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4E33" w:rsidRPr="00027664" w:rsidRDefault="00CC4E33" w:rsidP="00CC4E33">
      <w:pPr>
        <w:pStyle w:val="Paragrafi"/>
        <w:ind w:firstLine="0"/>
        <w:jc w:val="center"/>
        <w:rPr>
          <w:rFonts w:ascii="Times New Roman" w:eastAsiaTheme="minorHAnsi" w:hAnsi="Times New Roman" w:cs="Times New Roman"/>
          <w:b/>
          <w:bCs/>
          <w:szCs w:val="24"/>
          <w:lang w:val="sq-AL"/>
        </w:rPr>
      </w:pPr>
      <w:r w:rsidRPr="00027664">
        <w:rPr>
          <w:rFonts w:ascii="Times New Roman" w:eastAsiaTheme="minorHAnsi" w:hAnsi="Times New Roman" w:cs="Times New Roman"/>
          <w:b/>
          <w:bCs/>
          <w:szCs w:val="24"/>
          <w:lang w:val="sq-AL"/>
        </w:rPr>
        <w:t>LAW</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No. 7895, dated 27.1.1995</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CRIMINAL CODE OF THE REPUBLIC OF ALBANIA</w:t>
      </w:r>
    </w:p>
    <w:p w:rsidR="00CC4E33" w:rsidRPr="00027664" w:rsidRDefault="00CC4E33" w:rsidP="00CC4E33">
      <w:pPr>
        <w:spacing w:after="0"/>
        <w:jc w:val="center"/>
        <w:rPr>
          <w:rFonts w:ascii="Times New Roman" w:eastAsia="MS Mincho" w:hAnsi="Times New Roman"/>
          <w:i/>
          <w:sz w:val="24"/>
          <w:szCs w:val="24"/>
          <w:lang w:val="sq-AL"/>
        </w:rPr>
      </w:pPr>
      <w:r w:rsidRPr="00027664">
        <w:rPr>
          <w:rFonts w:ascii="Times New Roman" w:eastAsiaTheme="minorHAnsi" w:hAnsi="Times New Roman"/>
          <w:bCs/>
          <w:i/>
          <w:sz w:val="24"/>
          <w:szCs w:val="24"/>
          <w:lang w:val="sq-AL"/>
        </w:rPr>
        <w:t>(Amended by:</w:t>
      </w:r>
    </w:p>
    <w:p w:rsidR="00CC4E33" w:rsidRPr="00027664" w:rsidRDefault="00CC4E33" w:rsidP="00CC4E33">
      <w:pPr>
        <w:spacing w:after="0"/>
        <w:jc w:val="center"/>
        <w:rPr>
          <w:rFonts w:ascii="Times New Roman" w:eastAsia="MS Mincho" w:hAnsi="Times New Roman"/>
          <w:i/>
          <w:sz w:val="24"/>
          <w:szCs w:val="24"/>
          <w:lang w:val="sq-AL"/>
        </w:rPr>
      </w:pPr>
      <w:r w:rsidRPr="00027664">
        <w:rPr>
          <w:rFonts w:ascii="Times New Roman" w:eastAsia="MS Mincho" w:hAnsi="Times New Roman"/>
          <w:b/>
          <w:i/>
          <w:sz w:val="24"/>
          <w:szCs w:val="24"/>
          <w:lang w:val="sq-AL"/>
        </w:rPr>
        <w:t xml:space="preserve">laws </w:t>
      </w:r>
      <w:r w:rsidRPr="00027664">
        <w:rPr>
          <w:rFonts w:ascii="Times New Roman" w:eastAsia="MS Mincho" w:hAnsi="Times New Roman"/>
          <w:i/>
          <w:sz w:val="24"/>
          <w:szCs w:val="24"/>
          <w:lang w:val="sq-AL"/>
        </w:rPr>
        <w:t xml:space="preserve">no. 8175, dated 23.12.1996; no. 8204, dated 10.4.1997; no. 8279, dated 15.1.1998; no. 8733, dated 24.1.2001; no. 9017, dated 6.3.2003; no. 9030, dated 13.3.2003; no. 9086, dated 19.6.2003; no. 9188, dated 12.2.2004; no. 9275, dated 16.9.2004; no. 9686, dated 26.2.2007; no. 9859, dated 21.1.2008; no. 10 023, dated 27.11.2008; no. 23/2012, dated 1.3.2012; no. 144, dated 2.5.2013; no. 98, dated 31.7.2014; no. 176/2014, dated 18.12.2014; no. 135/2015, dated 5.12.2015; no. 82/2016, dated 25.7.2016; no. 36/2017, dated 30.3.2017; no. 89/2017, dated 22.5.2017; no. 44/2019, dated 18.7.2019, no. 35/2020, dated 16.4.2020, no. 146/2020, dated 17.12.2020; no. 43/2021, dated 23.3.2021; </w:t>
      </w:r>
    </w:p>
    <w:p w:rsidR="00CC4E33" w:rsidRPr="00027664" w:rsidRDefault="00CC4E33" w:rsidP="00CC4E33">
      <w:pPr>
        <w:pStyle w:val="NeniTitull"/>
        <w:rPr>
          <w:rFonts w:ascii="Times New Roman" w:hAnsi="Times New Roman" w:cs="Times New Roman"/>
          <w:b w:val="0"/>
          <w:i/>
          <w:szCs w:val="24"/>
          <w:lang w:val="sq-AL"/>
        </w:rPr>
      </w:pPr>
      <w:r w:rsidRPr="00027664">
        <w:rPr>
          <w:rFonts w:ascii="Times New Roman" w:hAnsi="Times New Roman" w:cs="Times New Roman"/>
          <w:i/>
          <w:szCs w:val="24"/>
          <w:lang w:val="sq-AL"/>
        </w:rPr>
        <w:t>decisions of the Constitutional Court:</w:t>
      </w:r>
      <w:r w:rsidRPr="00027664">
        <w:rPr>
          <w:rFonts w:ascii="Times New Roman" w:hAnsi="Times New Roman" w:cs="Times New Roman"/>
          <w:b w:val="0"/>
          <w:i/>
          <w:szCs w:val="24"/>
          <w:lang w:val="sq-AL"/>
        </w:rPr>
        <w:t xml:space="preserve"> no. 13, dated 29.5.1997; no. 46, dated 28.8.1997; no. 58, dated 5.12.1997; no. 65, dated 10.12.1999; no. 11, dated 2.4.2008; no. 19, dated 1.6.2011; no. 47, dated 26.7.2012; no. 9, dated 26.2.2016; no. 24, dated 4.5.2021; no. 20, dated 3.4.2024</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p>
    <w:p w:rsidR="00CC4E33" w:rsidRPr="00027664" w:rsidRDefault="00CC4E33" w:rsidP="00CC4E33">
      <w:pPr>
        <w:pStyle w:val="Hapesira7"/>
        <w:jc w:val="right"/>
        <w:rPr>
          <w:rFonts w:ascii="Times New Roman" w:hAnsi="Times New Roman" w:cs="Times New Roman"/>
          <w:i/>
          <w:sz w:val="24"/>
          <w:lang w:val="sq-AL"/>
        </w:rPr>
      </w:pPr>
      <w:r w:rsidRPr="00027664">
        <w:rPr>
          <w:rFonts w:ascii="Times New Roman" w:hAnsi="Times New Roman" w:cs="Times New Roman"/>
          <w:i/>
          <w:sz w:val="24"/>
          <w:lang w:val="sq-AL"/>
        </w:rPr>
        <w:t xml:space="preserve"> (updated)</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Pursuant to Article 16 of Law no. 7491, dated 29.4.1991 “</w:t>
      </w:r>
      <w:r w:rsidR="00972021" w:rsidRPr="00027664">
        <w:rPr>
          <w:rFonts w:ascii="Times New Roman" w:eastAsiaTheme="minorHAnsi" w:hAnsi="Times New Roman"/>
          <w:color w:val="000000" w:themeColor="text1"/>
          <w:sz w:val="24"/>
          <w:szCs w:val="24"/>
          <w:lang w:val="sq-AL"/>
        </w:rPr>
        <w:t>For the main constitutional provisions</w:t>
      </w:r>
      <w:r w:rsidRPr="00027664">
        <w:rPr>
          <w:rFonts w:ascii="Times New Roman" w:eastAsiaTheme="minorHAnsi" w:hAnsi="Times New Roman"/>
          <w:sz w:val="24"/>
          <w:szCs w:val="24"/>
          <w:lang w:val="sq-AL"/>
        </w:rPr>
        <w:t xml:space="preserve">”, upon the proposal of the Council of Ministers </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PARLIAMENT </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OF THE REPUBLIC OF ALBANIA</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DECIDED:</w:t>
      </w:r>
    </w:p>
    <w:p w:rsidR="00CC4E33" w:rsidRPr="00027664" w:rsidRDefault="00CC4E33" w:rsidP="00CC4E33">
      <w:pPr>
        <w:pStyle w:val="Hapesira7"/>
        <w:rPr>
          <w:rStyle w:val="Heading3Char"/>
          <w:rFonts w:ascii="Times New Roman" w:hAnsi="Times New Roman" w:cs="Times New Roman"/>
          <w:color w:val="auto"/>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I</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GENERAL PART</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CHAPTER I</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sz w:val="24"/>
          <w:szCs w:val="24"/>
          <w:lang w:val="sq-AL"/>
        </w:rPr>
        <w:t>CRIMINAL LAW AND ITS APPLICATION</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sz w:val="24"/>
          <w:szCs w:val="24"/>
          <w:lang w:val="sq-AL"/>
        </w:rPr>
        <w:t>Article 1</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Criminal law and classification of criminal offences</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Criminal law defines criminal offences, the punishments and other measures taken against their offenders.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 xml:space="preserve">Criminal offences are divided into crimes and misdemeanors. Their distinction is made in each case in the provisions of the special part of this Code. </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1/a</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The foundations of criminal legislation</w:t>
      </w:r>
    </w:p>
    <w:p w:rsidR="00CC4E33" w:rsidRPr="00027664" w:rsidRDefault="00CC4E33" w:rsidP="00CC4E33">
      <w:pPr>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(Added by Law no. 8733, dated 24.1.2001)</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The Criminal Code is based on the Constitution of the Republic of Albania, the general principles of international criminal law, as well as international agreements ratified by the Albanian state.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Criminal legislation consists of this Code and other laws which provide for criminal offences.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1/b</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lastRenderedPageBreak/>
        <w:t>The duties of criminal legislation</w:t>
      </w:r>
    </w:p>
    <w:p w:rsidR="00CC4E33" w:rsidRPr="00027664" w:rsidRDefault="00CC4E33" w:rsidP="00CC4E33">
      <w:pPr>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8733, dated 24.1.2001)</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criminal legislation of the Republic of Albania has the duty to protect the independence of the state and the integrity of its territory, human dignity, his rights and freedoms, the constitutional order, property, the environment, coexistence and understanding between Albanians and national minorities, as well as religious coexistence from criminal offences, as well as their prevention.</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1/c</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Principles of the Criminal Code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8733, dated 24.1.2001, added the words by Law no. 144, dated 2.5.2013)</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0"/>
        <w:rPr>
          <w:rFonts w:ascii="Times New Roman" w:eastAsiaTheme="minorHAnsi" w:hAnsi="Times New Roman"/>
          <w:sz w:val="24"/>
          <w:szCs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 xml:space="preserve">The Criminal Code is based on the constitutional principles of the rule of law, equality before the law, justice in the determination of guilt and punishment, the protection of the best interests of the child, as well as humanism. </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 xml:space="preserve">The application of criminal law by analogy is not permitted.  </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No punishment without law</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No one may be criminally punished for an act that was not previously expressly provided by law as a crime or criminal misdemeanor.</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No one may be punished with a type and measure of punishment not provided for by law.</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Temporal effect of criminal law</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No one may be punished for an act that, according to the law in force at the time it was committed, did not constitute a criminal offence.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A new law that does not punish the criminal offence has retroactive effect. If the person has been convicted, the execution of the punishment cannot begin and, if it has begun, it is terminated.</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When the law in force at the time the criminal offence was committed and a subsequent law are different, the law whose provisions are more favorable to the person who committed the criminal offence shall apply.</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4</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Ignorance of the law</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 xml:space="preserve">Ignorance of the law punishing the criminal offence does not constitute grounds for exclusion from criminal liability, except in cases where such ignorance is objectively unavoidable. </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5</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The territory of the Republic of Albania</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The territory of the Republic of Albania, within the meaning of criminal law, shall be deemed to include the land area, the breadth of the territorial waters and internal maritime waters, the airspace above the land area and the territorial and internal maritime waters, as well as any other place where the sovereignty of the Albanian state extends, such as the premises of Albanian diplomatic and consular missions, ships flying the flag of the Republic of Albania, naval vessels, military or civil aircraft wherever they may be located.</w:t>
      </w:r>
    </w:p>
    <w:p w:rsidR="00CC4E33" w:rsidRPr="00027664" w:rsidRDefault="00CC4E33" w:rsidP="00CC4E33">
      <w:pPr>
        <w:pStyle w:val="Hapesira7"/>
        <w:ind w:firstLine="0"/>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6</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Application of criminal law for criminal offences committed by Albanian nationals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(Sentence added by Law no. 23/2012, dated 1.3.2012)</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For criminal offences committed by Albanian nationals within the territory of the Republic of Albania, the criminal law of the Republic of Albania shall apply.</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The criminal law of the Republic of Albania shall also apply to an Albanian national who commits a crime in the territory of another state, when the crime is punishable in both places and until a final decision has not been rendered in respect thereof by a foreign court. The condition for The requirement for simultaneous punishability in the territory of the other state does not apply in cases of corruption offences in the public or private sector, as well as in cases of unlawful influence.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 xml:space="preserve">For the purposes of this Article, Albanian nationals shall also be considered those persons who, in addition to Albanian nationality, also hold another nationality. </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2" w:lineRule="atLeast"/>
        <w:ind w:firstLine="0"/>
        <w:jc w:val="center"/>
        <w:rPr>
          <w:rFonts w:ascii="Times New Roman" w:eastAsiaTheme="minorHAnsi" w:hAnsi="Times New Roman"/>
          <w:sz w:val="24"/>
          <w:szCs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2"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7</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2"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Application of criminal law for criminal offences committed by foreign nationals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2"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Cs/>
          <w:i/>
          <w:iCs/>
          <w:sz w:val="24"/>
          <w:szCs w:val="24"/>
          <w:lang w:val="sq-AL"/>
        </w:rPr>
        <w:t>(Amended letter "d" by Law no. 8733, dated 24.1.2001;</w:t>
      </w:r>
      <w:r w:rsidRPr="00027664">
        <w:rPr>
          <w:rFonts w:ascii="Times New Roman" w:eastAsiaTheme="minorHAnsi" w:hAnsi="Times New Roman"/>
          <w:sz w:val="24"/>
          <w:szCs w:val="24"/>
          <w:lang w:val="sq-AL"/>
        </w:rPr>
        <w:t xml:space="preserve"> </w:t>
      </w:r>
      <w:r w:rsidRPr="00027664">
        <w:rPr>
          <w:rFonts w:ascii="Times New Roman" w:eastAsiaTheme="minorHAnsi" w:hAnsi="Times New Roman"/>
          <w:i/>
          <w:iCs/>
          <w:sz w:val="24"/>
          <w:szCs w:val="24"/>
          <w:lang w:val="sq-AL"/>
        </w:rPr>
        <w:t>added letter “h” by Law no. 9086, dated 19.6.2003; added letter “i” by Law no. 9275, dated 16.9.2004; amended letter “c” by Law no. 9686, dated 26.2.2007;</w:t>
      </w:r>
      <w:r w:rsidRPr="00027664">
        <w:rPr>
          <w:rFonts w:ascii="Times New Roman" w:eastAsiaTheme="minorHAnsi" w:hAnsi="Times New Roman"/>
          <w:sz w:val="24"/>
          <w:szCs w:val="24"/>
          <w:lang w:val="sq-AL"/>
        </w:rPr>
        <w:t xml:space="preserve"> </w:t>
      </w:r>
      <w:r w:rsidRPr="00027664">
        <w:rPr>
          <w:rFonts w:ascii="Times New Roman" w:eastAsiaTheme="minorHAnsi" w:hAnsi="Times New Roman"/>
          <w:i/>
          <w:iCs/>
          <w:sz w:val="24"/>
          <w:szCs w:val="24"/>
          <w:lang w:val="sq-AL"/>
        </w:rPr>
        <w:t>added letter “j” by Law no. 10 023, dated 27.11.2008; removed letter “e” and amended letters “h” and “i” by Law no. 23/2012, dated 1.3.2012)</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2"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A foreign national who commits a criminal offence in the territory of the Republic of Albania is liable under the criminal law of the Republic of Albania.</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2"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The criminal law of the Republic of Albania is also applicable to a foreign national who, outside the territory of the Republic of Albania, commits against the interests of the state or an Albanian citizen one of the following crimes: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2"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a) crimes against humanity;</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2"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b) crimes against independence and the constitutional order;</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2"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c) offences with terrorist purposes;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2"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d) organisation of prostitution, illicit trafficking in persons, children and women, production and illicit trafficking of firearms, drugs, other narcotic substances and psychotropic substances, of nuclear substances, of pornographic materials, as well as the illicit trafficking of works of art and objects of historical, cultural, and archaeological value;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2"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f) counterfeiting of the seal of the Albanian state, of Albanian currency and securities;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2"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g) crimes that endanger the life and health of the Albanian citizen, for which the law provides for a sentence of more than five years imprisonment or any more severe punishment;</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6"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h) laundering of the proceeds of a criminal offence or criminal activity;</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6"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i) crimes of corruption in the public or private sector, as well as the exercise of unlawful influence;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6"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j) criminal offences in the field of information technology.</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rPr>
          <w:rFonts w:ascii="Times New Roman" w:eastAsiaTheme="minorHAnsi" w:hAnsi="Times New Roman"/>
          <w:sz w:val="24"/>
          <w:szCs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7/a</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Universal jurisdiction</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9686, dated 26.2.2007; letter “dh” added by Law no. 23/2012, dated 1.3.2012)</w:t>
      </w:r>
    </w:p>
    <w:p w:rsidR="00CC4E33" w:rsidRPr="00027664" w:rsidRDefault="00CC4E33" w:rsidP="00CC4E33">
      <w:pPr>
        <w:autoSpaceDE w:val="0"/>
        <w:autoSpaceDN w:val="0"/>
        <w:adjustRightInd w:val="0"/>
        <w:spacing w:after="0" w:line="240" w:lineRule="atLeast"/>
        <w:ind w:firstLine="454"/>
        <w:rPr>
          <w:rFonts w:ascii="Times New Roman" w:eastAsiaTheme="minorHAnsi" w:hAnsi="Times New Roman"/>
          <w:sz w:val="24"/>
          <w:szCs w:val="24"/>
          <w:lang w:val="sq-AL"/>
        </w:rPr>
      </w:pPr>
    </w:p>
    <w:p w:rsidR="00CC4E33" w:rsidRPr="00027664" w:rsidRDefault="00CC4E33" w:rsidP="00CC4E33">
      <w:pPr>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Criminal Law of the Republic of Albania is also applicable to a foreign national who is present in the territory of the Republic of Albania and has not been extradited, who outside the territory of the Republic of Albania has committed one of the following offences:</w:t>
      </w:r>
    </w:p>
    <w:p w:rsidR="00CC4E33" w:rsidRPr="00027664" w:rsidRDefault="00CC4E33" w:rsidP="00CC4E33">
      <w:pPr>
        <w:tabs>
          <w:tab w:val="left" w:pos="560"/>
          <w:tab w:val="left" w:pos="84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 crimes against humanity;</w:t>
      </w:r>
    </w:p>
    <w:p w:rsidR="00CC4E33" w:rsidRPr="00027664" w:rsidRDefault="00CC4E33" w:rsidP="00CC4E33">
      <w:pPr>
        <w:tabs>
          <w:tab w:val="left" w:pos="560"/>
          <w:tab w:val="left" w:pos="840"/>
          <w:tab w:val="left" w:pos="92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b) war crimes;</w:t>
      </w:r>
    </w:p>
    <w:p w:rsidR="00CC4E33" w:rsidRPr="00027664" w:rsidRDefault="00CC4E33" w:rsidP="00CC4E33">
      <w:pPr>
        <w:tabs>
          <w:tab w:val="left" w:pos="560"/>
          <w:tab w:val="left" w:pos="840"/>
          <w:tab w:val="left" w:pos="92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 genocide;</w:t>
      </w:r>
    </w:p>
    <w:p w:rsidR="00CC4E33" w:rsidRPr="00027664" w:rsidRDefault="00CC4E33" w:rsidP="00CC4E33">
      <w:pPr>
        <w:tabs>
          <w:tab w:val="left" w:pos="560"/>
          <w:tab w:val="left" w:pos="680"/>
          <w:tab w:val="left" w:pos="84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w:t>
      </w:r>
      <w:r w:rsidRPr="00027664">
        <w:rPr>
          <w:rFonts w:ascii="Times New Roman" w:eastAsiaTheme="minorHAnsi" w:hAnsi="Times New Roman"/>
          <w:sz w:val="24"/>
          <w:szCs w:val="24"/>
          <w:lang w:val="sq-AL"/>
        </w:rPr>
        <w:tab/>
        <w:t>offences with terrorist purposes;</w:t>
      </w:r>
    </w:p>
    <w:p w:rsidR="00CC4E33" w:rsidRPr="00027664" w:rsidRDefault="00CC4E33" w:rsidP="00CC4E33">
      <w:pPr>
        <w:tabs>
          <w:tab w:val="left" w:pos="560"/>
          <w:tab w:val="left" w:pos="680"/>
          <w:tab w:val="left" w:pos="84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d) torture;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dh) financing of terrorism.</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Criminal Law of the Republic of Albania is also applicable to a foreign national who, outside the territory of the Republic of Albania, commits any of the criminal offences for which specific laws or international agreements to which the Republic of Albania is a party provide for the applicability of Albanian criminal legislation.</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8</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Application of criminal law for criminal offences committed by a stateless person</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(Amended by Law no. 9686, dated 26.2.2007)</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For a stateless person who commits a criminal offence in the territory of the Republic of Albania and a crime outside this territory, the rules of Articles 7 and 7/a of this Code apply.</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9</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Internationally protected persons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i/>
          <w:iCs/>
          <w:sz w:val="24"/>
          <w:szCs w:val="24"/>
          <w:lang w:val="sq-AL"/>
        </w:rPr>
        <w:t>(Added by Law no. 23/2012, dated 1.3.2012)</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provisions of this Code also apply to criminal offences committed against internationally protected persons.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An internationally protected person, except where international agreements ratified by the Albanian state provide otherwise, is: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 the head of a state, including a member of the collegial body that performs the functions of the head of state, according to the constitution of that state, the head of government or the minister of foreign affairs, when they are in another state, as well as accompanying family members;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hAnsi="Times New Roman"/>
          <w:sz w:val="24"/>
          <w:szCs w:val="24"/>
          <w:lang w:val="sq-AL"/>
        </w:rPr>
      </w:pPr>
      <w:r w:rsidRPr="00027664">
        <w:rPr>
          <w:rFonts w:ascii="Times New Roman" w:eastAsiaTheme="minorHAnsi" w:hAnsi="Times New Roman"/>
          <w:sz w:val="24"/>
          <w:szCs w:val="24"/>
          <w:lang w:val="sq-AL"/>
        </w:rPr>
        <w:t>b) any representative or official of a state or any official or agent of an international organisation of an intergovernmental character, who, at the time and place of the commission of the criminal offence against him, his office, private residence or means of transport, enjoys, in accordance with international law, special protection from any attack upon his person, freedom and dignity, as well as members of his family.</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9/a</w:t>
      </w:r>
    </w:p>
    <w:p w:rsidR="00CC4E33" w:rsidRPr="00027664" w:rsidRDefault="00CC4E33" w:rsidP="00CC4E33">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Responsibility for foreign persons enjoying immunity</w:t>
      </w:r>
    </w:p>
    <w:p w:rsidR="00CC4E33" w:rsidRPr="00027664" w:rsidRDefault="00CC4E33" w:rsidP="00CC4E33">
      <w:pPr>
        <w:keepNext/>
        <w:autoSpaceDE w:val="0"/>
        <w:autoSpaceDN w:val="0"/>
        <w:adjustRightInd w:val="0"/>
        <w:spacing w:after="0" w:line="240" w:lineRule="auto"/>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(Numbering of the article amended by Law No. 23/2012, dated 1.3.2012)</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issue of responsibility for foreign nationals who commit a criminal offence in the territory of the Republic of Albania and who enjoy immunity under international law shall be resolved through diplomatic channels.</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10</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The effect of criminal judgments of foreign courts</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Criminal judgments issued by foreign courts against Albanian nationals that establish the commission of a criminal offence, unless otherwise provided by bilateral or multilateral agreements, shall be valid in Albania within the limits of Albanian law also for the following purposes: </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 for the purpose of qualifying as a repeat offender the person who has committed the criminal offence;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b) for the enforcement of decisions containing supplementary sentences;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 for the enforcement of security measures;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d) for the compensation of damage or other civil effects.</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11</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Extradition</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Extradition may only be permitted when it is expressly provided for in international agreements to which the Republic of Albania is a party.</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Extradition is permitted when the criminal offence that is the subject of the request for extradition is provided for as such simultaneously by both Albanian law and foreign law.</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Extradition is not permitted:</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a) if the person to be extradited is an Albanian national, except in cases where otherwise provided by agreement;</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b) if the criminal offence that is the subject of the request for extradition is of a political or military character;</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c) when there are reasons to suspect that the person requested to be extradited will be persecuted, punished or sought for reasons of his political, religious, national, racial, or ethnic beliefs.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d) if the person requested to be extradited has been judged by a competent Albanian court for the criminal offence for which extradition is requested.</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5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CHAPTER II</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5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sz w:val="24"/>
          <w:szCs w:val="24"/>
          <w:lang w:val="sq-AL"/>
        </w:rPr>
        <w:t>CRIMINAL LIABILITY</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5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12</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5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Age of criminal liability</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5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 person has criminal liability if at the time of committing a crime he has reached the age of fourteen.</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5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 person who commits a criminal contravention has liability if he has reached the age of sixteen.</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50" w:lineRule="atLeast"/>
        <w:ind w:firstLine="0"/>
        <w:jc w:val="center"/>
        <w:rPr>
          <w:rFonts w:ascii="Times New Roman" w:eastAsiaTheme="minorHAnsi" w:hAnsi="Times New Roman"/>
          <w:sz w:val="24"/>
          <w:szCs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5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13</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5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Causal link</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5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No one has criminal liability when, between his action or omission and the consequences or the possibility of their occurrence, the causal link is absent.</w:t>
      </w:r>
    </w:p>
    <w:p w:rsidR="00972021" w:rsidRPr="00027664" w:rsidRDefault="00972021"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50" w:lineRule="atLeast"/>
        <w:ind w:firstLine="0"/>
        <w:jc w:val="center"/>
        <w:rPr>
          <w:rFonts w:ascii="Times New Roman" w:eastAsiaTheme="minorHAnsi" w:hAnsi="Times New Roman"/>
          <w:sz w:val="24"/>
          <w:szCs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5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 Article 14</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5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Fault</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5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No one can be punished for an act or omission foreseen by law as a criminal offence, unless the offence is committed with fault.</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5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 person is considered at fault if he commits the act intentionally or with negligence.</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5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15</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5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Intent</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5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 criminal offence is committed intentionally when the person foresees the consequences of the criminal offence and desires their occurrence or, although foreseeing and not desiring them, consciously allows their occurrence.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16</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Negligence</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 criminal offence is committed with negligence when the person, although not desiring the consequences, foresees the possibility of their occurrence and recklessly hopes to avoid them, or does not foresee them, although according to the circumstances he ought to and was able to have foreseen them.</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17</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Irresponsibility due to mental state</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There is no criminal responsibility for a person who, at the time of committing the offence, suffered from a psychic or neuro-psychic disorder that entirely disrupted his mental balance and consequently was unable to control his actions or omissions and to comprehend that he was committing a criminal offence.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 person who, at the time of committing the criminal offence, suffered from a psychic or neuro-psychic disorder that diminished his mental balance to fully understand and control his actions or omissions, is responsible, but this circumstance is taken into account by the court in determining the extent and type of punishment.</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18</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Commission of the criminal offence in a state of intoxication</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 person who has committed the criminal offence in a state of intoxication is not excluded from responsibility.</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intoxication has been caused under accidental circumstances and has resulted in diminished mental balance, this circumstance is taken into account for mitigating the punishment against him.</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intoxication is premeditated in order to commit the criminal offence, this circumstance is taken into account for aggravating the punishment.</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above rules also apply when the criminal offence is committed under the influence of narcotics or other stimulants.</w:t>
      </w:r>
    </w:p>
    <w:p w:rsidR="00CC4E33" w:rsidRPr="00027664" w:rsidRDefault="00CC4E33" w:rsidP="00CC4E33">
      <w:pPr>
        <w:pStyle w:val="Hapesira7"/>
        <w:rPr>
          <w:rStyle w:val="grame"/>
          <w:rFonts w:ascii="Times New Roman" w:hAnsi="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19</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 xml:space="preserve">Necessary defence </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There is no criminal responsibility for a person who has committed the act while being compelled to protect his or another person's life, health, rights, and interests from an unlawful, real, and imminent attack, provided that the nature of the defence is proportionate to the dangerousness of the attack.</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An explicit disproportion between them constitutes exceeding the limits of necessary defence.</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20</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Extreme necessity</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There is no criminal responsibility for a person who has committed the act out of necessity to face a real and imminent danger that threatens him, another person, or property with serious and unavoidable harm by other means, provided that it has not been provoked by him and the harm caused is not greater than the harm averted.</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21</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Exercise of a right or fulfillment of duty</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There is no criminal responsibility for a person who acts to exercise rights or fulfill duties prescribed by law or by an order given by a competent person, except in cases where the order is manifestly unlawful.</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the criminal offence is committed as a result of an unlawful order, the person who gave the order shall be held responsible.</w:t>
      </w:r>
    </w:p>
    <w:p w:rsidR="00CC4E33" w:rsidRPr="00027664" w:rsidRDefault="00CC4E33"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rPr>
          <w:rFonts w:ascii="Times New Roman" w:eastAsiaTheme="minorHAnsi" w:hAnsi="Times New Roman"/>
          <w:sz w:val="24"/>
          <w:szCs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CHAPTER III</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sz w:val="24"/>
          <w:szCs w:val="24"/>
          <w:lang w:val="sq-AL"/>
        </w:rPr>
        <w:t>ATTEMPT</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22</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Meaning of attempt</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 criminal offence is considered to be attempted when, although the person undertakes direct actions to commit it, the offence is interrupted and not completed due to circumstances independent of his will.</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23</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Responsibility for attempt</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 A person who attempts to commit a crime shall be held responsible for it.</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court, depending on the degree of proximity to the consequence, as well as on the reasons for which the crime remained at the attempt stage, mitigates the punishment and may reduce it below the minimum prescribed by law or impose a milder type of punishment than that prescribed by law.</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24</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Withdrawal from the commission of the criminal offence</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 person who, by his own will and definitively, withdraws from the commission of the criminal offence, despite having the opportunity to commit it, shall not bear criminal responsibility.</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the actions undertaken up to that point contain the elements of another criminal offence, the person shall be held responsible for the offence committed.</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CHAPTER IV</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COOPERATION OF PERSONS FOR THE COMMISSION </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sz w:val="24"/>
          <w:szCs w:val="24"/>
          <w:lang w:val="sq-AL"/>
        </w:rPr>
        <w:t>OF THE CRIMINAL OFFENCE</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25</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Meaning of cooperation</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Cooperation is defined as the commission of a criminal offence by two or more persons pursuant to an agreement between them.</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26</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Accomplices</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Accomplices in the commission of a criminal offence are: sponsors, executors, instigators, and accessories.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Organisers are those persons who organise and direct the activity for the commission of the criminal offence.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Executors are the persons who carry out direct actions for the commission of the criminal offence.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Instigators are the persons who incite other accomplices to commit the criminal offence.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Accessories are those persons who, by providing advice, instructions, supplying means, removing obstacles, giving a promise to conceal accomplices, traces, or objects deriving from the criminal offence, assist in its commission.</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27</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Liability of accomplices</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Organisers, instigators, and accessories are held liable in the same way as executors for the criminal offence committed by them.</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In determining the sentence for accomplices, the court must take into account the degree of participation of each and the role played in the commission of the criminal offence.</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28</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Special forms of cooperation</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 xml:space="preserve"> (Amended by Law No. 9275, dated 16.9.2004; repealed the second paragraph of point 1, amended point 2, by Law No. 9686, dated 26.2.2007)</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1. A criminal organisation is the highest form of cooperation, in which three or more persons participate and which is distinguished by a particular degree of organisation, structuring, stability, duration, as well as by the objective of committing one or more criminal offences, in order to obtain material and non-material benefits.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2. A terrorist organisation is a special form of criminal organisation, composed of two or more persons, who have a stable cooperation over time, with the aim of committing acts with terrorist purposes.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3. An armed gang is a special form of cooperation which, by possessing weapons, military ammunition and other necessary means, aims at committing criminal offences, as provided in Chapters V, VI and VII of the special part of this Code.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4. A structured criminal group is a special form of cooperation, in which three or more persons participate, for the commission of one or more criminal offences, in order to obtain material and non-material benefits.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 structured criminal group for the commission of a criminal offence is not formed accidentally and it is not necessary for it to be distinguished by stable membership, division of tasks, developed organisation and structuring.</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5. The creation and participation in a criminal organisation, terrorist organisation, armed gang or structured criminal group are considered criminal offences and are punishable according to the provisions of the special part of this Code or other specific criminal provisions. </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6. The members of a criminal organisation, terrorist organisation, armed gang or structured criminal group are responsible for all criminal offences committed by them in the fulfillment of the objectives of their criminal activity.</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7. A member of a criminal organisation, terrorist organisation, armed gang or structured criminal group benefits from exemption from punishment or reduction thereof, when he provides assistance deemed decisive for the identification of their activity, other collaborators, property owned directly or indirectly by them, as well as for the investigative activities carried out against criminal organisations, terrorist organisations, armed gangs and structured criminal groups.</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CHAPTER V</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sz w:val="24"/>
          <w:szCs w:val="24"/>
          <w:lang w:val="sq-AL"/>
        </w:rPr>
        <w:t xml:space="preserve">PENALTIES </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29</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Principal penalties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 xml:space="preserve">(Amended by Law No. 8733, dated 24.1.2001; last paragraph added by Law No. 9086, dated 19.6.2003; </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the last paragraph repealed by the decision of the Constitutional Court No. 47, dated 26.7.2012)</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For persons who have committed crimes, the following principal penalties are imposed:</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1. With life imprisonment </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2. With imprisonment</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3. With a fine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For persons who have committed criminal misdemeanors, the following principal penalties are imposed:</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1. With imprisonment</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2. With a fine</w:t>
      </w:r>
    </w:p>
    <w:p w:rsidR="003F44A2" w:rsidRPr="00027664" w:rsidRDefault="003F44A2"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30</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Supplementary penalties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(Point 2 amended by Law No. 9086, dated 19.6.2003; point 1 amended by Law No. 9275, dated 16.9.2004;</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point 10 added by Law No. 23/2012, dated 1.3.2012)</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For persons who have committed crimes or criminal misdemeanors, together with the principal penalty, one or more of the following supplementary penalties may also be imposed:</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1. Prohibition of the right to exercise public functions.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2. Confiscation of the instrumentalities of committing the criminal offence and the proceeds of the criminal offence.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3. Prohibition from driving vehicles.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4. Removal of decorations, honorary titles.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5. Removal of the right to exercise an activity or profession.</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6. Removal of the right to exercise management duties with legal persons.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7. Prohibition from residing in one or more administrative units.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8. Expulsion from the territory.</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9. Obligation to publish the court decision.</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10. Loss of parental responsibility. </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court, in special cases, when the imposition of principal penalties is deemed inappropriate and when the law provides for imprisonment of up to 3 years or other lighter penalties for the committed act, may suffice only with the imposition of the supplementary penalty.</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 Article 31</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Life imprisonment</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(Amended the first and second paragraphs and the title by Law No. 8733, dated 24.1.2001; repealed the last paragraph by Law No. 9686, dated 26.2.2007)</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Life imprisonment is imposed by court decision for the commission of a serious crime. </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Style w:val="grame"/>
          <w:rFonts w:ascii="Times New Roman" w:eastAsiaTheme="minorHAnsi" w:hAnsi="Times New Roman"/>
          <w:sz w:val="24"/>
          <w:szCs w:val="24"/>
          <w:lang w:val="sq-AL"/>
        </w:rPr>
      </w:pPr>
      <w:r w:rsidRPr="00027664">
        <w:rPr>
          <w:rFonts w:ascii="Times New Roman" w:eastAsiaTheme="minorHAnsi" w:hAnsi="Times New Roman"/>
          <w:sz w:val="24"/>
          <w:szCs w:val="24"/>
          <w:lang w:val="sq-AL"/>
        </w:rPr>
        <w:t>Life imprisonment is not imposed on persons who, at the time the crime was committed, had not reached the age of eighteen, as well as on women.</w:t>
      </w:r>
    </w:p>
    <w:p w:rsidR="00CC4E33" w:rsidRPr="00027664" w:rsidRDefault="00CC4E33" w:rsidP="00CC4E33">
      <w:pPr>
        <w:pStyle w:val="Hapesira7"/>
        <w:rPr>
          <w:rStyle w:val="grame"/>
          <w:rFonts w:ascii="Times New Roman" w:hAnsi="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32</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Imprisonment</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(Amended the first paragraph by Law No. 144, dated 2.5.2013)</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Imprisonment for crimes is imposed for a period from five days up to thirty-five years.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For criminal misdemeanors, imprisonment is imposed for a period from five days up to two years.</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33</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The manner of serving life imprisonment and imprisonment</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Life imprisonment and imprisonment are served in institutions specifically designated for this purpose.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rules on the manner of serving sentences, the rights and duties of the convicted are determined by law.</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Minors serve imprisonment sentences in facilities separate from adults.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Women serve imprisonment sentences in facilities separate from men.</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34</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Fine penalty</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 xml:space="preserve">(Amended the third and fourth paragraphs by Law No. 8175, dated 23.12.1996, added the fifth paragraph, amended the seventh paragraph by Law No. 8733, dated 24.1.2001; amended the fourth paragraph by Law No. 9275, dated 16.9.2004; repealed paragraph 8 by decision of the Constitutional Court No. 19, dated 1.6.2011; amended by Law No. 23/2012, dated 1.3.2012; </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amended the fifth paragraph by Law No. 144, dated 2.5.2013)</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Fine penalty consists of the payment in favor of the state of a sum of money within the limits provided by law.</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 fine penalty is imposed on persons who commit a criminal offence or misdemeanour.</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For persons who commit a criminal offence, a fine is imposed from 100 thousand up to 10 million ALL. </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For persons who commit a misdemeanour, a fine is imposed from 50 thousand up to 3 million ALL.</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For persons who commit criminal offences for the purpose of obtaining property or securing any other kind of material benefit, the court shall, pursuant to Article 36 of this Code, order the confiscation of the instrumentalities of the criminal offence and the proceeds of the criminal offence or, in their absence, a fine in the amount of 100 thousand up to 5 million ALL.</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 The court imposes the fine penalty after having investigated the financial capability of the person. The financial capability is determined by the personal and property situation of the person, as well as by other circumstances related to them. The fine penalty shall be paid within the time limit set by the court decision. </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court, taking into account the economic situation of the convicted person, may allow the fine to be paid in instalments, determining the instalments and the deadline for their payment.</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the convicted person does not pay the fine and the fine cannot be collected through compulsory execution, the court orders the replacement of the fine with imprisonment, calculating five thousand ALL for one day of imprisonment.</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the convicted person is unable to pay the fine within the deadline through no fault of his own, and if the criteria on which the fine was determined have changed after the decision was rendered and no longer clearly justify payment of the fine, then the convicted person may request:</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 postponement of the deadline for payment of the fine for up to six months;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b) the performance of work in the public interest.</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If the court orders the performance of work in the public interest, the rules of Article 63 of this Code shall apply.</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If the fine is not paid even after the postponement of the deadline or if the convicted person does not perform the work in the public interest, the court orders the replacement of the fine with imprisonment.</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the fine is imposed for the commission of a crime, its replacement with imprisonment may not exceed three years, whereas when it is imposed for the commission of a criminal misdemeanor, the replacement may not exceed one year of imprisonment, but always without exceeding the maximum punishment of imprisonment provided by the relevant provision. If the criminal provision does not provide for imprisonment, the maximum term of imprisonment shall be considered six months.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When the convicted person as above pays the fine during the execution of the imprisonment, the court revokes the decision, making the calculations according to the criteria of paragraph 8 of this Article. </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35</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Revocation of the right to exercise public functions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(Reformulated by Law no. 9275, dated 16.9.2004)</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Revocation of the right to exercise public functions, for a period of not less than five years, is mandatory for any person who has committed a crime related to duty, by abusing the public function, or has committed a crime for which the court has imposed a sentence of not less than ten years of imprisonment.</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Revocation of the right to exercise public functions may be imposed for a period of three to five years when the court has imposed a sentence of five to ten years of imprisonment, and from one to three years when the sentence imposed is up to three years of imprisonment.</w:t>
      </w:r>
    </w:p>
    <w:p w:rsidR="00E205DA" w:rsidRPr="00027664" w:rsidRDefault="00E205DA"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36</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Confiscation of instrumentalities of the criminal offence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and products of the criminal offence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(Amended by Law no. 9086, dated 19.6.2003)</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1. Confiscation is mandatorily imposed by the court and involves the taking and transfer in favor of the state: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 of items which have served or are designated as means for the commission of the criminal offence;</w:t>
      </w:r>
      <w:r w:rsidRPr="00027664">
        <w:rPr>
          <w:rFonts w:ascii="Times New Roman" w:eastAsiaTheme="minorHAnsi" w:hAnsi="Times New Roman"/>
          <w:sz w:val="24"/>
          <w:szCs w:val="24"/>
          <w:lang w:val="sq-AL"/>
        </w:rPr>
        <w:tab/>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b) of the products of the criminal offence, which includes any kind of property, as well as documents or legal instruments certifying titles or other interests in property that derives or is obtained directly or indirectly from the commission of the criminal offence;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 of rewards, given or promised, for the commission of the criminal offence;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ç) of any other property, the value of which corresponds to that of the products of the criminal offence;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d) of items, the production, use, possession, or disposal of which constitute a criminal offence, even when no conviction has been handed down.</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2. If the products of the criminal offence have been transformed or converted, partially or fully, into other property, the latter shall be subject to confiscation.</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3. If the products of the criminal offence have been joined with property obtained lawfully, the latter shall be confiscated up to the value of the products of the criminal offence.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4. Income or other benefits derived from the products of the criminal offence, from the property into which the products of the criminal offence have been transformed or converted, or from the property with which these products have been mixed, shall also be subject to confiscation, to the same extent and in the same manner as the products of the criminal offence.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37</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Prohibition from driving vehicles</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prohibition from driving vehicles is imposed by the court, for a period from one to five years, against persons who have committed a criminal offence, when it is deemed that it will have a preventive effect or is consistent with the nature of the offence committed.</w:t>
      </w:r>
    </w:p>
    <w:p w:rsidR="00E205DA" w:rsidRPr="00027664" w:rsidRDefault="00E205DA"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38</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Revocation of decorations and titles</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Revocation of decorations and honorary titles is imposed on persons who have committed a criminal offence punishable by imprisonment and it is deemed that their retention is not consistent with the nature of the criminal offence committed.</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Revocation of decorations and honorary titles is permanent when the person is sentenced for a crime to more than ten years’ imprisonment, and from one to five years when sentenced to up to ten years’ imprisonment.</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39</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Revocation of the right to exercise a profession or activity</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i/>
          <w:iCs/>
          <w:sz w:val="24"/>
          <w:szCs w:val="24"/>
          <w:lang w:val="sq-AL"/>
        </w:rPr>
        <w:t>(Amended by Law no. 144, dated 2.5.2013)</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revocation of the right to exercise a profession or activity prohibits the convicted person from exercising the profession or activity for which a special permit, certificate, authorization or license has been granted by the competent authority.</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revocation of the right to exercise an activity or a profession is imposed for a period from one month to five years and is a consequence of any conviction for criminal offences committed through the abuse of such activity or profession, or when it is deemed that the continued exercise of the activity or profession is inconsistent with the legal relationship that the specific criminal offence seeks to protect.</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40</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Revocation of the right to exercise managerial duties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u w:val="single"/>
          <w:lang w:val="sq-AL"/>
        </w:rPr>
      </w:pPr>
      <w:r w:rsidRPr="00027664">
        <w:rPr>
          <w:rFonts w:ascii="Times New Roman" w:eastAsiaTheme="minorHAnsi" w:hAnsi="Times New Roman"/>
          <w:i/>
          <w:iCs/>
          <w:sz w:val="24"/>
          <w:szCs w:val="24"/>
          <w:lang w:val="sq-AL"/>
        </w:rPr>
        <w:t>(Final paragraph added by Law no. 9275, dated 16.9.2004</w:t>
      </w:r>
      <w:r w:rsidRPr="00027664">
        <w:rPr>
          <w:rFonts w:ascii="Times New Roman" w:eastAsiaTheme="minorHAnsi" w:hAnsi="Times New Roman"/>
          <w:i/>
          <w:iCs/>
          <w:sz w:val="24"/>
          <w:szCs w:val="24"/>
          <w:u w:val="single"/>
          <w:lang w:val="sq-AL"/>
        </w:rPr>
        <w:t>)</w:t>
      </w:r>
    </w:p>
    <w:p w:rsidR="00CC4E33" w:rsidRPr="00027664" w:rsidRDefault="00CC4E33" w:rsidP="00CC4E33">
      <w:pPr>
        <w:pStyle w:val="Hapesira7"/>
        <w:rPr>
          <w:rFonts w:ascii="Times New Roman" w:hAnsi="Times New Roman" w:cs="Times New Roman"/>
          <w:sz w:val="24"/>
          <w:u w:val="single"/>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revocation of the right to exercise managerial duties with legal persons deprives the convicted person of the opportunity to exercise the duties of director, administrator, entrepreneur, liquidator, as well as any other duty relating to the capacity of representative of the legal person.</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revocation of the right to exercise managerial duties with legal persons is a consequence of any conviction for criminal offences and is imposed for a period from one month up to five years, when the convicted person has abused their functions or acted in violation of the rules relating to the duty.</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the sentence imposed by the court is not less than five years of imprisonment, this right may be revoked for a period from five to ten years.</w:t>
      </w:r>
    </w:p>
    <w:p w:rsidR="003F44A2" w:rsidRPr="00027664" w:rsidRDefault="003F44A2"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41</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Prohibition on residing in one or more administrative units</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prohibition on residing in one or more administrative units is imposed by the court for a period from one up to five years, when it is deemed that the continued residence of the convicted person in these places constitutes a risk to public security.</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sz w:val="24"/>
          <w:szCs w:val="24"/>
          <w:lang w:val="sq-AL"/>
        </w:rPr>
        <w:t>Article 42</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Expulsion from the territory</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Expulsion from the territory of the Republic of Albania is imposed by the court on a foreign national or a stateless person who commits a crime and it is deemed that their continued stay in the territory of the Republic of Albania should not continue in the future.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The decision is revoked by the court, upon the request of the convicted person, when the foreign national or stateless person acquires Albanian citizenship. </w:t>
      </w:r>
    </w:p>
    <w:p w:rsidR="00E205DA" w:rsidRPr="00027664" w:rsidRDefault="00E205DA"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43</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Publication of the judicial decision</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publication of the judicial decision is ordered by the court when it deems that awareness of the content of the decision is of interest to legal and natural persons.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 xml:space="preserve">The publication of the judicial decision consists in the obligation of the convicted person to publish, at their own expense, in one or several newspapers or radio and television stations, in whole or in part, the judicial decision, according to the order given by the court. </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The date of publication and its duration are determined by the court.</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The press and radio and television bodies are obliged to publish the judicial decision sent by the court.</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The publication of the judicial decision is not ordered when the dissemination of state secrets is risked, the intimate life of individuals is violated, or public morals are affected.</w:t>
      </w:r>
    </w:p>
    <w:p w:rsidR="00E205DA" w:rsidRPr="00027664" w:rsidRDefault="00E205DA"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43/a</w:t>
      </w:r>
    </w:p>
    <w:p w:rsidR="00CC4E33" w:rsidRPr="00027664" w:rsidRDefault="00CC4E33" w:rsidP="00CC4E33">
      <w:pPr>
        <w:keepNext/>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Loss of parental responsibility</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(Added by Law No. 23/2012, dated 1.3.2012)</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Loss of parental responsibility is ordered by the court against the person exercising parental responsibility when they are convicted as the offender or accomplice in a criminal offence against the child or as an accomplice with the child in the commission of a criminal offence.</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44</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The manner of serving supplementary sentences</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When the court, together with a prison sentence, imposes one or more of the supplementary sentences mentioned in Article 30 of this Code, their enforcement begins concurrently with the serving of the principal sentence. </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 xml:space="preserve">For numbers 1, 3, 5, 6, 7, and 8 of Article 30 of this Code, their enforcement begins after the serving of the prison sentence. The rights restricted by supplementary sentences may not be exercised by the convicted person during the period of serving the prison sentence. </w:t>
      </w:r>
    </w:p>
    <w:p w:rsidR="00E205DA" w:rsidRPr="00027664" w:rsidRDefault="00E205DA"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45</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Application of criminal law to legal persons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(Repealed by Law No. 8733, dated 24.1.2001;</w:t>
      </w:r>
      <w:r w:rsidRPr="00027664">
        <w:rPr>
          <w:rFonts w:ascii="Times New Roman" w:eastAsiaTheme="minorHAnsi" w:hAnsi="Times New Roman"/>
          <w:sz w:val="24"/>
          <w:szCs w:val="24"/>
          <w:lang w:val="sq-AL"/>
        </w:rPr>
        <w:t xml:space="preserve"> </w:t>
      </w:r>
      <w:r w:rsidRPr="00027664">
        <w:rPr>
          <w:rFonts w:ascii="Times New Roman" w:eastAsiaTheme="minorHAnsi" w:hAnsi="Times New Roman"/>
          <w:i/>
          <w:iCs/>
          <w:sz w:val="24"/>
          <w:szCs w:val="24"/>
          <w:lang w:val="sq-AL"/>
        </w:rPr>
        <w:t>added by Law No. 9275, dated 16.9.2004)</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Legal persons, with the exception of state institutions, are criminally liable for criminal offences committed in their name or for their benefit by their bodies and representatives.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Local government units are criminally liable only for actions committed during the exercise of their activities, which may be exercised through the delegation of public services.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criminal liability of legal persons does not exclude the liability of natural persons who have committed or are accomplices in the commission of the same criminal offences.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criminal offences and respective punitive measures applicable to legal persons, as well as the procedures for their imposition and execution, are regulated by a special law.</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46</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Medical and educational measures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sz w:val="24"/>
          <w:szCs w:val="24"/>
          <w:lang w:val="sq-AL"/>
        </w:rPr>
      </w:pPr>
      <w:r w:rsidRPr="00027664">
        <w:rPr>
          <w:rFonts w:ascii="Times New Roman" w:eastAsiaTheme="minorHAnsi" w:hAnsi="Times New Roman"/>
          <w:bCs/>
          <w:i/>
          <w:sz w:val="24"/>
          <w:szCs w:val="24"/>
          <w:lang w:val="sq-AL"/>
        </w:rPr>
        <w:t>(Amended the first and third paragraph by Law No. 36/2017, dated 30.3.2017)</w:t>
      </w:r>
    </w:p>
    <w:p w:rsidR="00CC4E33" w:rsidRPr="00027664" w:rsidRDefault="00CC4E33" w:rsidP="00CC4E33">
      <w:pPr>
        <w:pStyle w:val="Hapesira7"/>
        <w:rPr>
          <w:rFonts w:ascii="Times New Roman" w:hAnsi="Times New Roman" w:cs="Times New Roman"/>
          <w:i/>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Medical measures may be imposed by the court on irresponsible persons who have committed a criminal offence, while educational measures may be imposed on children who are exempt from punishment or who, due to their age, do not bear criminal liability.</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Medical measures are: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1. Compulsory outpatient treatment</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2. Compulsory treatment in a medical institution.</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judicial decision on medical and educational measures may be revoked at any time when the circumstances for which it was issued cease to exist, but in any case, the court, ex officio, is obliged, after the lapse of one year from the date of the decision, to review its decision.</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rules for the revocation of judicial decisions containing medical measures are set out in the Code of Criminal Procedure. The rules for the imposition or revocation of medical and educational measures for children are provided by the Juvenile Justice Code.</w:t>
      </w:r>
    </w:p>
    <w:p w:rsidR="003F44A2" w:rsidRPr="00027664" w:rsidRDefault="003F44A2"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CHAPTER VI</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sz w:val="24"/>
          <w:szCs w:val="24"/>
          <w:lang w:val="sq-AL"/>
        </w:rPr>
        <w:t xml:space="preserve">DETERMINATION OF SENTENCE </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47</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The manner of determining the sentence</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court determines the sentence by respecting the provisions of the general part of this Code and the limits of sentences provided by law for the criminal offence.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In determining the sentence for the person, it takes into account the dangerousness of the criminal offence, of its offender, the degree of guilt, as well as any mitigating and aggravating circumstances.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Article 48 </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Mitigating circumstances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(Added two paragraphs by Law No. 144, dated 2.5.2013)</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following circumstances mitigate the sentence: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 When the offence is committed, motivated by positive moral and social values;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b) when the offence is committed under the influence of psychological shock caused by the provocation or wrongful actions of the victim or another person;</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 when the offence is committed under the influence of the wrongful actions or instructions of a superior;</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ç) when the person who has committed the offence shows deep remorse;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d) when the person has compensated for the damage caused by the criminal offence or has actively assisted in eliminating or reducing the consequences of the criminal offence;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dh) when the person presents himself to the competent authorities after committing the criminal offence;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e) when the relationship between the person who has committed the criminal offence and the injured party has been normalised.</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mitigating circumstance provided in letter “a” of the first paragraph of this Article does not mitigate the sentence when the criminal offence is committed under the circumstances provided in letter “j” of Article 50 of this Code.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mitigating circumstance provided in letter “e” of the first paragraph of this Article does not mitigate the sentence of a person who has committed a criminal offence against children or a criminal offence of domestic violence.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49</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court, regardless of the circumstances mentioned in Article 48 of this Code, may also take into account other circumstances as long as it deems them such as to justify the mitigation of the sentence.</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50</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Aggravating circumstances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 xml:space="preserve">(Amended letter “b”, added letters “h” and “i” by Law No. 8733, dated 24.1.2001; amended letter “dh” by Law No. 9275, dated 16.9.2004; added letter “j” by Law No. 9686, dated 26.2.2007; </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letter “ç/1” and “e/1” are added and letters “g” and “j” are amended by Law No. 144, dated 2.5.2013; letter “f/1” is added by Law No. 44/2019, dated 18.7.2019)</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following circumstances aggravate the sentence: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 commission of the offence prompted by base motives;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b) commission of the offence in order to hold another criminally liable or to conceal the criminal liability of another, or to avoid punishment for another criminal offence, or to achieve or secure for oneself or for third parties financial gain, or any other type of material benefit;</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 commission of the criminal offence with ferocity and cruelty;</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ç) commission of a crime after a conviction has been handed down for a previously committed crime;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ç/1) commission of the criminal offence after the person has been placed under electronic surveillance;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d) commission of actions that aggravate or increase the consequences of the criminal offence;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dh) commission of the criminal offence by abusing public office or religious service; </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e) when the offence is committed against children, pregnant women, or persons who, for various reasons, are unable to protect themselves;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e/1) commission of the criminal offence during or after the issuance of court protection orders against domestic violence;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 f) when the offence is directed against representatives of other states; </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f/1. When the offence is directed against elected persons and public officials, on account of their duty.</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g) when the offence is committed by taking advantage of family relationships, cohabitation, friendship, or hospitality;</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gj) commission of the criminal offence in collaboration; </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h) commission of the criminal offence more than once; </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i) when the offence is committed using firearms, military ammunition, explosives, incendiary, poisonous, and radioactive substances.  </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j) when the offence is committed as motivated by reasons relating to gender, race, colour, ethnicity, language, gender identity, sexual orientation, political, religious or philosophical beliefs, health status, genetic predispositions, or disability.</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51</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Punishment for minors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sz w:val="24"/>
          <w:szCs w:val="24"/>
          <w:lang w:val="sq-AL"/>
        </w:rPr>
      </w:pPr>
      <w:r w:rsidRPr="00027664">
        <w:rPr>
          <w:rFonts w:ascii="Times New Roman" w:eastAsiaTheme="minorHAnsi" w:hAnsi="Times New Roman"/>
          <w:bCs/>
          <w:i/>
          <w:sz w:val="24"/>
          <w:szCs w:val="24"/>
          <w:lang w:val="sq-AL"/>
        </w:rPr>
        <w:t>(Amended by Law No. 36/2017, dated 30.3.2017)</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For minors, who at the time of the commission of the criminal offence have not reached the age of 18, the punishment may not exceed half of the sentence provided by law for the committed criminal offence. The rules for determining the punishment for minors are provided in the Criminal Justice Code for Minors.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52</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Exemption of the minor from punishment</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court, based on the minor danger of the criminal offence, the specific circumstances of its commission, and the previous conduct of the minor, may exempt him or her from punishment.</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In these cases, the court may decide to send the minor to an educational institution.</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52/a</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Exemption or reduction of punishment for collaborators of justice and victims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i/>
          <w:iCs/>
          <w:sz w:val="24"/>
          <w:szCs w:val="24"/>
          <w:lang w:val="sq-AL"/>
        </w:rPr>
        <w:t>(Added by Law No. 144, dated 2.5.2013, reference amended by Law</w:t>
      </w:r>
      <w:r w:rsidRPr="00027664">
        <w:rPr>
          <w:rFonts w:ascii="Times New Roman" w:hAnsi="Times New Roman"/>
          <w:sz w:val="24"/>
          <w:szCs w:val="24"/>
        </w:rPr>
        <w:t xml:space="preserve"> </w:t>
      </w:r>
      <w:r w:rsidRPr="00027664">
        <w:rPr>
          <w:rFonts w:ascii="Times New Roman" w:eastAsiaTheme="minorHAnsi" w:hAnsi="Times New Roman"/>
          <w:i/>
          <w:iCs/>
          <w:sz w:val="24"/>
          <w:szCs w:val="24"/>
          <w:lang w:val="sq-AL"/>
        </w:rPr>
        <w:t>no. 146/2020, dated 17.12.2020)</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 person who has promised or given a reward or other benefits, according to Articles 164/a, 244, 244/a, 245, 312, 319, 319/a, 319/b, and 319/c of this Code, may benefit from exemption from serving the sentence or reduction thereof, if he or she files a report and provides assistance in the criminal proceedings for these offences. In rendering its decision, the court also takes into account the time when the report was filed and whether or not the consequences of the offence have occurred.</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person harmed by criminal offences related to trafficking in persons may benefit from exemption from punishment for committing criminal offences during the period of trafficking and to the extent that he or she was compelled to carry out those unlawful acts or omissions.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 person who has committed one of the criminal offences related to the trafficking of narcotics, arms, or ammunition, trafficking in persons, or for criminal offences committed by a criminal organisation, who cooperates and assists the law enforcement authorities in the fight against them or, as the case may be, in identifying other persons who commit such crimes, may not be sentenced to more than half of the penalty provided for the offence he or she has committed. In particular cases, when there are also mitigating circumstances in his or her favour, this person may be exempted from punishment.</w:t>
      </w:r>
    </w:p>
    <w:p w:rsidR="00E205DA" w:rsidRPr="00027664" w:rsidRDefault="00E205DA" w:rsidP="00CC4E33">
      <w:pPr>
        <w:spacing w:after="0" w:line="240" w:lineRule="auto"/>
        <w:jc w:val="center"/>
        <w:rPr>
          <w:rFonts w:ascii="Times New Roman" w:hAnsi="Times New Roman"/>
          <w:sz w:val="24"/>
          <w:szCs w:val="24"/>
        </w:rPr>
      </w:pPr>
    </w:p>
    <w:p w:rsidR="00CC4E33" w:rsidRPr="00027664" w:rsidRDefault="00CC4E33" w:rsidP="00CC4E33">
      <w:pPr>
        <w:spacing w:after="0" w:line="240" w:lineRule="auto"/>
        <w:jc w:val="center"/>
        <w:rPr>
          <w:rFonts w:ascii="Times New Roman" w:hAnsi="Times New Roman"/>
          <w:sz w:val="24"/>
          <w:szCs w:val="24"/>
        </w:rPr>
      </w:pPr>
      <w:r w:rsidRPr="00027664">
        <w:rPr>
          <w:rFonts w:ascii="Times New Roman" w:hAnsi="Times New Roman"/>
          <w:sz w:val="24"/>
          <w:szCs w:val="24"/>
        </w:rPr>
        <w:t>Article 52/b</w:t>
      </w:r>
    </w:p>
    <w:p w:rsidR="00CC4E33" w:rsidRPr="00027664" w:rsidRDefault="00CC4E33" w:rsidP="00CC4E33">
      <w:pPr>
        <w:spacing w:after="0" w:line="240" w:lineRule="auto"/>
        <w:jc w:val="center"/>
        <w:rPr>
          <w:rFonts w:ascii="Times New Roman" w:hAnsi="Times New Roman"/>
          <w:b/>
          <w:sz w:val="24"/>
          <w:szCs w:val="24"/>
        </w:rPr>
      </w:pPr>
      <w:r w:rsidRPr="00027664">
        <w:rPr>
          <w:rFonts w:ascii="Times New Roman" w:hAnsi="Times New Roman"/>
          <w:b/>
          <w:sz w:val="24"/>
          <w:szCs w:val="24"/>
        </w:rPr>
        <w:t>Exemption from punishment for offences in the field of elections</w:t>
      </w:r>
    </w:p>
    <w:p w:rsidR="00CC4E33" w:rsidRPr="00027664" w:rsidRDefault="00CC4E33" w:rsidP="00CC4E33">
      <w:pPr>
        <w:spacing w:after="0" w:line="240" w:lineRule="auto"/>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w:t>
      </w:r>
      <w:r w:rsidRPr="00027664">
        <w:rPr>
          <w:rFonts w:ascii="Times New Roman" w:hAnsi="Times New Roman"/>
          <w:sz w:val="24"/>
          <w:szCs w:val="24"/>
        </w:rPr>
        <w:t xml:space="preserve"> </w:t>
      </w:r>
      <w:r w:rsidRPr="00027664">
        <w:rPr>
          <w:rFonts w:ascii="Times New Roman" w:eastAsiaTheme="minorHAnsi" w:hAnsi="Times New Roman"/>
          <w:i/>
          <w:iCs/>
          <w:sz w:val="24"/>
          <w:szCs w:val="24"/>
          <w:lang w:val="sq-AL"/>
        </w:rPr>
        <w:t>no. 146/2020, dated 17.12.2020)</w:t>
      </w:r>
    </w:p>
    <w:p w:rsidR="00CC4E33" w:rsidRPr="00027664" w:rsidRDefault="00CC4E33" w:rsidP="00CC4E33">
      <w:pPr>
        <w:spacing w:after="0" w:line="240" w:lineRule="auto"/>
        <w:jc w:val="center"/>
        <w:rPr>
          <w:rFonts w:ascii="Times New Roman" w:hAnsi="Times New Roman"/>
          <w:sz w:val="24"/>
          <w:szCs w:val="24"/>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hAnsi="Times New Roman"/>
          <w:sz w:val="24"/>
          <w:szCs w:val="24"/>
        </w:rPr>
        <w:t>A person who has committed one or more criminal offences provided for in Chapter X of this Code, who cooperates and assists the law enforcement authorities in the investigation, as well as in identifying other persons who are accomplices in the commission of the criminal offence or perpetrators of other related offences, shall be exempted from punishment for the criminal offence he or she has committed.</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53</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Reduction of the sentence below the limits provided by law</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 xml:space="preserve"> (Words added by law no. 144, dated 2.5.2013)</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The court, in special cases, when it deems that the offence and its perpetrator present minimal danger and some mitigating circumstances are present, and no aggravating circumstance is present, has the right to impose a sentence below the minimum or a type of punishment more lenient than that provided by the relevant provision. </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53/a</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Substitution of imprisonment with the payment of a sum of money in favor of the state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i/>
          <w:iCs/>
          <w:sz w:val="24"/>
          <w:szCs w:val="24"/>
          <w:lang w:val="sq-AL"/>
        </w:rPr>
        <w:t>(Added by law no. 98, dated 31.7.2014)</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court, in cases expressly provided for by the provision, when it deems that the criminal offence and its perpetrator present a low social risk and when it imposes a sentence of up to two years of imprisonment, may decide to substitute the sentence of imprisonment with the payment of a sum of money in favor of the state, calculating one day of imprisonment as five thousand lek.</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This substitution may be ordered when requested by the offender.</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In case the sum of money set by the court is not paid within 10 days from the moment the decision becomes final, upon the request of the prosecution, the court shall order the revocation of the decision to substitute the imprisonment sentence.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54</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Acceptance of the payment of the fine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For misdemeanours for which, in addition to a fine, a sentence of imprisonment is simultaneously provided, the court, at the request of the perpetrator of the misdemeanour, may accept that he pays immediately a sum of money in favor of the state budget, equal to half of the maximum fine provided for misdemeanours in the General Part of this Code.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request may be submitted at any stage of the trial until before the final decision of the first instance is rendered.</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the court does not accept the request, it imposes the sentence for the committed offence.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acceptance of the request is not permitted for persons who have been previously convicted even for a misdemeanour.</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55</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Determination of sentences for certain criminal offences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(Second paragraph added by Law No. 144/2013, dated 2.5.2013 and repealed by the decision of the Constitutional Court No. 9, dated 26.2.2016; second paragraph amended by Law No. 135/2015, dated 5.12.2015 and repealed by Law No. 82/2016, dated 25.7.2016)</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i/>
          <w:iCs/>
          <w:sz w:val="24"/>
          <w:szCs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the acts or omissions contain the elements of several criminal offences, as well as when the person has committed several criminal offences for which no decision has yet been rendered, the court first determines the sentence for each criminal offence and, in conclusion, imposes a single sentence, consisting of the most severe sentence increased.</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increased most severe sentence may not exceed the total sum of the sentences determined individually, nor the highest limit provided for the type of sentence imposed.</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0"/>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When the court deems that the commission of several criminal offences does not indicate a high level of dangerousness of the offender, it may, as the final sentence, impose the most severe sentence it has determined for one of the criminal offences.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0"/>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The court, in the final decision, imposes one or more of the supplementary sentences determined separately for each specific offence.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56</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Aggregation of sentences</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pacing w:val="-4"/>
          <w:sz w:val="24"/>
          <w:szCs w:val="24"/>
          <w:lang w:val="sq-AL"/>
        </w:rPr>
      </w:pPr>
      <w:r w:rsidRPr="00027664">
        <w:rPr>
          <w:rFonts w:ascii="Times New Roman" w:eastAsiaTheme="minorHAnsi" w:hAnsi="Times New Roman"/>
          <w:spacing w:val="-4"/>
          <w:sz w:val="24"/>
          <w:szCs w:val="24"/>
          <w:lang w:val="sq-AL"/>
        </w:rPr>
        <w:t>When the convicted person, before the full execution of the sentence, is convicted for a criminal offence committed before the decision was rendered, the rules of the above article shall apply and the part of the sentence already served shall be counted towards the new sentence.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the convicted person, after the decision has been rendered but before the full execution of the sentence, commits a new criminal offence, the court aggregates the new sentence with the remaining part of the previous sentence, following the rules provided by Article 55 of this Code.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57</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Calculation of pre-trial detention</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(Third paragraph amended by Law No. 8733, dated 24.1.2001)</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period of pre-trial detention is credited towards the prison sentence or fine, as well as towards the obligation to perform community service as follows: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One day of pre-trial detention is equivalent to one and a half days of imprisonment.</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One day of pre-trial detention is equivalent to 5,000 ALL fine.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One day of pre-trial detention is equivalent to eighteen hours of community service.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CHAPTER VII</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sz w:val="24"/>
          <w:szCs w:val="24"/>
          <w:lang w:val="sq-AL"/>
        </w:rPr>
        <w:t>ALTERNATIVES TO IMPRISONMENT</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58</w:t>
      </w:r>
    </w:p>
    <w:p w:rsidR="00CC4E33" w:rsidRPr="00027664" w:rsidRDefault="00CC4E33" w:rsidP="00CC4E33">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Semi-liberty</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(Amended by Law No. 10 023, dated 27.11.2008)</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For a sentence of up to one year of imprisonment, the court, due to the obligations of the convicted person regarding work, education, professional qualification or training, essential family responsibilities, or the need for medical treatment or rehabilitation, may decide to execute the imprisonment sentence under semi-liberty.</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convicted person serving a sentence under semi-liberty is required to return to prison, after having fulfilled the obligations outside prison, within the time period specified by the court.</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the convicted person does not fulfill the obligations under this Article, Article 62 of this Code shall apply.</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sz w:val="24"/>
          <w:szCs w:val="24"/>
          <w:lang w:val="sq-AL"/>
        </w:rPr>
        <w:t>Article 59</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Suspension of the execution of the imprisonment sentence and probation</w:t>
      </w:r>
    </w:p>
    <w:p w:rsidR="00CC4E33" w:rsidRPr="00027664" w:rsidRDefault="00CC4E33" w:rsidP="00CC4E33">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i/>
          <w:iCs/>
          <w:sz w:val="24"/>
          <w:szCs w:val="24"/>
          <w:lang w:val="sq-AL"/>
        </w:rPr>
        <w:t>(Amended by Law No. 10 023, dated 27.11.2008; third paragraph added, fourth paragraph amended by Law No. 36/2017, dated 30.3.2017; second sentence of point 4 repealed by Decision of the Constitutional Court No. 20, dated 3.4.2024)</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1. Due to the low risk posed by the person, age, health or mental conditions, way of life and needs, especially those related to family, education, or work, the circumstances of the commission of the criminal offence, as well as conduct after the commission of the criminal offence, the court, when imposing a sentence of imprisonment of up to five years, may order that the convicted person maintain contact with the probation service and be placed on probation, by suspending the execution of the sentence, on the condition that during the probation period no other criminal offence is committed.</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2. The court orders that the convicted person fulfil one or more obligations, as provided for in Article 60 of this Code.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3. For sentences of up to two years of imprisonment, suspended by the court, the probation period shall be twice the length of the imprisonment sentence imposed by the court.</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4. The probation period, with the exception of the rule provided for in paragraph 3 of this Article, is 24 months up to 5 years.</w:t>
      </w:r>
      <w:r w:rsidRPr="00027664">
        <w:rPr>
          <w:rFonts w:ascii="Times New Roman" w:eastAsiaTheme="minorHAnsi" w:hAnsi="Times New Roman"/>
          <w:color w:val="FF0000"/>
          <w:sz w:val="24"/>
          <w:szCs w:val="24"/>
          <w:lang w:val="sq-AL"/>
        </w:rPr>
        <w:t xml:space="preserve"> </w:t>
      </w:r>
      <w:r w:rsidRPr="00027664">
        <w:rPr>
          <w:rFonts w:ascii="Times New Roman" w:eastAsiaTheme="minorHAnsi" w:hAnsi="Times New Roman"/>
          <w:sz w:val="24"/>
          <w:szCs w:val="24"/>
          <w:lang w:val="sq-AL"/>
        </w:rPr>
        <w:t>The probation period may be shortened or extended depending on the manner of probation execution and the personal circumstances of the convicted person, but without prejudicing the minimum and maximum period provided for in this paragraph.</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5. If the convicted person does not maintain contact with the probation service or does not fulfil the obligations provided for in Article 60, as ordered by the court, the court shall decide to substitute the initial sentence with another sentence, extend the period of supervision within the probation period, or revoke the suspension of the execution of the decision.</w:t>
      </w:r>
    </w:p>
    <w:p w:rsidR="003F44A2" w:rsidRPr="00027664" w:rsidRDefault="003F44A2"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59/a</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Home confinement</w:t>
      </w:r>
    </w:p>
    <w:p w:rsidR="00CC4E33" w:rsidRPr="00027664" w:rsidRDefault="00CC4E33" w:rsidP="00CC4E33">
      <w:pPr>
        <w:pStyle w:val="Paragraf02"/>
        <w:jc w:val="center"/>
        <w:rPr>
          <w:rFonts w:ascii="Times New Roman" w:hAnsi="Times New Roman" w:cs="Times New Roman"/>
          <w:i/>
          <w:szCs w:val="24"/>
          <w:lang w:val="sq-AL"/>
        </w:rPr>
      </w:pPr>
      <w:r w:rsidRPr="00027664">
        <w:rPr>
          <w:rFonts w:ascii="Times New Roman" w:hAnsi="Times New Roman" w:cs="Times New Roman"/>
          <w:i/>
          <w:szCs w:val="24"/>
          <w:lang w:val="sq-AL"/>
        </w:rPr>
        <w:t>(Added by law no. 10 023, dated 27.11.2008; second paragraph added by law no. 144, dated 2.5.2013)</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For sentences of imprisonment of up to two years or when this period is the remaining part of a sentence, according to a decision for a longer period of imprisonment, the court may order that the sentence be served under home confinement of the convicted person, in another private home, or in a care and public health center, when the following circumstances exist:</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 For pregnant women or mothers with children under the age of 10, who live with them.</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b) For fathers who have parental responsibility for the child who lives with them, under the age of 10, when the child's mother has died or is incapable of caring for the child.</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 For persons, in serious health conditions, who require continuous care from the health service, outside prison.</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ç) For persons over 60 years of age who are incapacitated from a health standpoint.</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d) For young persons under the age of 21, with documented health, study, employment, or family responsibility needs.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court, under the circumstances set out in letters “a” and “b” of the first paragraph of this Article, cannot order the serving of the sentence by home confinement for convicted persons who have committed a crime against their spouse, cohabitant, or their child.</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court may allow persons sentenced to home confinement to leave their residence to meet essential family needs, to engage in employment, educational, or schooling activities, or for rehabilitation programs, for which the probation service has given its consent.</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In this case, the court determines the measures to be taken by the probation service.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court revokes home confinement and replaces it with another punishment when the conditions set out in the first paragraph of this Article no longer exist. If the sentenced person leaves the residence without the court's authorization or violates the obligations specified in the court's decision, Article 62 of this Code shall apply.</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60</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Obligations of the person sentenced to probation</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i/>
          <w:iCs/>
          <w:sz w:val="24"/>
          <w:szCs w:val="24"/>
          <w:lang w:val="sq-AL"/>
        </w:rPr>
        <w:t>(Amended by Law No. 10 023, dated 27.11.2008; point 12 of the first paragraph amended, a sentence in the second paragraph amended, and a third paragraph added by law</w:t>
      </w:r>
      <w:r w:rsidRPr="00027664">
        <w:rPr>
          <w:rFonts w:ascii="Times New Roman" w:hAnsi="Times New Roman"/>
          <w:sz w:val="24"/>
          <w:szCs w:val="24"/>
        </w:rPr>
        <w:t xml:space="preserve"> </w:t>
      </w:r>
      <w:r w:rsidRPr="00027664">
        <w:rPr>
          <w:rFonts w:ascii="Times New Roman" w:eastAsiaTheme="minorHAnsi" w:hAnsi="Times New Roman"/>
          <w:i/>
          <w:iCs/>
          <w:sz w:val="24"/>
          <w:szCs w:val="24"/>
          <w:lang w:val="sq-AL"/>
        </w:rPr>
        <w:t>no. 36/2017, dated 30.3.2017)</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person sentenced to probation may be required by the court to fulfill one or more of the following obligations: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1. To exercise a professional activity or to pursue an education or vocational training.</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2. Use of salary and other income or property for the fulfillment of financial obligations.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3. To repair the civil damage caused.</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4. To be prohibited from driving certain vehicles.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5. Not to exercise a professional activity when the criminal offence is related to this activity.</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6. Not to frequent certain places.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7. Not to frequent establishments that serve alcoholic beverages.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8. To remain in his residence at certain hours.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9. Not to associate with certain persons, primarily with convicted persons or accomplices of the criminal offence.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10. Not to possess, carry or use weapons.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11. Treatment or rehabilitation in a healthcare institution or submission to a treatment, medical, or rehabilitation program.</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12. To undergo a treatment or medical or rehabilitation program with the aim of ceasing the use of alcohol or narcotic substances.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In determining the obligations for the convicted person, the court takes into consideration the age of the convicted person, their mental condition, lifestyle and needs, especially those related to family, education or work, the motives for committing the criminal offence, the attitude after the commission of the criminal offence, as well as other circumstances that influence the setting of obligations according to this article and their supervision. The obligations provided for in points 11 and 12 of paragraph 1 of this article are imposed only with the consent of the convicted person.</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period for fulfilling an obligation provided for in paragraph 1 of this article is determined by the court within the specified probation period.</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60/a</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Obligation to abstain from the use of alcohol or drugs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i/>
          <w:iCs/>
          <w:sz w:val="24"/>
          <w:szCs w:val="24"/>
          <w:lang w:val="sq-AL"/>
        </w:rPr>
        <w:t>(Added by law no. 144, dated 2.5.2013; words added to the third paragraph by law no. 36/2017, dated 30.3.2017)</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court, for the convicted person placed on probation, who is in a state of chronic dependency on alcohol or narcotic substances, imposes the obligation to undergo medical treatment to abstain from the use of alcohol or drugs.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Medical treatment for abstaining from the use of alcohol or drugs is carried out in a specialised medical institution, as determined by the Ministry of Health, based on the request of the probation service.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probation service supervises the execution of the court's decision and immediately reports to the prosecutor when the convicted person does not fulfill the obligation imposed pursuant to the provisions of Article 60 of this Code.</w:t>
      </w:r>
    </w:p>
    <w:p w:rsidR="00CC4E33" w:rsidRPr="00027664" w:rsidRDefault="00CC4E33" w:rsidP="00CC4E33">
      <w:pPr>
        <w:keepNext/>
        <w:autoSpaceDE w:val="0"/>
        <w:autoSpaceDN w:val="0"/>
        <w:adjustRightInd w:val="0"/>
        <w:spacing w:after="0" w:line="240" w:lineRule="auto"/>
        <w:ind w:firstLine="0"/>
        <w:jc w:val="center"/>
        <w:rPr>
          <w:rFonts w:ascii="Times New Roman" w:eastAsiaTheme="minorHAnsi" w:hAnsi="Times New Roman"/>
          <w:sz w:val="24"/>
          <w:szCs w:val="24"/>
          <w:lang w:val="sq-AL"/>
        </w:rPr>
      </w:pPr>
    </w:p>
    <w:p w:rsidR="00CC4E33" w:rsidRPr="00027664" w:rsidRDefault="00CC4E33" w:rsidP="00CC4E33">
      <w:pPr>
        <w:keepNext/>
        <w:autoSpaceDE w:val="0"/>
        <w:autoSpaceDN w:val="0"/>
        <w:adjustRightInd w:val="0"/>
        <w:spacing w:after="0" w:line="240" w:lineRule="auto"/>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61</w:t>
      </w:r>
    </w:p>
    <w:p w:rsidR="00CC4E33" w:rsidRPr="00027664" w:rsidRDefault="00CC4E33" w:rsidP="00CC4E33">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Obligations of the convicted person during the probation period</w:t>
      </w:r>
    </w:p>
    <w:p w:rsidR="00CC4E33" w:rsidRPr="00027664" w:rsidRDefault="00CC4E33" w:rsidP="00CC4E33">
      <w:pPr>
        <w:autoSpaceDE w:val="0"/>
        <w:autoSpaceDN w:val="0"/>
        <w:adjustRightInd w:val="0"/>
        <w:spacing w:after="0" w:line="240" w:lineRule="auto"/>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(Amended by law no. 10 023, dated 27.12.2008)</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autoSpaceDE w:val="0"/>
        <w:autoSpaceDN w:val="0"/>
        <w:adjustRightInd w:val="0"/>
        <w:spacing w:after="0" w:line="240" w:lineRule="auto"/>
        <w:ind w:firstLine="720"/>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During the probation period, the convicted person is obliged: </w:t>
      </w:r>
    </w:p>
    <w:p w:rsidR="00CC4E33" w:rsidRPr="00027664" w:rsidRDefault="00CC4E33" w:rsidP="00CC4E33">
      <w:pPr>
        <w:autoSpaceDE w:val="0"/>
        <w:autoSpaceDN w:val="0"/>
        <w:adjustRightInd w:val="0"/>
        <w:spacing w:after="0" w:line="240" w:lineRule="auto"/>
        <w:ind w:firstLine="720"/>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 to appear regularly and to continuously inform the probation service about the fulfillment of the conditions and obligations set by the court;</w:t>
      </w:r>
    </w:p>
    <w:p w:rsidR="00CC4E33" w:rsidRPr="00027664" w:rsidRDefault="00CC4E33" w:rsidP="00CC4E33">
      <w:pPr>
        <w:autoSpaceDE w:val="0"/>
        <w:autoSpaceDN w:val="0"/>
        <w:adjustRightInd w:val="0"/>
        <w:spacing w:after="0" w:line="240" w:lineRule="auto"/>
        <w:ind w:firstLine="720"/>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b) to obtain consent from the probation service for changing residence, workplace, or for frequent movements within the country.</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keepNext/>
        <w:autoSpaceDE w:val="0"/>
        <w:autoSpaceDN w:val="0"/>
        <w:adjustRightInd w:val="0"/>
        <w:spacing w:after="0" w:line="240" w:lineRule="auto"/>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62</w:t>
      </w:r>
    </w:p>
    <w:p w:rsidR="00CC4E33" w:rsidRPr="00027664" w:rsidRDefault="00CC4E33" w:rsidP="00CC4E33">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Violation of the conditions and obligations during the probation period</w:t>
      </w:r>
    </w:p>
    <w:p w:rsidR="00CC4E33" w:rsidRPr="00027664" w:rsidRDefault="00CC4E33" w:rsidP="00CC4E33">
      <w:pPr>
        <w:autoSpaceDE w:val="0"/>
        <w:autoSpaceDN w:val="0"/>
        <w:adjustRightInd w:val="0"/>
        <w:spacing w:after="0" w:line="240" w:lineRule="auto"/>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(Amended by law no. 10 023, dated 27.11.2008)</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If, during the probation period, the convicted person commits another criminal offence, the court may change the obligations it has imposed, replace the given sentence with another sentence, or revoke, in whole or in part, the suspension decision.</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If, during the probation period, the convicted person violates the conditions or obligations imposed on him, the probation service immediately reports to the prosecutor. </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For minor and first-time violations of the conditions or obligations imposed by the court, the prosecutor has the right to issue a warning, which is recorded in the personal file of the convicted person.</w:t>
      </w:r>
    </w:p>
    <w:p w:rsidR="00CC4E33" w:rsidRPr="00027664" w:rsidRDefault="00CC4E33" w:rsidP="007A1E7F">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For serious or repeated violations, the prosecutor asks the court to change the imposed obligation, to add other obligations, to replace them with another sanction, or to revoke the suspension decision of the sentence and to serve the remaining part of the sentence in prison.</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63</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 xml:space="preserve">Suspension of the execution of the imprisonment decision </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and the obligation to perform work in the public interest</w:t>
      </w:r>
    </w:p>
    <w:p w:rsidR="00CC4E33" w:rsidRPr="00027664" w:rsidRDefault="00CC4E33" w:rsidP="00CC4E33">
      <w:pPr>
        <w:autoSpaceDE w:val="0"/>
        <w:autoSpaceDN w:val="0"/>
        <w:adjustRightInd w:val="0"/>
        <w:spacing w:after="0" w:line="240" w:lineRule="auto"/>
        <w:ind w:firstLine="0"/>
        <w:jc w:val="center"/>
        <w:rPr>
          <w:rFonts w:ascii="Times New Roman" w:eastAsiaTheme="minorHAnsi" w:hAnsi="Times New Roman"/>
          <w:b/>
          <w:bCs/>
          <w:i/>
          <w:iCs/>
          <w:sz w:val="24"/>
          <w:szCs w:val="24"/>
          <w:lang w:val="sq-AL"/>
        </w:rPr>
      </w:pPr>
      <w:r w:rsidRPr="00027664">
        <w:rPr>
          <w:rFonts w:ascii="Times New Roman" w:eastAsiaTheme="minorHAnsi" w:hAnsi="Times New Roman"/>
          <w:i/>
          <w:iCs/>
          <w:sz w:val="24"/>
          <w:szCs w:val="24"/>
          <w:lang w:val="sq-AL"/>
        </w:rPr>
        <w:t>(Amended by Law No. 10 023, dated 27.11.2008)</w:t>
      </w:r>
    </w:p>
    <w:p w:rsidR="00CC4E33" w:rsidRPr="00027664" w:rsidRDefault="00CC4E33" w:rsidP="00CC4E33">
      <w:pPr>
        <w:pStyle w:val="Hapesira7"/>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court, due to the low level of dangerousness of the person and the circumstances of the commission of the criminal offence, when it has imposed a sentence of up to one year of imprisonment, may decide to suspend the execution of the imprisonment decision and replace it with the obligation for the convicted person to perform work in the public interest.</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Work in the public interest means the performance by the convicted person, with his consent and without compensation, of work in favor of the public interest or of the association designated in the court decision, for a period ranging from forty to two hundred forty hours.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This obligation cannot be imposed when the convicted person refuses the suspension during the court hearing. </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Work in the public interest is performed within a period of six months.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In its decision, the court determines the number of hours of work and the obligation for the convicted person to maintain contact with the probation service. The probation service decides the type of work to be performed, determines the place of execution of the work and the days of the week when it will be performed, taking into account, as far as possible, the regular employment of the convicted person or his family obligations. The duration of work in the public interest may not exceed eight hours per day.</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Upon completion of the work, the sentence is considered as not having existed.</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If the convicted person does not perform the work in the public interest, does not maintain contact with the probation service or violates other conditions or obligations imposed by the court, the prosecutor immediately informs the court. In this case, the court decides according to Article 62 of this Code.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rPr>
          <w:rFonts w:ascii="Times New Roman" w:eastAsiaTheme="minorHAnsi" w:hAnsi="Times New Roman"/>
          <w:sz w:val="24"/>
          <w:szCs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64</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Conditional release</w:t>
      </w:r>
    </w:p>
    <w:p w:rsidR="00CC4E33" w:rsidRPr="00027664" w:rsidRDefault="00CC4E33" w:rsidP="00CC4E33">
      <w:pPr>
        <w:autoSpaceDE w:val="0"/>
        <w:autoSpaceDN w:val="0"/>
        <w:adjustRightInd w:val="0"/>
        <w:spacing w:after="0" w:line="240" w:lineRule="auto"/>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 xml:space="preserve">(Amended by Law No. 8733, dated 24.1.2001; amended by Law No. 10 023, dated 27.11.2008; </w:t>
      </w:r>
    </w:p>
    <w:p w:rsidR="00CC4E33" w:rsidRPr="00027664" w:rsidRDefault="00CC4E33" w:rsidP="00CC4E33">
      <w:pPr>
        <w:autoSpaceDE w:val="0"/>
        <w:autoSpaceDN w:val="0"/>
        <w:adjustRightInd w:val="0"/>
        <w:spacing w:after="0" w:line="240" w:lineRule="auto"/>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words added to the third paragraph by Law No. 144, dated 2.5.2013; third subparagraph of paragraph 1 amended and paragraph 5 added</w:t>
      </w:r>
      <w:r w:rsidRPr="00027664">
        <w:rPr>
          <w:rFonts w:ascii="Times New Roman" w:hAnsi="Times New Roman"/>
          <w:sz w:val="24"/>
          <w:szCs w:val="24"/>
        </w:rPr>
        <w:t xml:space="preserve"> </w:t>
      </w:r>
      <w:r w:rsidRPr="00027664">
        <w:rPr>
          <w:rFonts w:ascii="Times New Roman" w:eastAsiaTheme="minorHAnsi" w:hAnsi="Times New Roman"/>
          <w:i/>
          <w:iCs/>
          <w:sz w:val="24"/>
          <w:szCs w:val="24"/>
          <w:lang w:val="sq-AL"/>
        </w:rPr>
        <w:t>by Law No. 36/2017, dated 30.3.2017)</w:t>
      </w:r>
    </w:p>
    <w:p w:rsidR="00CC4E33" w:rsidRPr="00027664" w:rsidRDefault="00CC4E33" w:rsidP="00CC4E33">
      <w:pPr>
        <w:pStyle w:val="Hapesira7"/>
        <w:jc w:val="center"/>
        <w:rPr>
          <w:rFonts w:ascii="Times New Roman" w:hAnsi="Times New Roman" w:cs="Times New Roman"/>
          <w:sz w:val="24"/>
          <w:lang w:val="sq-AL"/>
        </w:rPr>
      </w:pP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convicted person sentenced to imprisonment may be conditionally released from serving the sentence only for special reasons, if through his conduct and work he demonstrates that with the sentence served the purpose of his reformation has been achieved, and if he has served:</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not less than half of the sentence imposed for criminal misdemeanours;</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not less than two-thirds of the sentence imposed for crimes with a sentence of up to five years of imprisonment;</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not less than three-quarters of the sentence imposed for crimes with a sentence of more than 5 years up to the maximum provided by the law, except as provided in paragraph 3 of this article.</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In the amount of the sentence served, the time gained through amnesty or pardon is not calculated.</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Conditional release is not permitted for repeat offenders convicted of crimes committed intentionally, as well as for those convicted of committing criminal offences as provided in articles 78/a, 79/a, 79/b, 79/c, or the third paragraph of article 100.</w:t>
      </w:r>
    </w:p>
    <w:p w:rsidR="00CC4E33" w:rsidRPr="00027664" w:rsidRDefault="00CC4E33" w:rsidP="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Conditional release is revoked by the court when the offender, convicted of a criminal offence committed intentionally, during the period of conditional release, commits another intentional criminal offence, applying the provisions for the aggregation of sentences. </w:t>
      </w:r>
    </w:p>
    <w:p w:rsidR="00972021" w:rsidRPr="00027664" w:rsidRDefault="00CC4E33" w:rsidP="007A1E7F">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 The court orders the convicted person to maintain contact with the Probation Service during the probation period and to fulfill one or more of the obligations provided for in article 60 of this Code. When the convicted person does not maintain contact with the Probation Service or does not fulfill the obligations provided in article 60 of this Code, as ordered by the court, the latter decides to replace the initial sentence with another sentence, extend the period of supervision during the probation period, or revoke the decision for early conditional release.</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65</w:t>
      </w:r>
    </w:p>
    <w:p w:rsidR="00E206E1" w:rsidRPr="00027664" w:rsidRDefault="00E206E1" w:rsidP="00E206E1">
      <w:pPr>
        <w:autoSpaceDE w:val="0"/>
        <w:autoSpaceDN w:val="0"/>
        <w:adjustRightInd w:val="0"/>
        <w:spacing w:after="0" w:line="240" w:lineRule="auto"/>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(Amended first and second paragraphs by Law no. 10 023, dated 27.11.2008; word amended in the second paragraph and third paragraph added by Law no. 36/2017, dated 30.3.2017)</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1. Conditional release is not permitted for a person sentenced to life imprisonment.</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2. Only in exceptional cases may a person sentenced to life imprisonment be conditionally released when:</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Has served no less than thirty-five years of imprisonment and during the sentence has demonstrated exemplary conduct and is considered to have achieved the purpose of the sentence for his re-education.</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3. Excluded from this rule are persons convicted for the criminal offences provided for in Articles 78/a, 79/a, 79/b, 79/c and the third paragraph of Article 100.</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65/a</w:t>
      </w:r>
    </w:p>
    <w:p w:rsidR="00E206E1" w:rsidRPr="00027664" w:rsidRDefault="00E206E1" w:rsidP="00E206E1">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Security period</w:t>
      </w:r>
    </w:p>
    <w:p w:rsidR="00E206E1" w:rsidRPr="00027664" w:rsidRDefault="00E206E1" w:rsidP="00E206E1">
      <w:pPr>
        <w:autoSpaceDE w:val="0"/>
        <w:autoSpaceDN w:val="0"/>
        <w:adjustRightInd w:val="0"/>
        <w:spacing w:after="0" w:line="240" w:lineRule="auto"/>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(Added by Law no. 23/2012, dated 1.3.2012)</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The court, when issuing its decision, may also determine a security period, during which the application of Article 64 of this Code is not permitted, in cases where one of the following circumstances exists: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 the criminal offence, the punishment for which is more than five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b) the commission of the criminal offence was carried out with cruelty and brutality;</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 when the offence is committed against children, pregnant women or persons who, for various reasons, are unable to protect themselves;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 when the offence is committed by taking advantage of family relationships or cohabitation;</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d) when the commission of the criminal offence is motivated by reasons related to gender, race, religion, nationality, language, political, religious or social beliefs.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security period extends for the time frame from three quarters of the sentence imposed by the court up to the full duration of the criminal sentence.</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CHAPTER VIII</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sz w:val="24"/>
          <w:szCs w:val="24"/>
          <w:lang w:val="sq-AL"/>
        </w:rPr>
        <w:t>EXTINCTION OF CRIMINAL PROSECUTION, SENTENCES AND NON-EXECUTION THEREOF</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66</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Cs/>
          <w:i/>
          <w:sz w:val="24"/>
          <w:szCs w:val="24"/>
          <w:lang w:val="sq-AL"/>
        </w:rPr>
        <w:t xml:space="preserve"> (Amended</w:t>
      </w:r>
      <w:r w:rsidRPr="00027664">
        <w:rPr>
          <w:rFonts w:ascii="Times New Roman" w:eastAsiaTheme="minorHAnsi" w:hAnsi="Times New Roman"/>
          <w:b/>
          <w:bCs/>
          <w:sz w:val="24"/>
          <w:szCs w:val="24"/>
          <w:lang w:val="sq-AL"/>
        </w:rPr>
        <w:t xml:space="preserve"> </w:t>
      </w:r>
      <w:r w:rsidRPr="00027664">
        <w:rPr>
          <w:rFonts w:ascii="Times New Roman" w:eastAsiaTheme="minorHAnsi" w:hAnsi="Times New Roman"/>
          <w:i/>
          <w:iCs/>
          <w:sz w:val="24"/>
          <w:szCs w:val="24"/>
          <w:lang w:val="sq-AL"/>
        </w:rPr>
        <w:t>with Law No. 36/2017, dated 30.3.2017)</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pStyle w:val="Paragrafi"/>
        <w:rPr>
          <w:rFonts w:ascii="Times New Roman" w:eastAsiaTheme="minorHAnsi" w:hAnsi="Times New Roman" w:cs="Times New Roman"/>
          <w:spacing w:val="-4"/>
          <w:szCs w:val="24"/>
          <w:lang w:val="sq-AL"/>
        </w:rPr>
      </w:pPr>
      <w:r w:rsidRPr="00027664">
        <w:rPr>
          <w:rFonts w:ascii="Times New Roman" w:eastAsiaTheme="minorHAnsi" w:hAnsi="Times New Roman" w:cs="Times New Roman"/>
          <w:spacing w:val="-4"/>
          <w:szCs w:val="24"/>
          <w:lang w:val="sq-AL"/>
        </w:rPr>
        <w:t>Criminal prosecutions cannot be initiated when, from the commission of the offence to the moment of taking the person as the defendant, the following periods have elapsed:</w:t>
      </w:r>
    </w:p>
    <w:p w:rsidR="00E206E1" w:rsidRPr="00027664" w:rsidRDefault="00E206E1" w:rsidP="00E206E1">
      <w:pPr>
        <w:pStyle w:val="Paragrafi"/>
        <w:rPr>
          <w:rFonts w:ascii="Times New Roman" w:hAnsi="Times New Roman" w:cs="Times New Roman"/>
          <w:spacing w:val="-4"/>
          <w:szCs w:val="24"/>
          <w:lang w:val="sq-AL"/>
        </w:rPr>
      </w:pPr>
      <w:r w:rsidRPr="00027664">
        <w:rPr>
          <w:rFonts w:ascii="Times New Roman" w:hAnsi="Times New Roman" w:cs="Times New Roman"/>
          <w:spacing w:val="-4"/>
          <w:szCs w:val="24"/>
          <w:lang w:val="sq-AL"/>
        </w:rPr>
        <w:t>a) forty years in the case of offences punishable by life imprisonment;</w:t>
      </w:r>
    </w:p>
    <w:p w:rsidR="00E206E1" w:rsidRPr="00027664" w:rsidRDefault="00E206E1" w:rsidP="00E206E1">
      <w:pPr>
        <w:pStyle w:val="Paragrafi"/>
        <w:rPr>
          <w:rFonts w:ascii="Times New Roman" w:hAnsi="Times New Roman" w:cs="Times New Roman"/>
          <w:spacing w:val="-4"/>
          <w:szCs w:val="24"/>
          <w:lang w:val="sq-AL"/>
        </w:rPr>
      </w:pPr>
      <w:r w:rsidRPr="00027664">
        <w:rPr>
          <w:rFonts w:ascii="Times New Roman" w:hAnsi="Times New Roman" w:cs="Times New Roman"/>
          <w:spacing w:val="-4"/>
          <w:szCs w:val="24"/>
          <w:lang w:val="sq-AL"/>
        </w:rPr>
        <w:t xml:space="preserve">b) twenty years for offences punishable by not less than ten years of imprisonment or another more severe punishment; </w:t>
      </w:r>
    </w:p>
    <w:p w:rsidR="00E206E1" w:rsidRPr="00027664" w:rsidRDefault="00E206E1" w:rsidP="00E206E1">
      <w:pPr>
        <w:pStyle w:val="Paragrafi"/>
        <w:rPr>
          <w:rFonts w:ascii="Times New Roman" w:hAnsi="Times New Roman" w:cs="Times New Roman"/>
          <w:spacing w:val="-4"/>
          <w:szCs w:val="24"/>
          <w:lang w:val="sq-AL"/>
        </w:rPr>
      </w:pPr>
      <w:r w:rsidRPr="00027664">
        <w:rPr>
          <w:rFonts w:ascii="Times New Roman" w:hAnsi="Times New Roman" w:cs="Times New Roman"/>
          <w:spacing w:val="-4"/>
          <w:szCs w:val="24"/>
          <w:lang w:val="sq-AL"/>
        </w:rPr>
        <w:t xml:space="preserve">c) ten years for offences punishable by imprisonment from five up to ten years; </w:t>
      </w:r>
    </w:p>
    <w:p w:rsidR="00E206E1" w:rsidRPr="00027664" w:rsidRDefault="00E206E1" w:rsidP="00E206E1">
      <w:pPr>
        <w:pStyle w:val="Paragrafi"/>
        <w:rPr>
          <w:rFonts w:ascii="Times New Roman" w:hAnsi="Times New Roman" w:cs="Times New Roman"/>
          <w:spacing w:val="-4"/>
          <w:szCs w:val="24"/>
          <w:lang w:val="sq-AL"/>
        </w:rPr>
      </w:pPr>
      <w:r w:rsidRPr="00027664">
        <w:rPr>
          <w:rFonts w:ascii="Times New Roman" w:hAnsi="Times New Roman" w:cs="Times New Roman"/>
          <w:spacing w:val="-4"/>
          <w:szCs w:val="24"/>
          <w:lang w:val="sq-AL"/>
        </w:rPr>
        <w:t xml:space="preserve">ç) five years for offences punishable by imprisonment up to five years or by fine; </w:t>
      </w:r>
    </w:p>
    <w:p w:rsidR="00E206E1" w:rsidRPr="00027664" w:rsidRDefault="00E206E1" w:rsidP="00E206E1">
      <w:pPr>
        <w:pStyle w:val="Paragrafi"/>
        <w:rPr>
          <w:rFonts w:ascii="Times New Roman" w:hAnsi="Times New Roman" w:cs="Times New Roman"/>
          <w:spacing w:val="-4"/>
          <w:szCs w:val="24"/>
          <w:lang w:val="sq-AL"/>
        </w:rPr>
      </w:pPr>
      <w:r w:rsidRPr="00027664">
        <w:rPr>
          <w:rFonts w:ascii="Times New Roman" w:hAnsi="Times New Roman" w:cs="Times New Roman"/>
          <w:spacing w:val="-4"/>
          <w:szCs w:val="24"/>
          <w:lang w:val="sq-AL"/>
        </w:rPr>
        <w:t xml:space="preserve">d) three years for criminal misdemeanors punishable by up to two years of imprisonment; </w:t>
      </w:r>
    </w:p>
    <w:p w:rsidR="00E206E1" w:rsidRPr="00027664" w:rsidRDefault="00E206E1" w:rsidP="00E206E1">
      <w:pPr>
        <w:pStyle w:val="Paragrafi"/>
        <w:rPr>
          <w:rFonts w:ascii="Times New Roman" w:hAnsi="Times New Roman" w:cs="Times New Roman"/>
          <w:spacing w:val="-4"/>
          <w:szCs w:val="24"/>
          <w:lang w:val="sq-AL"/>
        </w:rPr>
      </w:pPr>
      <w:r w:rsidRPr="00027664">
        <w:rPr>
          <w:rFonts w:ascii="Times New Roman" w:hAnsi="Times New Roman" w:cs="Times New Roman"/>
          <w:spacing w:val="-4"/>
          <w:szCs w:val="24"/>
          <w:lang w:val="sq-AL"/>
        </w:rPr>
        <w:t xml:space="preserve">dh) two years for criminal misdemeanors punishable by a fine. </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rPr>
          <w:rFonts w:ascii="Times New Roman" w:eastAsiaTheme="minorHAnsi" w:hAnsi="Times New Roman"/>
          <w:sz w:val="24"/>
          <w:szCs w:val="24"/>
          <w:lang w:val="sq-AL"/>
        </w:rPr>
      </w:pPr>
      <w:r w:rsidRPr="00027664">
        <w:rPr>
          <w:rFonts w:ascii="Times New Roman" w:hAnsi="Times New Roman"/>
          <w:spacing w:val="-4"/>
          <w:sz w:val="24"/>
          <w:szCs w:val="24"/>
          <w:lang w:val="sq-AL"/>
        </w:rPr>
        <w:t>The criminal offences of Chapter II, Section I, Articles 76 - 79/c, are not subject to prescription.</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67</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Non-prescription of criminal prosecutions</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War crimes and crimes against humanity are not subject to prescription of prosecutions.</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68</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Prescription of the execution of the sentence</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sentencing decision is not executed when, from the date it became final, the following periods have elapsed:</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 twenty years for a decision containing a sentence of fifteen up to twenty-five years of imprisonment;</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b) ten years for a decision containing a sentence of five up to fifteen years of imprisonment;</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 five years for decisions containing a sentence of up to five years of imprisonment or other lighter sentences.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69</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Rehabilitation</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Shall be considered as not convicted:</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 those who have been sentenced to imprisonment for a period of up to six months or to any other lighter sentence and who, during two years from the date of serving the sentence, have not committed another criminal offence;</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b) those who have been sentenced to imprisonment for a period of six months up to five years and who, during five years from the date of serving the sentence, have not committed another criminal offence;</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 those who have been sentenced to imprisonment for a period of five up to ten years and who, during seven years from the date of serving the sentence, have not committed another criminal offence;</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c) those who have been sentenced to imprisonment for a period of ten up to twenty-five years and who, during ten years from the date of serving the sentence, have not committed another criminal offence.  </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70</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Pardon</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By the act of pardon, the competent authority exempts a person, in whole or in part, from serving the sentence imposed by a court decision or replaces the sentence with a lighter type of sentence.</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71</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Amnesty</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By the act of amnesty, the competent authority exempts from prosecution, from serving the sentence in whole or in part, or replaces the sentence with a lighter type of sentence.</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Amnesty extends to those criminal offences committed up to one day prior to its proclamation, except in cases where the respective act provides otherwise.</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72</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Application of the provisions of the general part</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provisions of the general part of this Code shall also apply to other criminal offences provided as such by special laws.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SPECIAL PART</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CHAPTER I</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sz w:val="24"/>
          <w:szCs w:val="24"/>
          <w:lang w:val="sq-AL"/>
        </w:rPr>
        <w:t>CRIMES AGAINST HUMANITY</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73</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Genocide</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(Removed the words “or with death” by law no. 8733, dated 24.1.2001)</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The implementation of a premeditated plan aimed at the total or partial destruction of a national, ethnic, racial, or religious group, directed against members of the group and accompanied by the following acts, such as: intentional killing of members of the group, causing serious physical or mental harm, imposing living conditions intended to bring about physical destruction, implementation of measures aimed at preventing births, as well as the forcible transfer of children from one group to another, is punishable by not less than ten years’ imprisonment or by life imprisonment.  </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74</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Crimes against humanity</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(Amended by law no. 8733, dated 24.1.2001; amended by law no. 144, dated 2.5.2013)</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Murders, enforced disappearances, exterminations, enslavement, internment and expulsions, as well as any other kind of torture or inhuman violence, committed according to a specific premeditated plan or systematically, against a group of the civilian population for political, ideological, racial, ethnic, or religious motives, are punishable by not less than fifteen years’ imprisonment or by life imprisonment.</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 Article 74/a</w:t>
      </w:r>
    </w:p>
    <w:p w:rsidR="00E206E1" w:rsidRPr="00027664" w:rsidRDefault="00E206E1" w:rsidP="00E206E1">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Computer dissemination of materials in favor of genocide or crimes against humanity</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i/>
          <w:iCs/>
          <w:sz w:val="24"/>
          <w:szCs w:val="24"/>
          <w:lang w:val="sq-AL"/>
        </w:rPr>
        <w:t>(Added by law no. 10 023, dated 27.11.2008)</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public offering or intentional public dissemination, through computer systems, of materials that deny, grossly minimize, approve, or justify acts constituting genocide or crimes against humanity, is punishable by imprisonment from three to six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75</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War crimes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(Amended by law no. 8733, dated 24.1.2001)</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Acts committed by different persons during wartime, such as murder, ill-treatment, or deportation for slave labor, as well as for any other kind of inhuman exploitation to the detriment of the civilian population or in occupied territory, the murder or ill-treatment of prisoners of war, the murder of hostages, the destruction of private or public property, the destruction of cities, municipalities, or villages not dictated by military necessity, are punishable by imprisonment for not less than fifteen years or by life imprisonment.</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CHAPTER II</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CRIMINAL OFFENCES AGAINST THE PERSON </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sz w:val="24"/>
          <w:szCs w:val="24"/>
          <w:lang w:val="sq-AL"/>
        </w:rPr>
        <w:t xml:space="preserve">CRIMINAL OFFENCES AGAINST LIFE </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SECTION I</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INTENTIONAL CRIMINAL OFFENCES AGAINST LIFE</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76</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Intentional murder</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Intentional murder is punishable by imprisonment from ten to twenty years. </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77</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Intentional murder in connection with another crime</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(Amended by Law no. 8733, dated 24.1.2001)</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Intentional murder, which precedes, accompanies, conceals or follows another crime, is punishable by imprisonment for not less than twenty years. </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78</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Premeditated murder</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(Amended by Law no. 8733, dated 24.1.2001;</w:t>
      </w:r>
      <w:r w:rsidRPr="00027664">
        <w:rPr>
          <w:rFonts w:ascii="Times New Roman" w:eastAsiaTheme="minorHAnsi" w:hAnsi="Times New Roman"/>
          <w:sz w:val="24"/>
          <w:szCs w:val="24"/>
          <w:lang w:val="sq-AL"/>
        </w:rPr>
        <w:t xml:space="preserve"> </w:t>
      </w:r>
      <w:r w:rsidRPr="00027664">
        <w:rPr>
          <w:rFonts w:ascii="Times New Roman" w:eastAsiaTheme="minorHAnsi" w:hAnsi="Times New Roman"/>
          <w:i/>
          <w:iCs/>
          <w:sz w:val="24"/>
          <w:szCs w:val="24"/>
          <w:lang w:val="sq-AL"/>
        </w:rPr>
        <w:t>words added in the second paragraph by Law no. 9686, dated 26.2.2007;</w:t>
      </w:r>
      <w:r w:rsidRPr="00027664">
        <w:rPr>
          <w:rFonts w:ascii="Times New Roman" w:eastAsiaTheme="minorHAnsi" w:hAnsi="Times New Roman"/>
          <w:sz w:val="24"/>
          <w:szCs w:val="24"/>
          <w:lang w:val="sq-AL"/>
        </w:rPr>
        <w:t xml:space="preserve"> </w:t>
      </w:r>
      <w:r w:rsidRPr="00027664">
        <w:rPr>
          <w:rFonts w:ascii="Times New Roman" w:eastAsiaTheme="minorHAnsi" w:hAnsi="Times New Roman"/>
          <w:i/>
          <w:iCs/>
          <w:sz w:val="24"/>
          <w:szCs w:val="24"/>
          <w:lang w:val="sq-AL"/>
        </w:rPr>
        <w:t>second paragraph amended by Law no. 144, dated 2.5.2013)</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Premeditated murder is punishable by imprisonment from fifteen to twenty-five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Murder committed for gain or revenge is punishable by imprisonment for not less than twenty years or by life imprisonment.</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78/a</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Murder for blood feud</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i/>
          <w:iCs/>
          <w:sz w:val="24"/>
          <w:szCs w:val="24"/>
          <w:lang w:val="sq-AL"/>
        </w:rPr>
        <w:t>(Added by Law no. 144, dated 2.5.2013)</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Intentional murder for blood feud is punishable by imprisonment for not less than thirty years or by life imprisonment.</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79</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Murder under other qualifying circumstances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(Amended by Law no. 8733, dated 24.1.2001; letter “c” amended by Law no. 9275, dated 16.9.2004;</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letter “c” repealed by Law no. 144, dated 2.5.2013)</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Intentional murder committed:</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 against a child;</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b) against a person with physical or mental disability, who is seriously ill or pregnant, when the victim's conditions are apparent or known;</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 repealed;</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 against the complainant, witness, injured party, or other parties to the proceedings;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d) more than once;</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dh) against two or more persons;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e) in such a manner as to cause special suffering to the victim;</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ë) in a manner dangerous to the lives of many persons, </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is punishable by imprisonment of not less than twenty years or by life imprisonment.</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79/a</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Murder of public officials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i/>
          <w:iCs/>
          <w:sz w:val="24"/>
          <w:szCs w:val="24"/>
          <w:lang w:val="sq-AL"/>
        </w:rPr>
        <w:t>(added by Law no. 144/2013)</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Intentional murder of a member of parliament, judge, prosecutor, lawyer, member of the armed forces, or other public officials, during the exercise of their duty or because of it, when the victim's conditions are apparent or known, is punishable by imprisonment of not less than thirty years or by life imprisonment.</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79/b</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Murder of State Police officers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i/>
          <w:iCs/>
          <w:sz w:val="24"/>
          <w:szCs w:val="24"/>
          <w:lang w:val="sq-AL"/>
        </w:rPr>
        <w:t>(Added by Law no. 144/2013)</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Intentional murder of State Police officers, during the exercise of their duty or because of it, when the victim's conditions are apparent or known, is punishable by imprisonment of not less than thirty years or by life imprisonment.</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79/c</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Murder due to family relationships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i/>
          <w:iCs/>
          <w:sz w:val="24"/>
          <w:szCs w:val="24"/>
          <w:lang w:val="sq-AL"/>
        </w:rPr>
        <w:t>(Added by Law no. 144/2013)</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Intentional murder of a person who is a spouse, ex-spouse, cohabitant or ex-cohabitant, close blood relative or close relative by marriage to the offender, is punishable by imprisonment of not less than twenty years or by life imprisonment.</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80</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Provision of the conditions and material means for committing murder is punishable by imprisonment of up to five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81</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Murder of an infant</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(Amended wording by Law no. 144, dated 2.5.2013)</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Intentional murder of an infant committed by the mother, immediately after birth, is punishable by imprisonment of up to five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82</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Murder committed in a state of intense psychological distress</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Intentional murder committed in a state of intense psychological distress of the moment caused by violence or serious insult by the victim is punishable by imprisonment of up to eight years. </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83</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Murder committed in excess of the limits of necessary defense</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Murder committed in the circumstances of exceeding the limits of necessary defense is punishable by imprisonment of up to seven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83/a</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Serious threat for revenge or blood feud</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8733, dated 24.1.2001;</w:t>
      </w:r>
      <w:r w:rsidRPr="00027664">
        <w:rPr>
          <w:rFonts w:ascii="Times New Roman" w:eastAsiaTheme="minorHAnsi" w:hAnsi="Times New Roman"/>
          <w:sz w:val="24"/>
          <w:szCs w:val="24"/>
          <w:lang w:val="sq-AL"/>
        </w:rPr>
        <w:t xml:space="preserve"> </w:t>
      </w:r>
      <w:r w:rsidRPr="00027664">
        <w:rPr>
          <w:rFonts w:ascii="Times New Roman" w:eastAsiaTheme="minorHAnsi" w:hAnsi="Times New Roman"/>
          <w:i/>
          <w:iCs/>
          <w:sz w:val="24"/>
          <w:szCs w:val="24"/>
          <w:lang w:val="sq-AL"/>
        </w:rPr>
        <w:t>amended by Law no. 9686, dated 26.2.2007;</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 xml:space="preserve">the part that provides for a fine as a principal punishment, in addition to imprisonment, has been repealed, </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by Law no. 144, dated 2.5.2013)</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 serious threat for revenge or blood feud, made against a person to confine them to their home, is punishable by imprisonment of up to three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83/b</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Incitement to blood feud</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(Added by Law no. 9686, dated 26.2.2007; the part that provides for a fine as a principal punishment, in addition to imprisonment, has been repealed by Law no. 144, dated 2.5.2013)</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incitement of others to revenge or blood feud, when it does not constitute another criminal offence, is punishable by imprisonment of up to three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84</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Threat</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 serious threat of murder or serious injury made against a person constitutes a criminal misdemeanor and is punishable by a fine or imprisonment of up to one year.</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keepNext/>
        <w:autoSpaceDE w:val="0"/>
        <w:autoSpaceDN w:val="0"/>
        <w:adjustRightInd w:val="0"/>
        <w:spacing w:after="0" w:line="240" w:lineRule="auto"/>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84/a</w:t>
      </w:r>
    </w:p>
    <w:p w:rsidR="00E206E1" w:rsidRPr="00027664" w:rsidRDefault="00E206E1" w:rsidP="00E206E1">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Threat motivated by racism and xenophobia through computer systems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(Added by Law no. 10 023, dated 27.11.2008)</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autoSpaceDE w:val="0"/>
        <w:autoSpaceDN w:val="0"/>
        <w:adjustRightInd w:val="0"/>
        <w:spacing w:after="0" w:line="240" w:lineRule="auto"/>
        <w:ind w:firstLine="720"/>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 serious threat of murder or serious injury made against a person, through computer systems, on grounds of ethnic affiliation, nationality, race, or religion, is punishable by a fine or by imprisonment of up to three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SECTION II</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CRIMES AGAINST LIFE CAUSED BY NEGLIGENCE</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85</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Manslaughter by negligence</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Manslaughter committed by negligence is punishable by a fine or by imprisonment of up to five years. </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SECTION III</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CRIMINAL OFFENCES COMMITTED INTENTIONALLY </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AGAINST HEALTH</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86</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Torture</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(Amended by Law no. 9686, dated 26.2.2007; amended by Law no. 23/2012, dated 1.3.2012)</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autoSpaceDE w:val="0"/>
        <w:autoSpaceDN w:val="0"/>
        <w:adjustRightInd w:val="0"/>
        <w:spacing w:after="0" w:line="240" w:lineRule="auto"/>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intentional commission of acts, by which a person has been caused severe physical or mental suffering, by a person exercising public functions, or with his instigation or approval, whether explicit or tacit, for the purpose of:</w:t>
      </w:r>
    </w:p>
    <w:p w:rsidR="00E206E1" w:rsidRPr="00027664" w:rsidRDefault="00E206E1" w:rsidP="00E206E1">
      <w:pPr>
        <w:tabs>
          <w:tab w:val="left" w:pos="84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 to obtain from him or another person information or statements;</w:t>
      </w:r>
    </w:p>
    <w:p w:rsidR="00E206E1" w:rsidRPr="00027664" w:rsidRDefault="00E206E1" w:rsidP="00E206E1">
      <w:pPr>
        <w:tabs>
          <w:tab w:val="left" w:pos="84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b) to punish him for an act committed or suspected to have been committed by him or by another person;</w:t>
      </w:r>
    </w:p>
    <w:p w:rsidR="00E206E1" w:rsidRPr="00027664" w:rsidRDefault="00E206E1" w:rsidP="00E206E1">
      <w:pPr>
        <w:tabs>
          <w:tab w:val="left" w:pos="84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 to intimidate or put pressure on him or another person;</w:t>
      </w:r>
    </w:p>
    <w:p w:rsidR="00E206E1" w:rsidRPr="00027664" w:rsidRDefault="00E206E1" w:rsidP="00E206E1">
      <w:pPr>
        <w:tabs>
          <w:tab w:val="left" w:pos="84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ç) for any other purpose based on any form of discrimination;</w:t>
      </w:r>
    </w:p>
    <w:p w:rsidR="00E206E1" w:rsidRPr="00027664" w:rsidRDefault="00E206E1" w:rsidP="00E206E1">
      <w:pPr>
        <w:tabs>
          <w:tab w:val="left" w:pos="740"/>
          <w:tab w:val="left" w:pos="98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d) any other inhuman or degrading act;</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are punishable by imprisonment from four to ten years.</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sz w:val="24"/>
          <w:szCs w:val="24"/>
          <w:lang w:val="sq-AL"/>
        </w:rPr>
        <w:t>Article 87</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Torture with serious consequences</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Torture, as well as any other inhuman act, when it has caused the maiming, disfigurement or any permanent injury to a person's health or death, is punishable by imprisonment from ten to twenty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88</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Serious intentional injury</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(Second paragraph amended by Law No. 144, dated 2.5.2013)</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Intentional injury that has resulted in maiming, disfigurement or any other permanent harm to health, termination of pregnancy, or has been life-threatening at the time it was caused, is punishable by imprisonment from three to ten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This offence, when committed against several persons, against a person who is a spouse, ex-spouse, cohabitant or former cohabitant, closely related or closely connected by marriage to the offender, or when it has resulted in death, is punishable by imprisonment from five to fifteen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88/a</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Serious injury in a state of intense psychological distress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(Added by Law No. 8733, dated 24.1.2001)</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Serious injury, committed in a state of intense psychological distress at the moment, caused by violence or grave insult by the injured party, is punishable by imprisonment of up to five years.  </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88/b</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Serious injury exceeding the limits of necessary defense</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(Added by Law No. 8733, dated 24.1.2001)</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Serious injury, committed by exceeding the limits of necessary defense, is punishable by imprisonment of up to three years. </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89</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Intentional minor injury</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Intentional injury, which has caused temporary incapacity for work for more than 9 days, constitutes a criminal misdemeanor and is punishable by a fine or imprisonment of up to two years.</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89/a</w:t>
      </w:r>
    </w:p>
    <w:p w:rsidR="00E206E1" w:rsidRPr="00027664" w:rsidRDefault="00E206E1" w:rsidP="00E206E1">
      <w:pPr>
        <w:pStyle w:val="NeniNr"/>
        <w:keepNext w:val="0"/>
        <w:rPr>
          <w:rFonts w:ascii="Times New Roman" w:hAnsi="Times New Roman" w:cs="Times New Roman"/>
          <w:b/>
          <w:spacing w:val="-4"/>
          <w:szCs w:val="24"/>
        </w:rPr>
      </w:pPr>
      <w:r w:rsidRPr="00027664">
        <w:rPr>
          <w:rFonts w:ascii="Times New Roman" w:hAnsi="Times New Roman" w:cs="Times New Roman"/>
          <w:b/>
          <w:spacing w:val="-4"/>
          <w:szCs w:val="24"/>
        </w:rPr>
        <w:t>The illegal sale and purchase of organs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 xml:space="preserve">(Added by Law No. 8204, dated 10.4.1997; amended by Law No. 36/2017, dated 30.3.2017) </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pStyle w:val="Hapesira7"/>
        <w:rPr>
          <w:rFonts w:ascii="Times New Roman" w:eastAsiaTheme="minorHAnsi" w:hAnsi="Times New Roman" w:cs="Times New Roman"/>
          <w:sz w:val="24"/>
          <w:lang w:val="sq-AL"/>
        </w:rPr>
      </w:pPr>
      <w:r w:rsidRPr="00027664">
        <w:rPr>
          <w:rFonts w:ascii="Times New Roman" w:eastAsiaTheme="minorHAnsi" w:hAnsi="Times New Roman" w:cs="Times New Roman"/>
          <w:sz w:val="24"/>
          <w:lang w:val="sq-AL"/>
        </w:rPr>
        <w:t>The sale and purchase of transplants, as well as any activity related to the illegal removal and implantation of organs, is punishable by imprisonment from three to seven years.</w:t>
      </w:r>
    </w:p>
    <w:p w:rsidR="00E206E1" w:rsidRPr="00027664" w:rsidRDefault="00E206E1" w:rsidP="00E206E1">
      <w:pPr>
        <w:pStyle w:val="Hapesira7"/>
        <w:rPr>
          <w:rFonts w:ascii="Times New Roman" w:eastAsiaTheme="minorHAnsi" w:hAnsi="Times New Roman" w:cs="Times New Roman"/>
          <w:sz w:val="24"/>
          <w:lang w:val="sq-AL"/>
        </w:rPr>
      </w:pPr>
      <w:r w:rsidRPr="00027664">
        <w:rPr>
          <w:rFonts w:ascii="Times New Roman" w:eastAsiaTheme="minorHAnsi" w:hAnsi="Times New Roman" w:cs="Times New Roman"/>
          <w:sz w:val="24"/>
          <w:lang w:val="sq-AL"/>
        </w:rPr>
        <w:t>This offense, when committed by a person who abuses their position over a child or another unprotected person, is punishable by imprisonment from seven to ten years.</w:t>
      </w:r>
    </w:p>
    <w:p w:rsidR="00E206E1" w:rsidRPr="00027664" w:rsidRDefault="00E206E1" w:rsidP="00E206E1">
      <w:pPr>
        <w:pStyle w:val="Hapesira7"/>
        <w:rPr>
          <w:rFonts w:ascii="Times New Roman" w:eastAsiaTheme="minorHAnsi" w:hAnsi="Times New Roman" w:cs="Times New Roman"/>
          <w:sz w:val="24"/>
          <w:lang w:val="sq-AL"/>
        </w:rPr>
      </w:pPr>
      <w:r w:rsidRPr="00027664">
        <w:rPr>
          <w:rFonts w:ascii="Times New Roman" w:eastAsiaTheme="minorHAnsi" w:hAnsi="Times New Roman" w:cs="Times New Roman"/>
          <w:sz w:val="24"/>
          <w:lang w:val="sq-AL"/>
        </w:rPr>
        <w:t>This offense, when committed more than once or in collaboration, is punishable by imprisonment from ten to fifteen years.</w:t>
      </w:r>
    </w:p>
    <w:p w:rsidR="00E206E1" w:rsidRPr="00027664" w:rsidRDefault="00E206E1" w:rsidP="00E206E1">
      <w:pPr>
        <w:pStyle w:val="Hapesira7"/>
        <w:rPr>
          <w:rFonts w:ascii="Times New Roman" w:hAnsi="Times New Roman" w:cs="Times New Roman"/>
          <w:sz w:val="24"/>
          <w:lang w:val="sq-AL"/>
        </w:rPr>
      </w:pPr>
      <w:r w:rsidRPr="00027664">
        <w:rPr>
          <w:rFonts w:ascii="Times New Roman" w:eastAsiaTheme="minorHAnsi" w:hAnsi="Times New Roman" w:cs="Times New Roman"/>
          <w:sz w:val="24"/>
          <w:lang w:val="sq-AL"/>
        </w:rPr>
        <w:t>When the above offense causes the death of the victim or is committed by a structured criminal group or criminal organization, it is punishable by fifteen to twenty-five years of imprisonment.</w:t>
      </w:r>
    </w:p>
    <w:p w:rsidR="00E206E1" w:rsidRPr="00027664" w:rsidRDefault="00E206E1" w:rsidP="00E206E1">
      <w:pPr>
        <w:pStyle w:val="Hapesira7"/>
        <w:rPr>
          <w:rFonts w:ascii="Times New Roman" w:eastAsiaTheme="minorHAnsi" w:hAnsi="Times New Roman" w:cs="Times New Roman"/>
          <w:sz w:val="24"/>
          <w:lang w:val="sq-AL"/>
        </w:rPr>
      </w:pPr>
    </w:p>
    <w:p w:rsidR="00E206E1" w:rsidRPr="00027664" w:rsidRDefault="00E206E1" w:rsidP="00E206E1">
      <w:pPr>
        <w:pStyle w:val="Hapesira7"/>
        <w:rPr>
          <w:rFonts w:ascii="Times New Roman" w:eastAsiaTheme="minorHAnsi" w:hAnsi="Times New Roman" w:cs="Times New Roman"/>
          <w:sz w:val="24"/>
          <w:lang w:val="sq-AL"/>
        </w:rPr>
      </w:pPr>
    </w:p>
    <w:p w:rsidR="00E206E1" w:rsidRPr="00027664" w:rsidRDefault="00E206E1" w:rsidP="00E206E1">
      <w:pPr>
        <w:spacing w:after="0" w:line="240" w:lineRule="auto"/>
        <w:jc w:val="center"/>
        <w:rPr>
          <w:rFonts w:ascii="Times New Roman" w:hAnsi="Times New Roman"/>
          <w:sz w:val="24"/>
          <w:szCs w:val="24"/>
          <w:highlight w:val="white"/>
        </w:rPr>
      </w:pPr>
      <w:r w:rsidRPr="00027664">
        <w:rPr>
          <w:rFonts w:ascii="Times New Roman" w:hAnsi="Times New Roman"/>
          <w:sz w:val="24"/>
          <w:szCs w:val="24"/>
        </w:rPr>
        <w:t xml:space="preserve">Article </w:t>
      </w:r>
      <w:r w:rsidRPr="00027664">
        <w:rPr>
          <w:rFonts w:ascii="Times New Roman" w:hAnsi="Times New Roman"/>
          <w:sz w:val="24"/>
          <w:szCs w:val="24"/>
          <w:highlight w:val="white"/>
        </w:rPr>
        <w:t>89/b</w:t>
      </w:r>
    </w:p>
    <w:p w:rsidR="00E206E1" w:rsidRPr="00027664" w:rsidRDefault="00E206E1" w:rsidP="00E206E1">
      <w:pPr>
        <w:spacing w:after="0" w:line="240" w:lineRule="auto"/>
        <w:jc w:val="center"/>
        <w:rPr>
          <w:rFonts w:ascii="Times New Roman" w:hAnsi="Times New Roman"/>
          <w:b/>
          <w:sz w:val="24"/>
          <w:szCs w:val="24"/>
        </w:rPr>
      </w:pPr>
      <w:r w:rsidRPr="00027664">
        <w:rPr>
          <w:rFonts w:ascii="Times New Roman" w:hAnsi="Times New Roman"/>
          <w:b/>
          <w:sz w:val="24"/>
          <w:szCs w:val="24"/>
        </w:rPr>
        <w:t>The spread of infectious diseases</w:t>
      </w:r>
    </w:p>
    <w:p w:rsidR="00E206E1" w:rsidRPr="00027664" w:rsidRDefault="00E206E1" w:rsidP="00E206E1">
      <w:pPr>
        <w:spacing w:after="0" w:line="240" w:lineRule="auto"/>
        <w:jc w:val="center"/>
        <w:rPr>
          <w:rFonts w:ascii="Times New Roman" w:hAnsi="Times New Roman"/>
          <w:i/>
          <w:sz w:val="24"/>
          <w:szCs w:val="24"/>
        </w:rPr>
      </w:pPr>
      <w:r w:rsidRPr="00027664">
        <w:rPr>
          <w:rFonts w:ascii="Times New Roman" w:hAnsi="Times New Roman"/>
          <w:i/>
          <w:sz w:val="24"/>
          <w:szCs w:val="24"/>
        </w:rPr>
        <w:t>(Added by Law No. 35/2020, dated 16.4.2020)</w:t>
      </w:r>
    </w:p>
    <w:p w:rsidR="00E206E1" w:rsidRPr="00027664" w:rsidRDefault="00E206E1" w:rsidP="00E206E1">
      <w:pPr>
        <w:spacing w:after="0" w:line="240" w:lineRule="auto"/>
        <w:jc w:val="center"/>
        <w:rPr>
          <w:rFonts w:ascii="Times New Roman" w:hAnsi="Times New Roman"/>
          <w:b/>
          <w:sz w:val="24"/>
          <w:szCs w:val="24"/>
        </w:rPr>
      </w:pPr>
    </w:p>
    <w:p w:rsidR="00E206E1" w:rsidRPr="00027664" w:rsidRDefault="00E206E1" w:rsidP="00E206E1">
      <w:pPr>
        <w:spacing w:after="0" w:line="240" w:lineRule="auto"/>
        <w:rPr>
          <w:rFonts w:ascii="Times New Roman" w:hAnsi="Times New Roman"/>
          <w:sz w:val="24"/>
          <w:szCs w:val="24"/>
        </w:rPr>
      </w:pPr>
      <w:r w:rsidRPr="00027664">
        <w:rPr>
          <w:rFonts w:ascii="Times New Roman" w:hAnsi="Times New Roman"/>
          <w:sz w:val="24"/>
          <w:szCs w:val="24"/>
        </w:rPr>
        <w:t>The intentional spread of a highly dangerous infectious disease through the commission of acts or omissions by a person who has been diagnosed as a carrier of the disease, or by a person whose intention is to spread it, is punishable by imprisonment from two to five years.</w:t>
      </w:r>
    </w:p>
    <w:p w:rsidR="00E206E1" w:rsidRPr="00027664" w:rsidRDefault="00E206E1" w:rsidP="00E206E1">
      <w:pPr>
        <w:spacing w:after="0" w:line="240" w:lineRule="auto"/>
        <w:rPr>
          <w:rFonts w:ascii="Times New Roman" w:hAnsi="Times New Roman"/>
          <w:sz w:val="24"/>
          <w:szCs w:val="24"/>
        </w:rPr>
      </w:pPr>
      <w:r w:rsidRPr="00027664">
        <w:rPr>
          <w:rFonts w:ascii="Times New Roman" w:hAnsi="Times New Roman"/>
          <w:sz w:val="24"/>
          <w:szCs w:val="24"/>
        </w:rPr>
        <w:t>When this offense is committed through negligence, it is punishable by a fine or by imprisonment of up to two years.</w:t>
      </w:r>
    </w:p>
    <w:p w:rsidR="00E206E1" w:rsidRPr="00027664" w:rsidRDefault="00E206E1" w:rsidP="00E206E1">
      <w:pPr>
        <w:spacing w:after="0" w:line="240" w:lineRule="auto"/>
        <w:rPr>
          <w:rFonts w:ascii="Times New Roman" w:hAnsi="Times New Roman"/>
          <w:sz w:val="24"/>
          <w:szCs w:val="24"/>
        </w:rPr>
      </w:pPr>
      <w:r w:rsidRPr="00027664">
        <w:rPr>
          <w:rFonts w:ascii="Times New Roman" w:hAnsi="Times New Roman"/>
          <w:sz w:val="24"/>
          <w:szCs w:val="24"/>
        </w:rPr>
        <w:t>The same offense, when it has caused serious consequences for health or danger to human life, is punishable by imprisonment from three to eight years.</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90</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Other intentional injuries</w:t>
      </w:r>
    </w:p>
    <w:p w:rsidR="00E206E1" w:rsidRPr="00027664" w:rsidRDefault="00E206E1" w:rsidP="00E206E1">
      <w:pPr>
        <w:pStyle w:val="Hapesira7"/>
        <w:rPr>
          <w:rStyle w:val="Heading3Char"/>
          <w:rFonts w:ascii="Times New Roman" w:hAnsi="Times New Roman" w:cs="Times New Roman"/>
          <w:color w:val="auto"/>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Beating, as well as any other act of violence, constitutes a criminal misdemeanor and is punishable by a fine.</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same offense, when it has caused temporary incapacity for work of up to 9 days, constitutes a criminal misdemeanor and is punishable by a fine or by imprisonment of up to six months.</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SECTION IV</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CRIMINAL OFFENSES AGAINST HEALTH COMMITTED </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BY NEGLIGENCE </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91</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Serious injury by negligence</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Serious injury committed by negligence constitutes a criminal misdemeanor and is punishable by a fine or by imprisonment of up to one year.</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92</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Minor injury by negligence</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Minor injury committed by negligence constitutes a criminal misdemeanor and is punishable by a fine.</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SECTION V</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CRIMINAL OFFENSES ENDANGERING LIFE AND HEALTH ARISING FROM TERMINATION OF PREGNANCY OR FAILURE TO PROVIDE ASSISTANCE</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93</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Termination of pregnancy without the woman's consent</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Termination of pregnancy without the woman’s consent, except in cases where the termination is dictated by a justified health reason, is punishable by a fine or by imprisonment of up to five years.  </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94</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Termination of pregnancy performed in places and by unauthorized persons</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Termination of pregnancy performed not in public hospital facilities or private clinics specifically permitted, or by a person who is not a doctor or, beyond the permissible time for termination except in cases where this is dictated by a justified health reason, constitutes a criminal misdemeanor and is punishable by a fine or by imprisonment of up to two years.  </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When the act has caused endangerment to life or death, it is punishable by a fine or by imprisonment of up to five years. </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95</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Providing means for termination of pregnancy</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Providing means that serve for the termination of pregnancy to a woman with the intent that she herself or with the assistance of another perform the termination, constitutes a criminal misdemeanor and is punishable by a fine or by imprisonment of up to one year.</w:t>
      </w:r>
    </w:p>
    <w:p w:rsidR="003F44A2" w:rsidRPr="00027664" w:rsidRDefault="003F44A2"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96</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 xml:space="preserve">Negligence in medical treatment </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(Second paragraph added by Law No. 8733, dated 24.1.2001, amended by Law No. 44/2019, dated 18.7.2019)</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pStyle w:val="Hapesira7"/>
        <w:rPr>
          <w:rFonts w:ascii="Times New Roman" w:eastAsiaTheme="minorHAnsi" w:hAnsi="Times New Roman" w:cs="Times New Roman"/>
          <w:sz w:val="24"/>
          <w:lang w:val="sq-AL"/>
        </w:rPr>
      </w:pPr>
      <w:r w:rsidRPr="00027664">
        <w:rPr>
          <w:rFonts w:ascii="Times New Roman" w:eastAsiaTheme="minorHAnsi" w:hAnsi="Times New Roman" w:cs="Times New Roman"/>
          <w:sz w:val="24"/>
          <w:lang w:val="sq-AL"/>
        </w:rPr>
        <w:t xml:space="preserve">Negligence in the medical treatment of patients by a health professional, when it has endangered the person's life or has seriously harmed their health, is punishable by a fine or by imprisonment of up to one year. </w:t>
      </w:r>
    </w:p>
    <w:p w:rsidR="00E206E1" w:rsidRPr="00027664" w:rsidRDefault="00E206E1" w:rsidP="00E206E1">
      <w:pPr>
        <w:pStyle w:val="Hapesira7"/>
        <w:rPr>
          <w:rFonts w:ascii="Times New Roman" w:eastAsiaTheme="minorHAnsi" w:hAnsi="Times New Roman" w:cs="Times New Roman"/>
          <w:sz w:val="24"/>
          <w:lang w:val="sq-AL"/>
        </w:rPr>
      </w:pPr>
      <w:r w:rsidRPr="00027664">
        <w:rPr>
          <w:rFonts w:ascii="Times New Roman" w:eastAsiaTheme="minorHAnsi" w:hAnsi="Times New Roman" w:cs="Times New Roman"/>
          <w:sz w:val="24"/>
          <w:lang w:val="sq-AL"/>
        </w:rPr>
        <w:t>This act, when it has caused the death of the person, is punishable by imprisonment of up to two years.</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97</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Failure to provide assistance</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Failure to provide assistance, without reasonable cause by a person who by law or by virtue of duty was required to give it, when as a result serious harm to health, endangerment of life, or death has been caused, constitutes a criminal misdemeanor and is punishable by a fine or by imprisonment of up to two years.</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98</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Failure to provide assistance by the captain of a vessel</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Failure to provide assistance by the captain of a vessel to people who are drowning at sea or in other waters, when such assistance could have been given without serious danger to the vessel, the crew, and the passengers, is punishable by a fine or by imprisonment of up to four years.  </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99</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Causing suicide</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(Word amended by Law No. 144, dated 2.5.2013)</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Causing the suicide or attempted suicide of a person, as a result of systematic maltreatment or other systematic conduct that seriously affects dignity, committed by a person who has the victim in his or her care or by a person with whom the victim has a family or cohabitation relationship, is punishable by imprisonment from three to seven years.</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SECTION VI</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SEXUAL OFFENCES </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100</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Sexual or homosexual relations with a minor</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(Amended by Law No. 8733, dated 24.1.2001; word amended in the second and third paragraphs by Law No. 144, dated 2.5.2013)</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commission of sexual or homosexual relations with a minor child who has not reached the age of fourteen or with a female minor who has not reached sexual maturity is punishable by imprisonment from seven to fifteen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sexual or homosexual relations are committed in collaboration, more than once, or with violence, or when serious health consequences have been caused to the affected child, it is punishable by imprisonment of not less than twenty-five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the act has resulted in the death or suicide of the minor child, it is punishable by imprisonment of not less than thirty years or by life imprisonment.</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101</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Sexual or homosexual relations with violence with a minor of the age 14-18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 xml:space="preserve">(Amended by Law No. 8733, dated 24.1.2001) </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00" w:lineRule="atLeast"/>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commission of sexual or homosexual relations, with violence, with a minor child aged fourteen to eighteen years who has reached sexual maturity, is punishable by imprisonment from five to fifteen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sexual or homosexual relations, with violence, are committed in collaboration or more than once, or when serious health consequences are caused to the affected child, it is punishable by imprisonment from ten to twenty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When the act has resulted in the death or suicide of the minor child, it is punishable by imprisonment of not less than twenty years. </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102</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 xml:space="preserve">Sexual relations with violence with an adult </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sz w:val="24"/>
          <w:szCs w:val="24"/>
          <w:lang w:val="sq-AL"/>
        </w:rPr>
        <w:t>(</w:t>
      </w:r>
      <w:r w:rsidRPr="00027664">
        <w:rPr>
          <w:rFonts w:ascii="Times New Roman" w:eastAsiaTheme="minorHAnsi" w:hAnsi="Times New Roman"/>
          <w:i/>
          <w:iCs/>
          <w:sz w:val="24"/>
          <w:szCs w:val="24"/>
          <w:lang w:val="sq-AL"/>
        </w:rPr>
        <w:t>First and second paragraphs amended by Law No. 8733, dated 24.1.2001; first paragraph amended by Law No. 144, dated 2.5.2013)</w:t>
      </w:r>
    </w:p>
    <w:p w:rsidR="00E206E1" w:rsidRPr="00027664" w:rsidRDefault="00E206E1" w:rsidP="00E206E1">
      <w:pPr>
        <w:pStyle w:val="Hapesira7"/>
        <w:rPr>
          <w:rFonts w:ascii="Times New Roman" w:hAnsi="Times New Roman" w:cs="Times New Roman"/>
          <w:sz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commission of sexual relations with violence, with an adult or between spouses or cohabitants, without the consent of one of them, is punishable by imprisonment from three to ten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When sexual relations with violence are committed in collaboration or more than once, or when serious health consequences are caused to the victim, it is punishable by imprisonment from five to fifteen years. </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When the act has resulted in the death or suicide of the victim, it is punishable by imprisonment from ten to twenty years. </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102/a</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 xml:space="preserve">Homosexual relations with violence with an adult </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8733, dated 24.1.2001; amended by Law No. 23/2012, dated 1.3.2012)</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commission of homosexual relations with violence with an adult is punishable by imprisonment from three to seven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When homosexual relations with violence are committed in collaboration or more than once, or when serious health consequences are caused to the victim, it is punishable by imprisonment from five to ten years. </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When the act has resulted in the death or suicide of the victim, it is punishable by imprisonment from ten to twenty years.  </w:t>
      </w:r>
    </w:p>
    <w:p w:rsidR="00E206E1" w:rsidRPr="00027664" w:rsidRDefault="00E206E1" w:rsidP="00E206E1">
      <w:pPr>
        <w:tabs>
          <w:tab w:val="left" w:pos="500"/>
        </w:tabs>
        <w:autoSpaceDE w:val="0"/>
        <w:autoSpaceDN w:val="0"/>
        <w:adjustRightInd w:val="0"/>
        <w:spacing w:after="0" w:line="240" w:lineRule="auto"/>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r>
      <w:r w:rsidRPr="00027664">
        <w:rPr>
          <w:rFonts w:ascii="Times New Roman" w:eastAsiaTheme="minorHAnsi" w:hAnsi="Times New Roman"/>
          <w:sz w:val="24"/>
          <w:szCs w:val="24"/>
          <w:lang w:val="sq-AL"/>
        </w:rPr>
        <w:tab/>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103</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 xml:space="preserve">Sexual or homosexual relations with persons unable to defend themselves </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(Amended by Law No. 8733, dated 24.1.2001)</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commission of sexual or homosexual relations, taking advantage of the physical or mental incapacity of the victim or by placing them in an unconscious state, is punishable by imprisonment from five to ten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sexual or homosexual relations are committed in collaboration or more than once, or when serious health consequences are caused to the victim, it is punishable by imprisonment from seven to fifteen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the act has resulted in the death or suicide of the victim, it is punishable by imprisonment from ten to twenty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104</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0"/>
        <w:jc w:val="center"/>
        <w:rPr>
          <w:rFonts w:ascii="Times New Roman" w:eastAsiaTheme="minorHAnsi" w:hAnsi="Times New Roman"/>
          <w:i/>
          <w:iCs/>
          <w:sz w:val="24"/>
          <w:szCs w:val="24"/>
          <w:lang w:val="sq-AL"/>
        </w:rPr>
      </w:pPr>
      <w:r w:rsidRPr="00027664">
        <w:rPr>
          <w:rFonts w:ascii="Times New Roman" w:eastAsiaTheme="minorHAnsi" w:hAnsi="Times New Roman"/>
          <w:b/>
          <w:bCs/>
          <w:sz w:val="24"/>
          <w:szCs w:val="24"/>
          <w:lang w:val="sq-AL"/>
        </w:rPr>
        <w:t xml:space="preserve">Sexual or homosexual relations under threat of use of a weapon </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(Amended by Law No. 8733, dated 24.1.2001)</w:t>
      </w:r>
    </w:p>
    <w:p w:rsidR="00E206E1" w:rsidRPr="00027664" w:rsidRDefault="00E206E1" w:rsidP="00E206E1">
      <w:pPr>
        <w:autoSpaceDE w:val="0"/>
        <w:autoSpaceDN w:val="0"/>
        <w:adjustRightInd w:val="0"/>
        <w:spacing w:after="0" w:line="240" w:lineRule="auto"/>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The commission of sexual or homosexual relations, by threatening the victim with the immediate use of a weapon, is punishable by imprisonment from five to fifteen years. </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0"/>
        <w:jc w:val="center"/>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105</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Sexual or homosexual relations by abusing position</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(Amended by Law No. 8733, dated 24.1.2001)</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commission of sexual or homosexual relations by abusing a relationship of dependency or position is punishable by imprisonment of up to three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106</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 xml:space="preserve">Sexual or homosexual relations with persons </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in kinship or under guardianship</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(Amended by Law No. 8733, dated 24.1.2001)</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commission of sexual or homosexual relations between a parent and child, between brother and sister, between brothers, sisters, between other persons who are in a direct line of kinship or with persons in a relationship of guardianship or adoption, is punishable by imprisonment of up to seven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107</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Sexual or homosexual relations in public places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(Inserted words by Law No. 8733, dated 24.1.2001; Article 107/a added by Law No. 144, dated 2.5.2013)</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commission of sexual or homosexual relations in public places or in environments exposed to the view of others constitutes a criminal contravention and is punishable by a fine or by imprisonment of up to one year.</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0"/>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107/a</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Sexual violence</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exercise of sexual violence, by performing acts of a sexual nature on another person's body with objects, constitutes a criminal offence and is punishable by imprisonment from three to seven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this offence is committed in collaboration, against several persons, more than once, or against children aged fourteen to eighteen years, it is punishable by imprisonment from five to fifteen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this offence is committed against a child who has not reached the age of fourteen or a child who has not attained sexual maturity, regardless of whether it is committed with violence or not, it shall be punishable by imprisonment of not less than twenty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this offence has resulted in the death or suicide of the victim, it shall be punishable by imprisonment of not less than twenty-five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108</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Shameful acts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 xml:space="preserve">(Amended by Law no. 8733, dated 24.1.2001; amended by Law no. 23/2012, dated 1.3.2012; </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paragraphs by Law no. 144, dated 2.5.2013)</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Committing shameful acts with a child who has not reached the age of fourteen shall be punishable by imprisonment from three to seven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This offence, when committed against a child who has not reached the age of fourteen with whom the offender has a family relationship, shall be punishable by imprisonment from five to ten years. </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intentional involvement, as a witness, in acts of a sexual nature, of a child who has not reached the age of fourteen or of a child who has not reached sexual maturity, constitutes a criminal offence and is punishable by imprisonment from one to five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 proposal made by an adult, by any means or form, to meet a child who has not reached the age of fourteen or a child who has not reached sexual maturity, with the purpose of committing any of the criminal offences provided for in this section or in section VIII of chapter II of this Code, constitutes a criminal offence and is punishable by imprisonment from one to five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108/a</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Sexual harassment</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i/>
          <w:iCs/>
          <w:sz w:val="24"/>
          <w:szCs w:val="24"/>
          <w:lang w:val="sq-AL"/>
        </w:rPr>
        <w:t>(Article 108/a added by Law No. 144, dated 2.5.2013)</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Engaging in acts of a sexual nature that violate the dignity of a person, by any means or form, creating a threatening, hostile, degrading, humiliating or offensive environment, constitutes a criminal offence and is punishable by imprisonment from one to five years. </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this offence is committed in collaboration, against several persons, more than once, or against children, it is punishable by imprisonment from three to seven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SECTION VII</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CRIMINAL OFFENCES AGAINST THE FREEDOM OF THE PERSON</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109</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Abduction or hostage-taking of a person</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(Amended by Law No. 8733, dated 24.1.2001;</w:t>
      </w:r>
      <w:r w:rsidRPr="00027664">
        <w:rPr>
          <w:rFonts w:ascii="Times New Roman" w:eastAsiaTheme="minorHAnsi" w:hAnsi="Times New Roman"/>
          <w:sz w:val="24"/>
          <w:szCs w:val="24"/>
          <w:lang w:val="sq-AL"/>
        </w:rPr>
        <w:t xml:space="preserve"> </w:t>
      </w:r>
      <w:r w:rsidRPr="00027664">
        <w:rPr>
          <w:rFonts w:ascii="Times New Roman" w:eastAsiaTheme="minorHAnsi" w:hAnsi="Times New Roman"/>
          <w:i/>
          <w:iCs/>
          <w:sz w:val="24"/>
          <w:szCs w:val="24"/>
          <w:lang w:val="sq-AL"/>
        </w:rPr>
        <w:t xml:space="preserve">added by Law No. 9275, dated 16.9.2004; </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the part providing also for punishment by fine, as a principal punishment, alongside imprisonment, repealed by Law No. 144, dated 2.5.2013)</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Abduction or hostage-taking of a person with the intent to obtain property or any other kind of benefit, to prepare the creation of facilitating conditions for the commission of a crime, to assist in the concealment or escape of the perpetrators or accomplices of a crime, to evade punishment, to coerce the fulfillment of certain requests or conditions, for political purposes or any other purpose, is punishable by imprisonment from ten to twenty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This offence committed against a child under the age of 14 is punishable by imprisonment of not less than fifteen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abduction or hostage-taking of a person or of a child under the age of 14, preceded or accompanied by physical or psychological torture, when committed against several persons or more than once, is punishable by imprisonment of not less than twenty years and, when death has been caused, by life imprisonment.</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109/a</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Abduction or hostage-taking of a person under mitigating circumstances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(Added by Law No. 8733, dated 24.1.2001)</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When the abducted or hostage-held person is voluntarily released before the end of seven days from the abduction or hostage-taking, without achieving the purpose of the crime and when no torture or other harm to health has been inflicted on the person, the punishment is imprisonment from three to five years. </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109/b</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Extortion by means of threat or violence for the giving of property</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9275, dated 16.9.2004; the part providing for punishment by fine, as a principal penalty alongside imprisonment, repealed by Law No. 144, dated 2.5.2013)</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Extortion by means of threat or violence to perform or not perform a specific act, to unjustly obtain property or any other type of benefit, for oneself or for a third party, is punishable by imprisonment from two to eight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same offence, when committed by using or threatening to use a weapon, torture, inhuman or degrading acts that have caused harm to health, is punishable by imprisonment from seven to fifteen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the offence has resulted in death, it is punishable by life imprisonment.</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109/c</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Enforced disappearance</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Cs/>
          <w:i/>
          <w:sz w:val="24"/>
          <w:szCs w:val="24"/>
          <w:lang w:val="sq-AL"/>
        </w:rPr>
        <w:t>(Added by Law No. 144, dated 2.5.2013)</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Enforced disappearance, through arrest, imprisonment, abduction or any other form of deprivation of liberty of a person, by public officials or by persons acting with their authorization, support or approval, accompanied by refusal to acknowledge the deprivation of liberty or by concealment of the fate of the person or the place where he or she is located, denying the necessary assistance and protection according to the law, constitutes a criminal offence and is punishable by imprisonment from seven to fifteen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The superior who: </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a) is aware that subordinates placed under his or her authority and effective control are committing or will commit enforced disappearance, or disregards data and information that clearly indicate this fact; </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b) exercises his or her responsibility and effective control over the activities with which the enforced disappearance is connected; or</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 has not taken all necessary and reasonable measures within his or her competence to prevent or punish the person who gives authorization, support, or approval for the enforced disappearance, or to refer the matter to the competent prosecution authorities, is punishable by imprisonment from three to seven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this offense is committed against children, pregnant women, or persons who, for various reasons, are unable to defend themselves, or is accompanied by severe physical suffering, is committed in collaboration, against several persons or more than once, it is punishable by imprisonment from ten to twenty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When this offense has resulted in the death of the person, it is punishable by imprisonment of not less than thirty years or by life imprisonment. </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unlawful taking of children who are the subject of an enforced disappearance, or of children whose father, mother, or legal representative has become the subject of an enforced disappearance, or of children born during the period of enforced disappearance, constitutes a criminal offence and is punishable by imprisonment from five to ten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110</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Unlawful deprivation of liberty</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(Second paragraph amended by Law No. 8733, dated 24.1.2001)</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The unlawful deprivation of a person's liberty constitutes a criminal misdemeanor and is punishable by a fine or by imprisonment of up to one year. </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this offense is accompanied by severe physical suffering, is committed in collaboration, against several persons or more than once, it is punishable by imprisonment from three to seven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Article 110/a </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Trafficking in adult persons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 xml:space="preserve">(Added by Law No. 8733, dated 24.1.2001; amended by Law No. 9188, dated 12.2.2004; </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 xml:space="preserve">title amended, words in the first paragraph and the third paragraph amended and the second paragraph added by Law No. 144, dated 2.5.2013; the part which also provides for punishment by fine, as a principal penalty, alongside imprisonment, has been repealed, </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by Law No. 144, dated 2.5.2013)</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The recruitment, transportation, transfer, concealment or harboring of persons through the threat or use of force or other forms of coercion, abduction, fraud, abuse of authority or taking advantage of a person’s social, physical or psychological condition, or the giving or receiving of payments or benefits to obtain the consent of a person having control over another person, for the purpose of exploitation of the prostitution of others or other forms of sexual exploitation, forced labor or services, slavery or practices similar to slavery, putting to use or transplantation of organs, as well as other forms of exploitation, both within and outside the territory of the Republic of Albania, is punishable by imprisonment from eight to fifteen years. </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this offence is committed against an adult female, it is punishable by imprisonment from ten to fifteen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organization, direction, and financing of trafficking in persons is punishable by imprisonment from seven to fifteen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this offence is committed in cooperation with others, more than once, accompanied by ill-treatment and coercion by physical or psychological violence against the victim to carry out various acts, causes serious injury to health, or endangers their life, it is punishable by imprisonment of no less than fifteen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the offence has resulted in the death of the victim, it is punishable by imprisonment of not less than twenty years or by life imprisonment.</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the criminal offence is committed by abusing state functions or public service, the prison sentence is increased by ¼ of the imposed punishment.</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110/b</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The obtaining or use of services provided by trafficked persons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i/>
          <w:iCs/>
          <w:sz w:val="24"/>
          <w:szCs w:val="24"/>
          <w:lang w:val="sq-AL"/>
        </w:rPr>
        <w:t>(Added by law no. 144, dated 2.5.2013)</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obtaining or use of services provided by trafficked persons, or of services which are the object of exploitation from trafficking, while knowing that the person is trafficked, is punishable by imprisonment from two to five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 xml:space="preserve">When this offence is committed against a child, it is punishable by imprisonment from three to seven years. </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110/c</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Acts facilitating trafficking</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i/>
          <w:iCs/>
          <w:sz w:val="24"/>
          <w:szCs w:val="24"/>
          <w:lang w:val="sq-AL"/>
        </w:rPr>
        <w:t>(Added by law no. 144, dated 2.5.2013)</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Falsification, possession or procurement of an identity document, passport, visa or other travel documents, or holding, removal, concealment, damaging or destruction thereof, that have served for trafficking in adult persons, but without knowledge of this fact, constitutes a criminal offence and is punishable by imprisonment from two to five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This same offence, when committed in collaboration, more than once, or is committed by a person whose duty is to issue an identity card, passport, visa or travel document, or has facilitated the trafficking of children, is punishable by imprisonment from four to eight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same offence, when it has caused serious consequences, is punishable by imprisonment of not less than five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111</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Hijacking of aircraft, ships and other means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Possession and taking control of aircraft, ships and other means of transport where people are present, by using violence or threats with weapons or other means, is punishable by imprisonment from ten to twenty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112</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Home invasion</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Entering or remaining in another person's dwelling without their consent constitutes a criminal misdemeanour and is punishable by a fine or imprisonment of up to three months.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the offence is committed with violence or with a threat to use a weapon, it constitutes a criminal misdemeanour and is punishable by a fine or imprisonment of up to one year.</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SECTION VIII</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CRIMINAL OFFENCES AGAINST MORALITY AND DIGNITY</w:t>
      </w:r>
    </w:p>
    <w:p w:rsidR="00E206E1" w:rsidRPr="00027664" w:rsidRDefault="00E206E1" w:rsidP="00E206E1">
      <w:pPr>
        <w:autoSpaceDE w:val="0"/>
        <w:autoSpaceDN w:val="0"/>
        <w:adjustRightInd w:val="0"/>
        <w:spacing w:after="0" w:line="270" w:lineRule="atLeast"/>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113</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Prostitution</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(Second paragraph added by Law no. 23/2012, dated 1.3.2012)</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Engaging in prostitution is punishable by a fine or imprisonment of up to three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Offering remuneration for personal gain from prostitution is punishable by a fine or imprisonment of up to three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114</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Exploitation of prostitution</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bCs/>
          <w:i/>
          <w:sz w:val="24"/>
          <w:szCs w:val="24"/>
          <w:lang w:val="sq-AL"/>
        </w:rPr>
        <w:t>(Title amended and second paragraph repealed by Law no. 8279, dated 15.1.1998; amended by Law no. 144, dated 2.5.2013)</w:t>
      </w:r>
    </w:p>
    <w:p w:rsidR="00E206E1" w:rsidRPr="00027664" w:rsidRDefault="00E206E1" w:rsidP="00E206E1">
      <w:pPr>
        <w:autoSpaceDE w:val="0"/>
        <w:autoSpaceDN w:val="0"/>
        <w:adjustRightInd w:val="0"/>
        <w:spacing w:after="0" w:line="240" w:lineRule="auto"/>
        <w:ind w:firstLine="0"/>
        <w:jc w:val="left"/>
        <w:rPr>
          <w:rFonts w:ascii="Times New Roman" w:eastAsiaTheme="minorHAnsi" w:hAnsi="Times New Roman"/>
          <w:b/>
          <w:bCs/>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Incitement, mediation, or accepting remuneration for engaging in prostitution is punishable by imprisonment from two to five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This offence, when committed against a child, against several persons, with persons with whom there exist close family, in-law, or guardianship ties, or by abusing official relations, or when committed in collaboration or more than once, or by persons entrusted with state or public functions, is punishable by imprisonment from seven to fifteen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114/a</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Exploitation of prostitution in aggravating circumstances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8279, dated 15.1.1998, Article 2, point 6 and the last paragraph amended by Law no. 8733, dated 24.1.2001; repealed by Law no. 144, dated 2.5.2013)</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114/b</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Trafficking of women</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(Amended by Law no. 9188, dated 12.2.2004; repealed by Law no. 144, dated 2.5.2013)</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115</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Keeping premises for prostitution</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keeping, exploitation, financing, leasing of premises for the exercise of prostitution, is punishable by a fine or by imprisonment of up to ten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116</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Homosexuality</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(Repealed by Law no. 8733, dated 24.1.2001)</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117</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Pornography</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(Second paragraph added by Law no. 9859, dated 21.1.2008; amended by Law no. 144, dated 2.5.2013)</w:t>
      </w:r>
    </w:p>
    <w:p w:rsidR="00E206E1" w:rsidRPr="00027664" w:rsidRDefault="00E206E1" w:rsidP="00E206E1">
      <w:pPr>
        <w:autoSpaceDE w:val="0"/>
        <w:autoSpaceDN w:val="0"/>
        <w:adjustRightInd w:val="0"/>
        <w:spacing w:after="0" w:line="240" w:lineRule="auto"/>
        <w:ind w:firstLine="0"/>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production, distribution, advertisement, import, sale, or publication of pornographic materials in environments where there are children, by any means or form, constitute a criminal misdemeanor and are punishable by imprisonment of up to two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production, import, offering, making available, distribution, transmission, use, or possession of child pornography, as well as the knowing access to it by any means or form, is punishable by imprisonment from three to ten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Recruitment, use, coercion, or persuasion of a child to participate in pornographic performances, or participation in pornographic performances involving children, is punishable by imprisonment from five to ten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118</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Desecration of graves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Desecration of cemeteries, graves, exhumation of corpses, as well as theft of objects that may be found therein, or any other act that diminishes respect towards the deceased, is punishable by a fine or imprisonment of up to five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119</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Insult</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(Second paragraph amended by Law No. 8733, dated 24.1.2001; amended by Law No. 23/2012, dated 1.3.2012)</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Deliberate insult of a person constitutes a criminal misdemeanor and is punishable by a fine from fifty thousand up to one million lek.</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This act, when committed publicly, to the detriment of several persons or more than once, constitutes a criminal misdemeanor and is punishable by a fine from fifty thousand up to three million lek.</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E206E1" w:rsidRPr="00027664" w:rsidRDefault="00E206E1" w:rsidP="00E206E1">
      <w:pPr>
        <w:keepNext/>
        <w:autoSpaceDE w:val="0"/>
        <w:autoSpaceDN w:val="0"/>
        <w:adjustRightInd w:val="0"/>
        <w:spacing w:after="0" w:line="240" w:lineRule="auto"/>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119/a</w:t>
      </w:r>
    </w:p>
    <w:p w:rsidR="00E206E1" w:rsidRPr="00027664" w:rsidRDefault="00E206E1" w:rsidP="00E206E1">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Distribution of racist or xenophobic materials through a computer system</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10 023, dated 27.11.2008)</w:t>
      </w:r>
    </w:p>
    <w:p w:rsidR="00E206E1" w:rsidRPr="00027664" w:rsidRDefault="00E206E1" w:rsidP="00E206E1">
      <w:pPr>
        <w:autoSpaceDE w:val="0"/>
        <w:autoSpaceDN w:val="0"/>
        <w:adjustRightInd w:val="0"/>
        <w:spacing w:after="0" w:line="240" w:lineRule="auto"/>
        <w:ind w:firstLine="720"/>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Providing to the public or deliberately distributing to the public, through computer systems, materials containing racist or xenophobic content constitutes a criminal misdemeanor and is punishable by a fine or imprisonment for up to two years.</w:t>
      </w:r>
    </w:p>
    <w:p w:rsidR="00E206E1" w:rsidRPr="00027664" w:rsidRDefault="00E206E1" w:rsidP="00E206E1">
      <w:pPr>
        <w:keepNext/>
        <w:autoSpaceDE w:val="0"/>
        <w:autoSpaceDN w:val="0"/>
        <w:adjustRightInd w:val="0"/>
        <w:spacing w:after="0" w:line="240" w:lineRule="auto"/>
        <w:ind w:firstLine="0"/>
        <w:jc w:val="center"/>
        <w:rPr>
          <w:rFonts w:ascii="Times New Roman" w:eastAsiaTheme="minorHAnsi" w:hAnsi="Times New Roman"/>
          <w:sz w:val="24"/>
          <w:szCs w:val="24"/>
          <w:lang w:val="sq-AL"/>
        </w:rPr>
      </w:pPr>
    </w:p>
    <w:p w:rsidR="00E206E1" w:rsidRPr="00027664" w:rsidRDefault="00E206E1" w:rsidP="00E206E1">
      <w:pPr>
        <w:keepNext/>
        <w:autoSpaceDE w:val="0"/>
        <w:autoSpaceDN w:val="0"/>
        <w:adjustRightInd w:val="0"/>
        <w:spacing w:after="0" w:line="240" w:lineRule="auto"/>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119/b</w:t>
      </w:r>
    </w:p>
    <w:p w:rsidR="00E206E1" w:rsidRPr="00027664" w:rsidRDefault="00E206E1" w:rsidP="00E206E1">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Insult with racist or xenophobic motives through a computer system</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10 023, dated 27.11.2008)</w:t>
      </w:r>
    </w:p>
    <w:p w:rsidR="00E206E1" w:rsidRPr="00027664" w:rsidRDefault="00E206E1" w:rsidP="00E206E1">
      <w:pPr>
        <w:autoSpaceDE w:val="0"/>
        <w:autoSpaceDN w:val="0"/>
        <w:adjustRightInd w:val="0"/>
        <w:spacing w:after="0" w:line="180" w:lineRule="atLeast"/>
        <w:ind w:firstLine="720"/>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Deliberate public insult, through a computer system, committed against a person on grounds of ethnic origin, nationality, race or religion, constitutes a criminal misdemeanor and is punishable by a fine or imprisonment for up to two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0"/>
        <w:jc w:val="center"/>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120</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Defamation</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(Second paragraph amended by Law No. 8733, dated 24.1.2001; amended by Law No. 23/2012, dated 1.3.2012)</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0"/>
        <w:jc w:val="center"/>
        <w:rPr>
          <w:rFonts w:ascii="Times New Roman" w:eastAsiaTheme="minorHAnsi" w:hAnsi="Times New Roman"/>
          <w:i/>
          <w:iCs/>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Deliberate dissemination of statements, as well as any other information, knowing that they are false, which infringes the honour and dignity of the person, constitutes a criminal misdemeanor and is punishable by a fine from fifty thousand to one million five hundred thousand lek.</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If this act is committed publicly, to the detriment of several persons or more than once, it constitutes a criminal misdemeanor and is punishable by a fine from fifty thousand to three million lek.</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0"/>
        <w:jc w:val="center"/>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121</w:t>
      </w:r>
    </w:p>
    <w:p w:rsidR="00E206E1" w:rsidRPr="00027664" w:rsidRDefault="00E206E1" w:rsidP="00E206E1">
      <w:pPr>
        <w:spacing w:after="0" w:line="240" w:lineRule="auto"/>
        <w:ind w:firstLine="0"/>
        <w:jc w:val="center"/>
        <w:rPr>
          <w:rFonts w:ascii="Times New Roman" w:eastAsia="Times New Roman" w:hAnsi="Times New Roman"/>
          <w:b/>
          <w:sz w:val="24"/>
          <w:szCs w:val="24"/>
        </w:rPr>
      </w:pPr>
      <w:r w:rsidRPr="00027664">
        <w:rPr>
          <w:rFonts w:ascii="Times New Roman" w:eastAsia="Times New Roman" w:hAnsi="Times New Roman"/>
          <w:b/>
          <w:sz w:val="24"/>
          <w:szCs w:val="24"/>
        </w:rPr>
        <w:t>Unlawful interference in private life</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sz w:val="24"/>
          <w:szCs w:val="24"/>
          <w:lang w:val="sq-AL"/>
        </w:rPr>
      </w:pPr>
      <w:r w:rsidRPr="00027664">
        <w:rPr>
          <w:rFonts w:ascii="Times New Roman" w:eastAsiaTheme="minorHAnsi" w:hAnsi="Times New Roman"/>
          <w:i/>
          <w:sz w:val="24"/>
          <w:szCs w:val="24"/>
          <w:lang w:val="sq-AL"/>
        </w:rPr>
        <w:t>(Amended by Law No. 44/2019, dated 18.7.2019)</w:t>
      </w:r>
    </w:p>
    <w:p w:rsidR="00E206E1" w:rsidRPr="00027664" w:rsidRDefault="00E206E1" w:rsidP="00E206E1">
      <w:pPr>
        <w:spacing w:after="0" w:line="240" w:lineRule="auto"/>
        <w:rPr>
          <w:rFonts w:ascii="Times New Roman" w:eastAsia="Times New Roman" w:hAnsi="Times New Roman"/>
          <w:sz w:val="24"/>
          <w:szCs w:val="24"/>
        </w:rPr>
      </w:pPr>
    </w:p>
    <w:p w:rsidR="00E206E1" w:rsidRPr="00027664" w:rsidRDefault="00E206E1" w:rsidP="00E206E1">
      <w:pPr>
        <w:spacing w:after="0" w:line="240" w:lineRule="auto"/>
        <w:ind w:firstLine="454"/>
        <w:rPr>
          <w:rFonts w:ascii="Times New Roman" w:eastAsia="Times New Roman" w:hAnsi="Times New Roman"/>
          <w:sz w:val="24"/>
          <w:szCs w:val="24"/>
        </w:rPr>
      </w:pPr>
      <w:r w:rsidRPr="00027664">
        <w:rPr>
          <w:rFonts w:ascii="Times New Roman" w:eastAsia="Times New Roman" w:hAnsi="Times New Roman"/>
          <w:sz w:val="24"/>
          <w:szCs w:val="24"/>
        </w:rPr>
        <w:t>The installation of devices used for listening to or recording words or images, listening to or recording words, capturing or recording images, as well as keeping data for publication that expose an aspect of a person's private life, without their consent, constitutes a criminal misdemeanor and is punishable by a fine or imprisonment of up to two years.</w:t>
      </w:r>
    </w:p>
    <w:p w:rsidR="00E206E1" w:rsidRPr="00027664" w:rsidRDefault="00E206E1" w:rsidP="00E206E1">
      <w:pPr>
        <w:spacing w:after="0" w:line="240" w:lineRule="auto"/>
        <w:ind w:firstLine="454"/>
        <w:rPr>
          <w:rFonts w:ascii="Times New Roman" w:eastAsia="Times New Roman" w:hAnsi="Times New Roman"/>
          <w:sz w:val="24"/>
          <w:szCs w:val="24"/>
        </w:rPr>
      </w:pPr>
      <w:r w:rsidRPr="00027664">
        <w:rPr>
          <w:rFonts w:ascii="Times New Roman" w:eastAsia="Times New Roman" w:hAnsi="Times New Roman"/>
          <w:sz w:val="24"/>
          <w:szCs w:val="24"/>
        </w:rPr>
        <w:t>The distribution, offering for publication, or publication by any means or form of public communication or any other manner of data obtained in the manner specified in the first paragraph of this article, is punishable by imprisonment of up to three years.</w:t>
      </w:r>
    </w:p>
    <w:p w:rsidR="00E206E1" w:rsidRPr="00027664" w:rsidRDefault="00E206E1" w:rsidP="00E206E1">
      <w:pPr>
        <w:spacing w:after="0" w:line="240" w:lineRule="auto"/>
        <w:ind w:firstLine="454"/>
        <w:rPr>
          <w:rFonts w:ascii="Times New Roman" w:eastAsia="Times New Roman" w:hAnsi="Times New Roman"/>
          <w:sz w:val="24"/>
          <w:szCs w:val="24"/>
        </w:rPr>
      </w:pPr>
      <w:r w:rsidRPr="00027664">
        <w:rPr>
          <w:rFonts w:ascii="Times New Roman" w:eastAsia="Times New Roman" w:hAnsi="Times New Roman"/>
          <w:sz w:val="24"/>
          <w:szCs w:val="24"/>
        </w:rPr>
        <w:t>If this act is committed against minors, it is punishable by imprisonment from one to three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r w:rsidRPr="00027664">
        <w:rPr>
          <w:rFonts w:ascii="Times New Roman" w:eastAsia="Times New Roman" w:hAnsi="Times New Roman"/>
          <w:sz w:val="24"/>
          <w:szCs w:val="24"/>
        </w:rPr>
        <w:t>When the criminal offence is committed by exploiting a state function or public service, or by a person who possesses this data due to a state duty or public service, it is punishable by imprisonment from one to three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121/a</w:t>
      </w:r>
    </w:p>
    <w:p w:rsidR="00E206E1" w:rsidRPr="00027664" w:rsidRDefault="00E206E1" w:rsidP="00E206E1">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Stalking</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(Added by Law No. 23/2012, dated 1.3.2012)</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Threatening or harassing a person through repeated actions, with the intent to cause a continuous and severe state of anxiety or fear for their personal safety, that of a relative, or of a person with whom they have an emotional connection, or to force them to change their way of life, is punishable by imprisonment from six months up to four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this act is committed by a former spouse, former cohabitant, or a person who has had an emotional connection with the victim, the punishment is increased by one third of the imposed sentence.</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this act is committed against a child, a pregnant woman, or a person unable to protect themselves, as well as when committed by a masked person or accompanied by the carrying or use of weapons, the punishment is increased by up to one half of the imposed sentence.</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122</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Disclosure of personal secrets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00" w:lineRule="atLeast"/>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disclosure of a secret pertaining to the private life of a person by someone who acquires it due to their duty or profession, when obligated not to disclose it unless authorized, constitutes a criminal misdemeanor and is punishable by a fine or imprisonment of up to one year.</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same act, when committed for profit or to harm another person, constitutes a criminal misdemeanor and is punishable by a fine or imprisonment of up to two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0"/>
        <w:jc w:val="center"/>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123</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Obstruction or breach of the secrecy of correspondence</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intentional commission of acts such as destruction, non-delivery, opening and reading of letters or any other correspondence, as well as the interruption or placing under control, listening to telephone, telegraph conversations or any other means of telecommunication, constitutes a criminal misdemeanor and is punishable by a fine or imprisonment of up to two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SECTION IX</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CRIMINAL OFFENCES AGAINST CHILDREN, </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OF MARRIAGE AND FAMILY</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124</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Abandonment of minor children</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(Amended wording in the first paragraph by Law No. 8733, dated 24.1.2001)</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abandonment of a child under the age of 16 by the parent or any person who is obliged to care for them is punishable by a fine or imprisonment of up to three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the act has caused serious injury to health or the death of the child, it is punishable by imprisonment from three to ten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124/a</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The solicitation or acceptance of rewards for adoption procedures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9086, dated 19.6.2003; the part which provided for a fine as a principal punishment, in addition to imprisonment, was repealed by Law No. 144, dated 2.5.2013, Article 48)</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solicitation, proposal, giving or acceptance of rewards and other benefits, in order to perform or not to perform an act related to the adoption process of a child, is punishable by imprisonment of up to seven years.</w:t>
      </w:r>
    </w:p>
    <w:p w:rsidR="00E206E1" w:rsidRPr="00027664" w:rsidRDefault="00E206E1" w:rsidP="00E206E1">
      <w:pPr>
        <w:autoSpaceDE w:val="0"/>
        <w:autoSpaceDN w:val="0"/>
        <w:adjustRightInd w:val="0"/>
        <w:spacing w:after="0" w:line="240" w:lineRule="auto"/>
        <w:ind w:firstLine="0"/>
        <w:jc w:val="center"/>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124/b</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Maltreatment of a child</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 xml:space="preserve">(Added by Law No. 9859, dated 21.1.2008; amended by Law No. 23/2012, dated 1.3.2012; </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second paragraph amended by Law No. 144, dated 2.5.2013)</w:t>
      </w:r>
    </w:p>
    <w:p w:rsidR="00E206E1" w:rsidRPr="00027664" w:rsidRDefault="00E206E1" w:rsidP="00E206E1">
      <w:pPr>
        <w:autoSpaceDE w:val="0"/>
        <w:autoSpaceDN w:val="0"/>
        <w:adjustRightInd w:val="0"/>
        <w:spacing w:after="0" w:line="240" w:lineRule="auto"/>
        <w:ind w:firstLine="720"/>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physical or psychological maltreatment of a child by parents, sister, brother, grandfather, grandmother, legal guardian or any person who is obliged to care for the child, is punishable by imprisonment from three months up to two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coercion, exploitation, incitement or use of a child to work, to secure income, to beg or to perform acts that harm his mental and/or physical development, or his education, is punishable by imprisonment from two to five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When the offence has caused serious injury to health or the death of the child, it is punishable by imprisonment from ten to twenty years. </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125</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Failure to provide means of subsistence</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Failure to provide the necessary means of subsistence for children, parents or spouse, by a person who is required to do so pursuant to a judicial decision, constitutes a criminal misdemeanor and is punishable by a fine or by imprisonment of up to one year.</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126</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Failure to notify change of residence</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Failure to notify, within one month, the interested parties or the enforcement body of a change of residence, by a person who pursuant to a court decision is required to provide the necessary means of subsistence for his children, parents or spouse, as well as by the person to whom the children have been entrusted after the dissolution of marriage, constitutes a criminal misdemeanor and is punishable by a fine or by imprisonment of up to three months.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127</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Unlawful taking of a child</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unlawful taking of a child, by removing him/her from the person exercising parental responsibility or to whom the child has been entrusted for upbringing and education, as well as the failure to surrender the child to the other parent in execution of a court decision, constitutes a criminal misdemeanor and is punishable by a fine or by imprisonment of up to six months.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128</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Switching of children</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switching of children committed through negligence by the staff where children are kept for upbringing, medical treatment or in a maternity home, constitutes a criminal misdemeanor and is punishable by a fine or by imprisonment of up to two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128/a</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The intentional hiding or switching of a child</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8733, dated 24.1.2001)</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The intentional hiding or switching of a child with another, committed by medical staff, is punishable by imprisonment from three to eight years. </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Article 128/b </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Trafficking of children</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8733, dated 24.1.2001, amended by Law no. 9188, dated 12.2.2004; added by Law no. 9859, dated 21.1.2008; the words in the first paragraph amended by Law no. 144, dated 2.5.2013; the part providing for the fine as a principal punishment, alongside imprisonment, repealed by Law no. 144, dated 2.5.2013)</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Recruitment, sale, transportation, transfer, hiding, or reception of children for the purpose of exploitation of prostitution or other forms of sexual exploitation, forced labor or services, slavery or forms similar to slavery, use or transplantation of organs, as well as other forms of exploitation, are punishable by imprisonment from ten to twenty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Organizing, directing, and financing the trafficking of children are punishable by imprisonment from ten to twenty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this offence is committed in collaboration or more than once, or is accompanied by abuse and coercion with physical or psychological violence against the victim, to perform various acts, or causes serious consequences for health, it is punishable by imprisonment of not less than fifteen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the act has resulted in the death of the victim, it is punishable by imprisonment of not less than twenty years or by life imprisonment.</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the criminal offence is committed through the exploitation of a state function or public service, the imprisonment sentence is increased by ¼ of the imposed sentence.</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129</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Incitement of minors to crime</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Inciting or enticing minors under the age of fourteen to commit a crime is punishable by imprisonment of up to five years.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130</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Coercion or obstruction to cohabit or to enter into</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 xml:space="preserve"> or to dissolve marriage</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i/>
          <w:iCs/>
          <w:sz w:val="24"/>
          <w:szCs w:val="24"/>
          <w:lang w:val="sq-AL"/>
        </w:rPr>
        <w:t>(Amended by Law no. 144, dated 2.5.2013)</w:t>
      </w:r>
    </w:p>
    <w:p w:rsidR="00E206E1" w:rsidRPr="00027664" w:rsidRDefault="00E206E1" w:rsidP="00E206E1">
      <w:pPr>
        <w:autoSpaceDE w:val="0"/>
        <w:autoSpaceDN w:val="0"/>
        <w:adjustRightInd w:val="0"/>
        <w:spacing w:after="0" w:line="240" w:lineRule="auto"/>
        <w:ind w:firstLine="0"/>
        <w:jc w:val="left"/>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Coercion or obstruction to begin or continue cohabitation, or coercion to enter into or dissolve marriage, constitutes a criminal misdemeanor and is punishable by a fine or imprisonment of up to three months.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The intentional solicitation of an adult or child to leave the territory of the Republic of Albania, with the purpose of coercing him or her to enter into marriage, constitutes a criminal misdemeanor and is punishable by a fine or imprisonment of up to three months.</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130/a</w:t>
      </w:r>
    </w:p>
    <w:p w:rsidR="00E206E1" w:rsidRPr="00027664" w:rsidRDefault="00E206E1" w:rsidP="00E206E1">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Domestic violence</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sz w:val="24"/>
          <w:szCs w:val="24"/>
          <w:lang w:val="sq-AL"/>
        </w:rPr>
        <w:t>(</w:t>
      </w:r>
      <w:r w:rsidRPr="00027664">
        <w:rPr>
          <w:rFonts w:ascii="Times New Roman" w:eastAsiaTheme="minorHAnsi" w:hAnsi="Times New Roman"/>
          <w:i/>
          <w:iCs/>
          <w:sz w:val="24"/>
          <w:szCs w:val="24"/>
          <w:lang w:val="sq-AL"/>
        </w:rPr>
        <w:t>Added by Law no. 23/2012, dated 1.3.2012; last paragraph amended by Law no. 144</w:t>
      </w:r>
      <w:r w:rsidRPr="00027664">
        <w:rPr>
          <w:rFonts w:ascii="Times New Roman" w:eastAsiaTheme="minorHAnsi" w:hAnsi="Times New Roman"/>
          <w:sz w:val="24"/>
          <w:szCs w:val="24"/>
          <w:lang w:val="sq-AL"/>
        </w:rPr>
        <w:t xml:space="preserve">, </w:t>
      </w:r>
      <w:r w:rsidRPr="00027664">
        <w:rPr>
          <w:rFonts w:ascii="Times New Roman" w:eastAsiaTheme="minorHAnsi" w:hAnsi="Times New Roman"/>
          <w:i/>
          <w:iCs/>
          <w:sz w:val="24"/>
          <w:szCs w:val="24"/>
          <w:lang w:val="sq-AL"/>
        </w:rPr>
        <w:t>dated 2.5.2013, amended by Law no. 35/2020, dated 16.4.2020)</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p>
    <w:p w:rsidR="00E206E1" w:rsidRPr="00027664" w:rsidRDefault="00E206E1" w:rsidP="00E206E1">
      <w:pPr>
        <w:spacing w:line="240" w:lineRule="auto"/>
        <w:rPr>
          <w:rFonts w:ascii="Times New Roman" w:hAnsi="Times New Roman"/>
          <w:sz w:val="24"/>
          <w:szCs w:val="24"/>
        </w:rPr>
      </w:pPr>
      <w:r w:rsidRPr="00027664">
        <w:rPr>
          <w:rFonts w:ascii="Times New Roman" w:hAnsi="Times New Roman"/>
          <w:sz w:val="24"/>
          <w:szCs w:val="24"/>
        </w:rPr>
        <w:t xml:space="preserve">Beating, as well as any other act of physical or psychological violence, against a person who is a spouse, former spouse, cohabitant or former cohabitant, </w:t>
      </w:r>
      <w:r w:rsidRPr="00027664">
        <w:rPr>
          <w:rFonts w:ascii="Times New Roman" w:hAnsi="Times New Roman"/>
          <w:sz w:val="24"/>
          <w:szCs w:val="24"/>
          <w:highlight w:val="white"/>
        </w:rPr>
        <w:t xml:space="preserve">close blood relation (ascendants, descendants, brothers, sisters, uncles, aunts, nephews, nieces, children of brothers and sisters), or close affinity (father-in-law, mother-in-law, son-in-law, daughter-in-law, brother-in-law/sister-in-law, </w:t>
      </w:r>
      <w:r w:rsidRPr="00027664">
        <w:rPr>
          <w:rFonts w:ascii="Times New Roman" w:hAnsi="Times New Roman"/>
          <w:sz w:val="24"/>
          <w:szCs w:val="24"/>
        </w:rPr>
        <w:t>stepfather, stepmother, stepchild (male), stepchild (female)</w:t>
      </w:r>
      <w:r w:rsidRPr="00027664">
        <w:rPr>
          <w:rFonts w:ascii="Times New Roman" w:hAnsi="Times New Roman"/>
          <w:sz w:val="24"/>
          <w:szCs w:val="24"/>
          <w:highlight w:val="white"/>
        </w:rPr>
        <w:t>), or</w:t>
      </w:r>
      <w:r w:rsidRPr="00027664">
        <w:rPr>
          <w:rFonts w:ascii="Times New Roman" w:hAnsi="Times New Roman"/>
          <w:sz w:val="24"/>
          <w:szCs w:val="24"/>
        </w:rPr>
        <w:t xml:space="preserve"> in an intimate or former intimate relationship with the offender, resulting in the violation of their physical, psychosocial, or economic integrity, is punishable by imprisonment of up to three years. </w:t>
      </w:r>
    </w:p>
    <w:p w:rsidR="00E206E1" w:rsidRPr="00027664" w:rsidRDefault="00E206E1" w:rsidP="00E206E1">
      <w:pPr>
        <w:spacing w:line="240" w:lineRule="auto"/>
        <w:rPr>
          <w:rFonts w:ascii="Times New Roman" w:hAnsi="Times New Roman"/>
          <w:sz w:val="24"/>
          <w:szCs w:val="24"/>
        </w:rPr>
      </w:pPr>
      <w:r w:rsidRPr="00027664">
        <w:rPr>
          <w:rFonts w:ascii="Times New Roman" w:hAnsi="Times New Roman"/>
          <w:sz w:val="24"/>
          <w:szCs w:val="24"/>
        </w:rPr>
        <w:t xml:space="preserve">Serious threat of murder or serious injury, against a person who is a spouse, former spouse, cohabitant, or former cohabitant, </w:t>
      </w:r>
      <w:r w:rsidRPr="00027664">
        <w:rPr>
          <w:rFonts w:ascii="Times New Roman" w:hAnsi="Times New Roman"/>
          <w:sz w:val="24"/>
          <w:szCs w:val="24"/>
          <w:highlight w:val="white"/>
        </w:rPr>
        <w:t xml:space="preserve">close blood relation (ascendants, descendants, brothers, sisters, uncles, aunts, nephews, nieces, children of brothers and sisters), or close affinity (father-in-law, mother-in-law, son-in-law, daughter-in-law, brother-in-law/sister-in-law, </w:t>
      </w:r>
      <w:r w:rsidRPr="00027664">
        <w:rPr>
          <w:rFonts w:ascii="Times New Roman" w:hAnsi="Times New Roman"/>
          <w:sz w:val="24"/>
          <w:szCs w:val="24"/>
        </w:rPr>
        <w:t>stepson, stepdaughter, stepfather, stepmother</w:t>
      </w:r>
      <w:r w:rsidRPr="00027664">
        <w:rPr>
          <w:rFonts w:ascii="Times New Roman" w:hAnsi="Times New Roman"/>
          <w:sz w:val="24"/>
          <w:szCs w:val="24"/>
          <w:highlight w:val="white"/>
        </w:rPr>
        <w:t>), or</w:t>
      </w:r>
      <w:r w:rsidRPr="00027664">
        <w:rPr>
          <w:rFonts w:ascii="Times New Roman" w:hAnsi="Times New Roman"/>
          <w:sz w:val="24"/>
          <w:szCs w:val="24"/>
        </w:rPr>
        <w:t xml:space="preserve"> in an intimate or former intimate relationship with the offender, resulting in the violation of their psychological integrity, is punishable by imprisonment of up to four years. </w:t>
      </w:r>
    </w:p>
    <w:p w:rsidR="00E206E1" w:rsidRPr="00027664" w:rsidRDefault="00E206E1" w:rsidP="00E206E1">
      <w:pPr>
        <w:spacing w:line="240" w:lineRule="auto"/>
        <w:rPr>
          <w:rFonts w:ascii="Times New Roman" w:hAnsi="Times New Roman"/>
          <w:sz w:val="24"/>
          <w:szCs w:val="24"/>
          <w:highlight w:val="white"/>
        </w:rPr>
      </w:pPr>
      <w:bookmarkStart w:id="0" w:name="_gjdgxs" w:colFirst="0" w:colLast="0"/>
      <w:bookmarkEnd w:id="0"/>
      <w:r w:rsidRPr="00027664">
        <w:rPr>
          <w:rFonts w:ascii="Times New Roman" w:hAnsi="Times New Roman"/>
          <w:sz w:val="24"/>
          <w:szCs w:val="24"/>
        </w:rPr>
        <w:t xml:space="preserve">Intentional injury committed against a person who is a spouse, former spouse, cohabitant, or former cohabitant, </w:t>
      </w:r>
      <w:r w:rsidRPr="00027664">
        <w:rPr>
          <w:rFonts w:ascii="Times New Roman" w:hAnsi="Times New Roman"/>
          <w:sz w:val="24"/>
          <w:szCs w:val="24"/>
          <w:highlight w:val="white"/>
        </w:rPr>
        <w:t xml:space="preserve">close blood relation (ascendants, descendants, brothers, sisters, uncles, aunts, nephews, nieces, children of brothers and sisters), or close affinity (father-in-law, mother-in-law, son-in-law, daughter-in-law, brother-in-law/sister-in-law, </w:t>
      </w:r>
      <w:r w:rsidRPr="00027664">
        <w:rPr>
          <w:rFonts w:ascii="Times New Roman" w:hAnsi="Times New Roman"/>
          <w:sz w:val="24"/>
          <w:szCs w:val="24"/>
        </w:rPr>
        <w:t>stepson, stepdaughter, stepfather, stepmother</w:t>
      </w:r>
      <w:r w:rsidRPr="00027664">
        <w:rPr>
          <w:rFonts w:ascii="Times New Roman" w:hAnsi="Times New Roman"/>
          <w:sz w:val="24"/>
          <w:szCs w:val="24"/>
          <w:highlight w:val="white"/>
        </w:rPr>
        <w:t xml:space="preserve">), or in an intimate or former intimate relationship with the offender, which has caused temporary incapacity to work for more than nine days, is punishable by imprisonment of up to five years. </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rPr>
          <w:rFonts w:ascii="Times New Roman" w:hAnsi="Times New Roman"/>
          <w:sz w:val="24"/>
          <w:szCs w:val="24"/>
        </w:rPr>
      </w:pPr>
      <w:r w:rsidRPr="00027664">
        <w:rPr>
          <w:rFonts w:ascii="Times New Roman" w:hAnsi="Times New Roman"/>
          <w:sz w:val="24"/>
          <w:szCs w:val="24"/>
        </w:rPr>
        <w:tab/>
        <w:t>Yes these acts, when committed repeatedly or in the presence of children, are punishable by one to five years of imprisonment.</w:t>
      </w:r>
    </w:p>
    <w:p w:rsidR="00E206E1" w:rsidRPr="00027664" w:rsidRDefault="00E206E1" w:rsidP="00E206E1">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hAnsi="Times New Roman"/>
          <w:sz w:val="24"/>
          <w:szCs w:val="24"/>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CRIMINAL OFFENCES AGAINST FREEDOM OF RELIGION</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131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Obstruction of the activities of religious organizations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prohibition of the activities of religious organizations, as well as the creation of obstacles to the free exercise of their activities, is punishable by a fine or by imprisonment of up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132</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 xml:space="preserve">Destruction or intentional damage of objects of worship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destruction or intentional damage of objects of worship, when it has caused the complete or partial loss of their value, is punishable by a fine or by imprisonment of up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133</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Obstruction of religious ceremonies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prohibition or creation of obstacles for persons to participate in religious ceremonies, as well as to freely express their religious beliefs, constitutes a criminal misdemeanor and is punishable by a fine or by imprisonment of up to one year.</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sz w:val="24"/>
          <w:szCs w:val="24"/>
          <w:lang w:val="sq-AL"/>
        </w:rPr>
        <w:t>CHAPTER III</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CRIMINAL OFFENCES AGAINST PROPERTY AND IN THE ECONOMIC SPHERE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SECTION I</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THEFT OF PROPERTY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134</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Theft</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a paragraph by Law no. 8733, dated 24.1.2001; amended by Law no. 9275, dated 16.9.2004; amended by Law no. 23/2012, dated 1.3.2012)</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Theft of property is punishable by a fine or by imprisonment of up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same offence, when committed in collaboration or more than once, is punishable by imprisonment from six months to five years.</w:t>
      </w:r>
      <w:r w:rsidRPr="00027664">
        <w:rPr>
          <w:rFonts w:ascii="Times New Roman" w:eastAsiaTheme="minorHAnsi" w:hAnsi="Times New Roman"/>
          <w:sz w:val="24"/>
          <w:szCs w:val="24"/>
          <w:lang w:val="sq-AL"/>
        </w:rPr>
        <w:tab/>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same offence, when it has caused serious consequences, is punishable by imprisonment from four to ten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135</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Theft committed by abusing one’s duty</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bCs/>
          <w:i/>
          <w:sz w:val="24"/>
          <w:szCs w:val="24"/>
          <w:lang w:val="sq-AL"/>
        </w:rPr>
        <w:t>(Words added by Law no. 23/2012, dated 1.3.2012; the part providing also for punishment by fine, as the main punishment, alongside imprisonment, was repealed by Law no. 144, dated 2.5.2013)</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0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Theft of property committed by a person who is responsible for guarding and administering it, or by abusing one’s duty, is punishable by imprisonment of up to ten years.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0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136</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Theft of banks and savings banks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(Second paragraph added by Law no. 8733, dated 24.1.2001)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Theft of banks and savings banks is punishable by imprisonment from five to fifteen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The same offence, when committed in collaboration, more than once or has caused serious consequences, is punishable by imprisonment from ten to twenty years.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137</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Theft of electrical energy or telephone impulses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(First paragraph added by Law no. 8733, dated 24.1.2001; second paragraph amended by Law no. 10 023, dated 27.11.2008; amended by Law no. 98/2014, dated 31.7.2014)</w:t>
      </w:r>
    </w:p>
    <w:p w:rsidR="003F44A2" w:rsidRPr="00027664" w:rsidRDefault="003F44A2" w:rsidP="003F44A2">
      <w:pPr>
        <w:autoSpaceDE w:val="0"/>
        <w:autoSpaceDN w:val="0"/>
        <w:adjustRightInd w:val="0"/>
        <w:spacing w:after="0" w:line="240" w:lineRule="auto"/>
        <w:ind w:firstLine="280"/>
        <w:rPr>
          <w:rFonts w:ascii="Times New Roman" w:eastAsiaTheme="minorHAnsi" w:hAnsi="Times New Roman"/>
          <w:spacing w:val="-15"/>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Theft of electrical energy or telephone impulses, tampering with the meter, as well as any other illegal and unauthorized intervention in the metering system or in the electrical network or telephone network, carried out for the purpose of unlawful gain, constitutes a criminal offence and is punishable by imprisonment of up to three years.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this criminal offence is committed in collaboration, more than once, or by non-household users of electrical energy or telephone service network, it is punishable by imprisonment from one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137/a</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Theft of electronic communications network</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i/>
          <w:iCs/>
          <w:sz w:val="24"/>
          <w:szCs w:val="24"/>
          <w:lang w:val="sq-AL"/>
        </w:rPr>
        <w:t>(Added by Law no. 144, dated 2.5.2013)</w:t>
      </w:r>
    </w:p>
    <w:p w:rsidR="003F44A2" w:rsidRPr="00027664" w:rsidRDefault="003F44A2" w:rsidP="003F44A2">
      <w:pPr>
        <w:autoSpaceDE w:val="0"/>
        <w:autoSpaceDN w:val="0"/>
        <w:adjustRightInd w:val="0"/>
        <w:spacing w:after="0" w:line="240" w:lineRule="auto"/>
        <w:ind w:firstLine="0"/>
        <w:jc w:val="left"/>
        <w:rPr>
          <w:rFonts w:ascii="Times New Roman" w:eastAsiaTheme="minorHAnsi" w:hAnsi="Times New Roman"/>
          <w:b/>
          <w:bCs/>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Theft of an electronic communications network is punishable by imprisonment of up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same offence, when committed in collaboration, more than once, or has resulted in serious consequences, is punishable by imprisonment from three to seven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138</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Theft of works of art and culture</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Theft of works of art and culture is punishable by a fine or imprisonment of up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Theft of works of art and culture of national importance is punishable by imprisonment from five to ten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sz w:val="24"/>
          <w:szCs w:val="24"/>
          <w:lang w:val="sq-AL"/>
        </w:rPr>
        <w:t>Article 138/a</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Trafficking of works of art and culture</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i/>
          <w:iCs/>
          <w:sz w:val="24"/>
          <w:szCs w:val="24"/>
          <w:lang w:val="sq-AL"/>
        </w:rPr>
      </w:pPr>
      <w:r w:rsidRPr="00027664">
        <w:rPr>
          <w:rFonts w:ascii="Times New Roman" w:eastAsiaTheme="minorHAnsi" w:hAnsi="Times New Roman"/>
          <w:i/>
          <w:iCs/>
          <w:sz w:val="24"/>
          <w:szCs w:val="24"/>
          <w:lang w:val="sq-AL"/>
        </w:rPr>
        <w:t>(Added by Law no. 8733, dated 24.1.2001)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Importing, exporting, transiting, and trading of works of art and culture in violation of the law, for the purpose of material gain or any other benefit, is punishable by imprisonment from three to ten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The same offence, when committed in collaboration or more than once, or results in serious consequences, is punishable by imprisonment from five to fifteen years.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139</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Theft with violence</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Theft of property accompanied by the use of violence is punishable by imprisonment from five to fifteen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140</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 xml:space="preserve">Theft with a weapon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(Amended by Law no. 8733, dated 24.1.2001; amended by Law no. 9686, dated 26.2.2007)</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i/>
          <w:iCs/>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Theft of property, accompanied by the possession of weapons and military ammunition or their use, is punishable by imprisonment from ten to twenty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sz w:val="24"/>
          <w:szCs w:val="24"/>
          <w:lang w:val="sq-AL"/>
        </w:rPr>
        <w:t>Article 141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 xml:space="preserve">Theft resulting in death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(Removed the words “or resulting in death” by Law no. 8733, dated 24.1.2001)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Theft of property, when accompanied by acts of violence that have caused the death of a person, is punishable by imprisonment from fifteen to twenty-five years or by life imprisonment.</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141/a</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Trafficking of motor vehicles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 xml:space="preserve">(Added by Law no. 8733, dated 24.1.2001)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import, export, transit, and trading in violation of the law, of stolen motor vehicles, for the purpose of material gain or any other benefit, is punishable by imprisonment from three to seven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The same act, when committed in collaboration or more than once, or causes serious consequences, is punishable by imprisonment from five to fifteen years.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142</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 xml:space="preserve">Provision of means for theft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provision of conditions and material means for stealing property is punishable by a fine or by imprisonment of up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SECTION II</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FRAUDS </w:t>
      </w:r>
    </w:p>
    <w:p w:rsidR="003F44A2" w:rsidRPr="00027664" w:rsidRDefault="003F44A2" w:rsidP="003F44A2">
      <w:pPr>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143</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 xml:space="preserve"> (Second paragraph added by Law no. 8733, dated 24.1.2001; amended by Law no. 36/2017, dated 30.3.2017)</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pStyle w:val="Paragrafi"/>
        <w:rPr>
          <w:rFonts w:ascii="Times New Roman" w:hAnsi="Times New Roman" w:cs="Times New Roman"/>
          <w:spacing w:val="-4"/>
          <w:szCs w:val="24"/>
          <w:lang w:val="sq-AL"/>
        </w:rPr>
      </w:pPr>
      <w:r w:rsidRPr="00027664">
        <w:rPr>
          <w:rFonts w:ascii="Times New Roman" w:hAnsi="Times New Roman" w:cs="Times New Roman"/>
          <w:spacing w:val="-4"/>
          <w:szCs w:val="24"/>
          <w:lang w:val="sq-AL"/>
        </w:rPr>
        <w:t>The misappropriation of private or public property through the presentation of false facts or by concealing true facts, fraud or abuse of trust, for oneself or for other persons, constitutes the criminal offence of fraud and is punishable by imprisonment of up to five years.</w:t>
      </w:r>
    </w:p>
    <w:p w:rsidR="003F44A2" w:rsidRPr="00027664" w:rsidRDefault="003F44A2" w:rsidP="003F44A2">
      <w:pPr>
        <w:pStyle w:val="Paragrafi"/>
        <w:rPr>
          <w:rFonts w:ascii="Times New Roman" w:hAnsi="Times New Roman" w:cs="Times New Roman"/>
          <w:spacing w:val="-4"/>
          <w:szCs w:val="24"/>
          <w:lang w:val="sq-AL"/>
        </w:rPr>
      </w:pPr>
      <w:r w:rsidRPr="00027664">
        <w:rPr>
          <w:rFonts w:ascii="Times New Roman" w:hAnsi="Times New Roman" w:cs="Times New Roman"/>
          <w:spacing w:val="-4"/>
          <w:szCs w:val="24"/>
          <w:lang w:val="sq-AL"/>
        </w:rPr>
        <w:t xml:space="preserve">The same act, when committed in collaboration or more than once, is punishable by imprisonment from two to six years.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rPr>
          <w:rFonts w:ascii="Times New Roman" w:eastAsiaTheme="minorHAnsi" w:hAnsi="Times New Roman"/>
          <w:sz w:val="24"/>
          <w:szCs w:val="24"/>
          <w:lang w:val="sq-AL"/>
        </w:rPr>
      </w:pPr>
      <w:r w:rsidRPr="00027664">
        <w:rPr>
          <w:rFonts w:ascii="Times New Roman" w:hAnsi="Times New Roman"/>
          <w:spacing w:val="-4"/>
          <w:sz w:val="24"/>
          <w:szCs w:val="24"/>
          <w:lang w:val="sq-AL"/>
        </w:rPr>
        <w:tab/>
        <w:t>When the act has caused serious consequences, it is punishable by imprisonment from five to ten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143/a</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Fraudulent and pyramid schemes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8733, dated 24.1.2001)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organization and operation of fraudulent and pyramid borrowing schemes, for the purpose of material gain, is punishable by imprisonment from three to ten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But this act, when it has caused serious consequences, is punishable by imprisonment from ten to twenty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143/a/1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Market manipulation</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i/>
          <w:iCs/>
          <w:sz w:val="24"/>
          <w:szCs w:val="24"/>
          <w:lang w:val="sq-AL"/>
        </w:rPr>
        <w:t>(Added by Law no. 23/2012, dated 1.3.2012)</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Deliberate misrepresentation of the value of a good, service, or money, with the intent of disrupting the free and fair functioning of the market, is punishable by a fine or imprisonment of up to four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 Article 143/a/2</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Unauthorized use and dissemination of privileged information</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i/>
          <w:iCs/>
          <w:sz w:val="24"/>
          <w:szCs w:val="24"/>
          <w:lang w:val="sq-AL"/>
        </w:rPr>
        <w:t>(Added by Law no. 23/2012, dated 1.3.2012)</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A person who, either in an authorized or unauthorized manner, becomes aware of privileged information, of which the public is not aware and which may be used for material gain for themselves, for a third party, or to the detriment of the latter, in any of the following ways: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a) for the purchase or sale of tradable securities in the territory of the Republic of Albania or traded by an issuer with its seat in the Republic of Albania;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b) knowing the privileged nature of the information, communicates it, without authorization, to a third party;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 knowing the privileged nature of the information, advises a third party to buy or sell tradable securities in the territory of the Republic of Albania or traded by an issuer with its seat in the Republic of Albania, shall be punished by imprisonment from six months up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When this offence is committed in collaboration, more than once, or has caused serious consequences, it shall be punished by imprisonment of up to five years.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143/a/3</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Price manipulation and dissemination of false information</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i/>
          <w:iCs/>
          <w:sz w:val="24"/>
          <w:szCs w:val="24"/>
          <w:lang w:val="sq-AL"/>
        </w:rPr>
        <w:t xml:space="preserve">(Added by Law no. 23/2012, dated 1.3.2012)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The act or omission of a person who: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a) signs a fictitious contract for the sale or substitution of securities;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b) places orders for the purchase or sale of securities for which an order has been executed at the same price, or if he uses these securities as a counter-order;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c) disseminates information or other false facts regarding the increase or decrease in the price of securities or the creation of fictitious active trading of such securities, with the aim of personal gain for himself, a third party, or to the detriment of the latter, shall be punished by imprisonment from six months up to three years.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this offence is committed in collaboration, more than once, or has caused serious consequences, it shall be punished by imprisonment from two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143/a/4</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Presentation of false data and unauthorized dissemination thereof</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i/>
          <w:iCs/>
          <w:sz w:val="24"/>
          <w:szCs w:val="24"/>
          <w:lang w:val="sq-AL"/>
        </w:rPr>
        <w:t>(Added by Law No. 23/2012, dated 1.3.2012)</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A person who, as a member of the board of directors or supervisory board of an issuer, allows or enables the distribution of a prospectus different from that defined by law, or allows or enables the presentation of false data or false presentation of material facts in a prospectus, shall be punished by imprisonment from six months up to three years.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When this offence is committed in collaboration, more than once, or has caused serious consequences, it shall be punished by imprisonment of up to five years.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143/a/5</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 xml:space="preserve"> Unauthorized registration of securities on the stock exchange</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i/>
          <w:iCs/>
          <w:sz w:val="24"/>
          <w:szCs w:val="24"/>
          <w:lang w:val="sq-AL"/>
        </w:rPr>
        <w:t xml:space="preserve">(Added by Law No. 23/2012, dated 1.3.2012)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A person who, as a member of the stock exchange board, allows the registration in the first listing, the listing of public joint-stock companies or in other listings of securities, which do not meet the conditions of the law on securities, shall be punished by imprisonment from six months up to three years.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When this offence is committed in collaboration, more than once, or has caused serious consequences, it shall be punished by imprisonment from two up to five years.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143/a/6</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 xml:space="preserve"> Concealment of ownership</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i/>
          <w:iCs/>
          <w:sz w:val="24"/>
          <w:szCs w:val="24"/>
          <w:lang w:val="sq-AL"/>
        </w:rPr>
        <w:t xml:space="preserve">(Added by Law No. 23/2012, dated 1.3.2012)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A person who intentionally does not provide data on ownership to the Financial Supervisory Authority, according to the law on securities, shall be punished by a fine or imprisonment of up to one year.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When this offence is committed in collaboration, more than once, or has caused serious consequences, it shall be punished by imprisonment from two up to five years.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143/a/7</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Illegal trading of securities</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i/>
          <w:iCs/>
          <w:sz w:val="24"/>
          <w:szCs w:val="24"/>
          <w:lang w:val="sq-AL"/>
        </w:rPr>
        <w:t xml:space="preserve">(Added by Law No. 23/2012, dated 1.3.2012)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A person who engages in unauthorized intermediation for the purchase or sale of securities shall be punished by a fine or imprisonment of up to one year.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this offence is committed in collaboration, more than once, or has caused serious consequences, it shall be punished by imprisonment from two up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143/b</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Computer fraud</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10 023, dated 27.11.2008; the part that also provides for punishment by fine, as a principal penalty, in addition to imprisonment, repealed by Law No. 144, dated 2.5.2013)</w:t>
      </w:r>
    </w:p>
    <w:p w:rsidR="003F44A2" w:rsidRPr="00027664" w:rsidRDefault="003F44A2" w:rsidP="003F44A2">
      <w:pPr>
        <w:autoSpaceDE w:val="0"/>
        <w:autoSpaceDN w:val="0"/>
        <w:adjustRightInd w:val="0"/>
        <w:spacing w:after="0" w:line="180" w:lineRule="atLeast"/>
        <w:ind w:firstLine="720"/>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insertion, alteration, deletion or removal of computer data or interference with the operation of a computer system, with the aim of securing for oneself or for third parties, by fraud, an unlawful economic benefit or causing a third party a reduction of property, shall be punished by imprisonment from six months up to six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this offence is committed in collaboration, to the detriment of several persons, more than once, or when it has caused serious material consequences, it shall be punished by imprisonment from five up to fifteen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144</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Fraud in subsidies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Fraud in submitted documents, by unlawfully obtaining subsidies from the state, shall be punished by a fine or by imprisonment of up to four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144/a</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The creation of fraudulent schemes related to value added tax</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i/>
          <w:iCs/>
          <w:sz w:val="24"/>
          <w:szCs w:val="24"/>
          <w:lang w:val="sq-AL"/>
        </w:rPr>
        <w:t>(Added by Law No. 144, dated 2.5.2013)</w:t>
      </w:r>
    </w:p>
    <w:p w:rsidR="003F44A2" w:rsidRPr="00027664" w:rsidRDefault="003F44A2" w:rsidP="003F44A2">
      <w:pPr>
        <w:autoSpaceDE w:val="0"/>
        <w:autoSpaceDN w:val="0"/>
        <w:adjustRightInd w:val="0"/>
        <w:spacing w:after="0" w:line="240" w:lineRule="auto"/>
        <w:ind w:firstLine="0"/>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organisation and implementation of fraudulent schemes, with the aim of obtaining material gain for oneself or for others, through non-payment or obtaining credit or reimbursement of value added tax, shall be punished by imprisonment from three up to ten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145</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Fraud in insurance</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0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presentation of false circumstances regarding the insured object, or the creation of false circumstances and their presentation in documents to unlawfully obtain insurance, shall be punished by a fine or by imprisonment of up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146</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Fraud in credit</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Fraud in submitted documents, by unlawfully obtaining credit through fictitiously registering in the immovable property registry non-existent objects, or exceeding their actual value, or in the ownership of another person, done with the aim of not repaying the received credit, shall be punished by a fine or by imprisonment of up to seven years. </w:t>
      </w:r>
    </w:p>
    <w:p w:rsidR="003F44A2" w:rsidRPr="00027664" w:rsidRDefault="003F44A2" w:rsidP="003F44A2">
      <w:pPr>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147</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Fraud regarding works of art and culture</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(Amended in wording by Law No. 8733, dated 24.1.2001)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0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theft of property by means of fraud, by presenting a work of art and culture as original or as if created by a different author than the actual one, shall be punished by a fine or by imprisonment of up to four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sz w:val="24"/>
          <w:szCs w:val="24"/>
          <w:lang w:val="sq-AL"/>
        </w:rPr>
        <w:t>Article 148</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 xml:space="preserve">Publication of another person's work under one's own name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i/>
          <w:iCs/>
          <w:sz w:val="24"/>
          <w:szCs w:val="24"/>
          <w:lang w:val="sq-AL"/>
        </w:rPr>
      </w:pPr>
      <w:r w:rsidRPr="00027664">
        <w:rPr>
          <w:rFonts w:ascii="Times New Roman" w:eastAsiaTheme="minorHAnsi" w:hAnsi="Times New Roman"/>
          <w:i/>
          <w:iCs/>
          <w:sz w:val="24"/>
          <w:szCs w:val="24"/>
          <w:lang w:val="sq-AL"/>
        </w:rPr>
        <w:t>(Amended in wording by Law No. 8733, dated 24.1.2001)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publication or use, in whole or in part, under one's own name of a literary, musical, artistic, or scientific work belonging to another person, constitutes a criminal misdemeanor and shall be punished by a fine or by imprisonment of up to two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sz w:val="24"/>
          <w:szCs w:val="24"/>
          <w:lang w:val="sq-AL"/>
        </w:rPr>
        <w:t>Article 149</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imes New Roman" w:hAnsi="Times New Roman"/>
          <w:b/>
          <w:sz w:val="24"/>
          <w:szCs w:val="24"/>
        </w:rPr>
      </w:pPr>
      <w:r w:rsidRPr="00027664">
        <w:rPr>
          <w:rFonts w:ascii="Times New Roman" w:eastAsiaTheme="minorHAnsi" w:hAnsi="Times New Roman"/>
          <w:i/>
          <w:iCs/>
          <w:sz w:val="24"/>
          <w:szCs w:val="24"/>
          <w:lang w:val="sq-AL"/>
        </w:rPr>
        <w:t xml:space="preserve"> </w:t>
      </w:r>
      <w:r w:rsidRPr="00027664">
        <w:rPr>
          <w:rFonts w:ascii="Times New Roman" w:eastAsia="Times New Roman" w:hAnsi="Times New Roman"/>
          <w:b/>
          <w:sz w:val="24"/>
          <w:szCs w:val="24"/>
        </w:rPr>
        <w:t>Infringement of copyright</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i/>
          <w:iCs/>
          <w:sz w:val="24"/>
          <w:szCs w:val="24"/>
          <w:lang w:val="sq-AL"/>
        </w:rPr>
      </w:pPr>
      <w:r w:rsidRPr="00027664">
        <w:rPr>
          <w:rFonts w:ascii="Times New Roman" w:eastAsiaTheme="minorHAnsi" w:hAnsi="Times New Roman"/>
          <w:i/>
          <w:iCs/>
          <w:sz w:val="24"/>
          <w:szCs w:val="24"/>
          <w:lang w:val="sq-AL"/>
        </w:rPr>
        <w:t>(Amended by Law No. 8733, dated 24.1.2001 and No. 44/2019, dated 18.7.2019)</w:t>
      </w:r>
    </w:p>
    <w:p w:rsidR="003F44A2" w:rsidRPr="00027664" w:rsidRDefault="003F44A2" w:rsidP="003F44A2">
      <w:pPr>
        <w:spacing w:after="0" w:line="240" w:lineRule="auto"/>
        <w:rPr>
          <w:rFonts w:ascii="Times New Roman" w:eastAsia="Times New Roman" w:hAnsi="Times New Roman"/>
          <w:sz w:val="24"/>
          <w:szCs w:val="24"/>
        </w:rPr>
      </w:pPr>
    </w:p>
    <w:p w:rsidR="003F44A2" w:rsidRPr="00027664" w:rsidRDefault="003F44A2" w:rsidP="003F44A2">
      <w:pPr>
        <w:spacing w:after="0" w:line="240" w:lineRule="auto"/>
        <w:rPr>
          <w:rFonts w:ascii="Times New Roman" w:eastAsia="Times New Roman" w:hAnsi="Times New Roman"/>
          <w:sz w:val="24"/>
          <w:szCs w:val="24"/>
        </w:rPr>
      </w:pPr>
      <w:r w:rsidRPr="00027664">
        <w:rPr>
          <w:rFonts w:ascii="Times New Roman" w:eastAsia="Times New Roman" w:hAnsi="Times New Roman"/>
          <w:sz w:val="24"/>
          <w:szCs w:val="24"/>
        </w:rPr>
        <w:t>The full or partial reproduction, distribution, communication to the public, sale, offering for sale, use, supply, export or import for profit purposes of a work protected by copyright, without the consent of the author or the right holder, when his moral or property rights have been infringed, constitutes a criminal misdemeanor and shall be punished by a fine or by imprisonment of up to two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rPr>
          <w:rFonts w:ascii="Times New Roman" w:eastAsiaTheme="minorHAnsi" w:hAnsi="Times New Roman"/>
          <w:sz w:val="24"/>
          <w:szCs w:val="24"/>
          <w:lang w:val="sq-AL"/>
        </w:rPr>
      </w:pPr>
      <w:r w:rsidRPr="00027664">
        <w:rPr>
          <w:rFonts w:ascii="Times New Roman" w:eastAsia="Times New Roman" w:hAnsi="Times New Roman"/>
          <w:sz w:val="24"/>
          <w:szCs w:val="24"/>
        </w:rPr>
        <w:t>This act, when committed in collaboration or more than once, shall be punished by imprisonment of up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149/a</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Infringement of industrial property rights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23/2012, dated 1.3.2012)</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production, distribution, possession for trading purposes, sale, offering for sale, supply, distribution, export or import for these purposes of:</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 the product or process protected by a patent, without the consent of the owner of the patent;</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b) the product protected by an industrial design, without the consent of the owner of the industrial design;</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 goods or services protected by a trademark, without the consent of the owner of the trademark;</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ç) the product derived from a geographical indication, without the consent of the owner of the geographical indication;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committed intentionally, constitute a criminal misdemeanor and shall be punished by a fine or imprisonment of up to one year.</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This offense, when committed in cooperation or more than once, constitutes a criminal misdemeanor and shall be punished by a fine or imprisonment of up to two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149/b</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Infringement of the rights of the topography of a semiconductor circuit</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i/>
          <w:iCs/>
          <w:sz w:val="24"/>
          <w:szCs w:val="24"/>
          <w:lang w:val="sq-AL"/>
        </w:rPr>
        <w:t>(Added by Law No. 23/2012, dated 1.3.2012)</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production, use, possession for the purpose of trade, sale, offering for sale, supply, distribution, export or import for these purposes of a product that infringes the rights of the registered topography of the circuit, semiconductor or integrated circuit, without the consent of the owner of the topography, when committed intentionally, constitutes a criminal misdemeanor and shall be punished by a fine or imprisonment of up to one year.</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this offense is committed in cooperation or more than once, it constitutes a criminal misdemeanor and shall be punished by a fine or imprisonment of up to two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SECTION III</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DESTRUCTION OF PROPERTY</w:t>
      </w:r>
    </w:p>
    <w:p w:rsidR="003F44A2" w:rsidRPr="00027664" w:rsidRDefault="003F44A2" w:rsidP="003F44A2">
      <w:pPr>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150</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Destruction of property</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intentional destruction or damage of property, when the material consequences are not minor, shall be punished by a fine or imprisonment of up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151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 xml:space="preserve">Destruction of property by fire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The intentional destruction or damage of property by fire shall be punished by a fine or imprisonment of up to five years.</w:t>
      </w: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When the criminal offense has caused serious material consequences, it shall be punished by imprisonment of up to ten years.</w:t>
      </w: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When serious consequences have been caused to the life and health of individuals, it shall be punished by imprisonment from five to fifteen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152</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Destruction of property by explosives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The intentional destruction or damage of property by explosives shall be punished by a fine or imprisonment of up to five years.</w:t>
      </w: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When the criminal offense has resulted in serious material consequences, it shall be punished by imprisonment from five to ten years.</w:t>
      </w: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When serious consequences have been caused to the life and health of individuals, it shall be punished by imprisonment from ten to twenty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153</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Destruction of property by flooding</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intentional destruction or damage of property by flooding shall be punished by a fine or imprisonment of up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the criminal offense has resulted in serious material consequences, it shall be punished by imprisonment from five to ten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When serious consequences have been caused to the life and health of individuals, it shall be punished by imprisonment from five to fifteen years.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154</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Destruction of property by other means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intentional destruction or damage of property by other means, which pose a danger to the surrounding environment and human life, shall be punished by a fine or imprisonment of up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the criminal offense has resulted in serious material consequences, it shall be punished by imprisonment from five to ten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serious consequences have been caused to the life and health of individuals, it shall be punished by imprisonment from five to fifteen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rPr>
          <w:rFonts w:ascii="Times New Roman" w:eastAsiaTheme="minorHAnsi" w:hAnsi="Times New Roman"/>
          <w:sz w:val="24"/>
          <w:szCs w:val="24"/>
          <w:lang w:val="sq-AL"/>
        </w:rPr>
      </w:pPr>
    </w:p>
    <w:p w:rsidR="003F44A2" w:rsidRPr="00027664" w:rsidRDefault="003F44A2" w:rsidP="003F44A2">
      <w:pPr>
        <w:spacing w:after="0" w:line="240" w:lineRule="auto"/>
        <w:jc w:val="center"/>
        <w:rPr>
          <w:rFonts w:ascii="Times New Roman" w:hAnsi="Times New Roman"/>
          <w:sz w:val="24"/>
          <w:szCs w:val="24"/>
        </w:rPr>
      </w:pPr>
      <w:r w:rsidRPr="00027664">
        <w:rPr>
          <w:rFonts w:ascii="Times New Roman" w:hAnsi="Times New Roman"/>
          <w:sz w:val="24"/>
          <w:szCs w:val="24"/>
        </w:rPr>
        <w:t>Article 154/a</w:t>
      </w:r>
    </w:p>
    <w:p w:rsidR="003F44A2" w:rsidRPr="00027664" w:rsidRDefault="003F44A2" w:rsidP="003F44A2">
      <w:pPr>
        <w:spacing w:after="0" w:line="240" w:lineRule="auto"/>
        <w:jc w:val="center"/>
        <w:rPr>
          <w:rFonts w:ascii="Times New Roman" w:hAnsi="Times New Roman"/>
          <w:b/>
          <w:sz w:val="24"/>
          <w:szCs w:val="24"/>
        </w:rPr>
      </w:pPr>
      <w:r w:rsidRPr="00027664">
        <w:rPr>
          <w:rFonts w:ascii="Times New Roman" w:hAnsi="Times New Roman"/>
          <w:b/>
          <w:sz w:val="24"/>
          <w:szCs w:val="24"/>
        </w:rPr>
        <w:t>Destruction of buildings and other objects</w:t>
      </w:r>
    </w:p>
    <w:p w:rsidR="003F44A2" w:rsidRPr="00027664" w:rsidRDefault="003F44A2" w:rsidP="003F44A2">
      <w:pPr>
        <w:spacing w:after="0" w:line="240" w:lineRule="auto"/>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w:t>
      </w:r>
      <w:r w:rsidRPr="00027664">
        <w:rPr>
          <w:rFonts w:ascii="Times New Roman" w:hAnsi="Times New Roman"/>
          <w:sz w:val="24"/>
          <w:szCs w:val="24"/>
        </w:rPr>
        <w:t xml:space="preserve"> </w:t>
      </w:r>
      <w:r w:rsidRPr="00027664">
        <w:rPr>
          <w:rFonts w:ascii="Times New Roman" w:eastAsiaTheme="minorHAnsi" w:hAnsi="Times New Roman"/>
          <w:i/>
          <w:iCs/>
          <w:sz w:val="24"/>
          <w:szCs w:val="24"/>
          <w:lang w:val="sq-AL"/>
        </w:rPr>
        <w:t>nr. 146/2020, dated 17.12.2020)</w:t>
      </w:r>
    </w:p>
    <w:p w:rsidR="003F44A2" w:rsidRPr="00027664" w:rsidRDefault="003F44A2" w:rsidP="003F44A2">
      <w:pPr>
        <w:spacing w:after="0" w:line="240" w:lineRule="auto"/>
        <w:jc w:val="center"/>
        <w:rPr>
          <w:rFonts w:ascii="Times New Roman" w:hAnsi="Times New Roman"/>
          <w:sz w:val="24"/>
          <w:szCs w:val="24"/>
        </w:rPr>
      </w:pPr>
    </w:p>
    <w:p w:rsidR="003F44A2" w:rsidRPr="00027664" w:rsidRDefault="003F44A2" w:rsidP="003F44A2">
      <w:pPr>
        <w:spacing w:after="0" w:line="240" w:lineRule="auto"/>
        <w:rPr>
          <w:rFonts w:ascii="Times New Roman" w:hAnsi="Times New Roman"/>
          <w:sz w:val="24"/>
          <w:szCs w:val="24"/>
        </w:rPr>
      </w:pPr>
      <w:r w:rsidRPr="00027664">
        <w:rPr>
          <w:rFonts w:ascii="Times New Roman" w:hAnsi="Times New Roman"/>
          <w:sz w:val="24"/>
          <w:szCs w:val="24"/>
        </w:rPr>
        <w:t>The intentional commission of any other act, different from those provided for by the above articles of this section, which may cause the complete or partial destruction of a building, civil object, industrial facility, infrastructure or any other object, or which may endanger the life or health of individuals, if it does not constitute another criminal offence, shall be punished by a fine or imprisonment of up to five years.</w:t>
      </w:r>
    </w:p>
    <w:p w:rsidR="003F44A2" w:rsidRPr="00027664" w:rsidRDefault="003F44A2" w:rsidP="003F44A2">
      <w:pPr>
        <w:spacing w:after="0" w:line="240" w:lineRule="auto"/>
        <w:rPr>
          <w:rFonts w:ascii="Times New Roman" w:hAnsi="Times New Roman"/>
          <w:sz w:val="24"/>
          <w:szCs w:val="24"/>
        </w:rPr>
      </w:pPr>
      <w:r w:rsidRPr="00027664">
        <w:rPr>
          <w:rFonts w:ascii="Times New Roman" w:hAnsi="Times New Roman"/>
          <w:sz w:val="24"/>
          <w:szCs w:val="24"/>
        </w:rPr>
        <w:t xml:space="preserve">When the criminal offense has resulted in serious material consequences, it shall be punished by imprisonment from five to ten years.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rPr>
          <w:rFonts w:ascii="Times New Roman" w:eastAsiaTheme="minorHAnsi" w:hAnsi="Times New Roman"/>
          <w:sz w:val="24"/>
          <w:szCs w:val="24"/>
          <w:lang w:val="sq-AL"/>
        </w:rPr>
      </w:pPr>
      <w:r w:rsidRPr="00027664">
        <w:rPr>
          <w:rFonts w:ascii="Times New Roman" w:hAnsi="Times New Roman"/>
          <w:sz w:val="24"/>
          <w:szCs w:val="24"/>
        </w:rPr>
        <w:tab/>
        <w:t>When serious consequences have been caused to the life and health of individuals, it shall be punished by imprisonment from five to fifteen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155</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Destruction of roads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intentional destruction or damage of automobile roads, railways, and related infrastructure shall be punished by a fine or imprisonment of up to seven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the criminal offenses have resulted in serious material consequences, it shall be punished by imprisonment from three to ten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serious consequences have been caused to the life and health of individuals, it shall be punished by imprisonment from five to fifteen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156</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Destruction of the electricity grid</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(Second paragraph added by Law no. 10 023, dated 27.11.2008)</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intentional destruction or damage of the electricity, telegraph, telephone, radio-television networks, or any other communication network shall be punished by a fine or imprisonment of up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This offense, when committed in collaboration, more than once, or has resulted in serious consequences, shall be punished by imprisonment of up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157</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Destruction of the irrigation network</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0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intentional destruction or damage of irrigation and drainage channels or works connected to them constitutes a criminal misdemeanor and is punishable by a fine or imprisonment of up to two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158</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unauthorized management of water, by diverting or altering the watercourse, opening dams, constructing or closing drainage or irrigation channels, or other lines or works, constitutes a criminal misdemeanor and is punishable by a fine or imprisonment of up to two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00" w:lineRule="atLeast"/>
        <w:ind w:firstLine="454"/>
        <w:rPr>
          <w:rFonts w:ascii="Times New Roman" w:eastAsiaTheme="minorHAnsi" w:hAnsi="Times New Roman"/>
          <w:sz w:val="24"/>
          <w:szCs w:val="24"/>
          <w:lang w:val="sq-AL"/>
        </w:rPr>
      </w:pP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159</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Destruction of the water supply network</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(Amended by Law No. 10 023, dated 27.11.2008)</w:t>
      </w:r>
    </w:p>
    <w:p w:rsidR="003F44A2" w:rsidRPr="00027664" w:rsidRDefault="003F44A2" w:rsidP="003F44A2">
      <w:pPr>
        <w:autoSpaceDE w:val="0"/>
        <w:autoSpaceDN w:val="0"/>
        <w:adjustRightInd w:val="0"/>
        <w:spacing w:after="0" w:line="240" w:lineRule="auto"/>
        <w:ind w:firstLine="720"/>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Connection, as well as any other unauthorized intervention in the water supply network for the purpose of obtaining drinking water, constitutes a criminal misdemeanor and is punishable by a fine or imprisonment of up to two years.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intentional destruction of the water supply network is punishable by imprisonment of up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160</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Destruction of cultural works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intentional destruction or damage of cultural works is punishable by a fine or imprisonment of up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cultural works of national importance have been destroyed or damaged as a result of the criminal offence, the punishment is a fine or imprisonment from two to eight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161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 xml:space="preserve">Destruction of property through negligence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destruction or damage of property through negligence, when it has caused serious material consequences, is punishable by a fine or imprisonment of up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162</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Collision of mass transportation vehicles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Causing, through negligence, the collision of trains, ships, or airplanes, when it has resulted in derailment, fire, sinking, overturning, running off the tracks, or has been accompanied by serious material consequences, is punishable by a fine or imprisonment of up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SECTION IV</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CRIMINAL OFFENCES COMMITTED IN COMMERCIAL COMPANIES</w:t>
      </w:r>
    </w:p>
    <w:p w:rsidR="003F44A2" w:rsidRPr="00027664" w:rsidRDefault="003F44A2" w:rsidP="003F44A2">
      <w:pPr>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163</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Drafting of false statements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drafting of false statements, in the case of an increase in the company’s capital, regarding the allocation of shares of the initial capital among shareholders, the payment thereof or the deposit of funds, constitutes a criminal misdemeanor and is punishable by a fine.</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164</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Abuse of powers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0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Abuse of powers by members of the supervisory board or administrators of the company with the aim of obtaining benefits or to favor another company in which they have interests, is punishable by a fine or imprisonment of up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164/a</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Active corruption in the private sector</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 xml:space="preserve">(Added by Law No. 9275, dated 16.9.2004; amended by Law No. 23/2012, dated 1.3.2012;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 xml:space="preserve">the part that also provides for punishment by a fine, as a principal punishment, in addition to imprisonment, has been repealed,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by Law No. 144, dated 2.5.2013)</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0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promise, offer or giving, directly or indirectly, of any kind of undue benefit, for oneself or for others, to a person who exercises a managerial function in a commercial company or works in any position in the private sector, to perform or not perform an act in violation of his duty or function, is punishable by imprisonment from three months up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6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164/b</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Passive corruption in the private sector</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 xml:space="preserve">(Added by Law No. 9275, dated 16.9.2004; amended by Law No. 23/2012, dated 1.3.2012;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 xml:space="preserve">the part that also provides for punishment by a fine, as a principal punishment, in addition to imprisonment, has been repealed,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by Law No. 144, dated 2.5.2013)</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solicitation or receipt, directly or indirectly, of any kind of undue benefit or such a promise, for oneself or for others, or the acceptance of an offer or promise, derived from an undue benefit, by a person who exercises a managerial function or works in any position in the private sector, to perform or not perform an act in violation of his duty or function, is punishable by imprisonment from six months up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sz w:val="24"/>
          <w:szCs w:val="24"/>
          <w:lang w:val="sq-AL"/>
        </w:rPr>
        <w:t>Article 165</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 xml:space="preserve">Forgery of signatures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Forgery of signatures and payments or the false declaration of company fund payments, or the publication of signatures and payments for fictitious persons, or the valuation of contributions in kind at a higher value than their actual value, is punishable by a fine or by imprisonment for up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166</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Irregular issuance of shares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irregular issuance of shares carried out prior to the registration of the company, or when the registration has been carried out unlawfully, or when the company formalities have not yet been completed, or when the amendment of the statute on the occasion of the increase of capital has not yet been made or has not been registered or has been made unlawfully, constitutes a criminal misdemeanor and is punishable by a fine or imprisonment for up to three months.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167</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The unjust holding of two positions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Simultaneous holding of the positions of partner and statutory auditor constitutes a criminal misdemeanor and is punishable by a fine or by imprisonment for up to six months.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168</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Providing false information</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Providing false information regarding the status of the company by the statutory auditor of a commercial company, or failure to report to the competent authorities the commission of a crime, when the cases of exemption from criminal liability defined in Article 300 of this Code do not exist, is punishable by a fine or by imprisonment for up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169</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Disclosure of company secrets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Disclosure of company secrets by its statutory auditor, except in cases required by law, constitutes a criminal misdemeanor and is punishable by a fine or by imprisonment for up to two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170</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 xml:space="preserve">Failure to make the required entries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Failure to make the required entries by the administrator or liquidator of the company constitutes a criminal misdemeanor and is punishable by a fine.</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170/a</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Illegal employment</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8279, dated 15.1.1998; amended by Law no. 8733, dated 24.1.2001)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Employment without registration with the competent authorities or without guaranteeing the employee's social security according to the rules, when an administrative measure has already been imposed, constitutes a criminal misdemeanor and is punishable by a fine of up to 10,000 ALL for each case or by imprisonment for up to 1 year.</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Intentional omission or concealment of violations related to employment and social security by persons responsible for implementation and control of the relevant provisions constitutes a criminal misdemeanor and is punishable by a fine of up to 100,000 ALL or by imprisonment for up to 2 years.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sz w:val="24"/>
          <w:szCs w:val="24"/>
          <w:lang w:val="sq-AL"/>
        </w:rPr>
        <w:t>Article 170/b</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Unlawful competition by means of violence</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9275, dated 16.9.2004; first paragraph amended by Law no. 9686, dated 26.2.2007)</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Committing acts of competition by means of threats or violence during the exercise of commercial activity is punishable by imprisonment from one to four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acts of competition are directed against activities fully or partially financed in any manner by the state or public entities, the imprisonment sentence shall be increased by one third.</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caps/>
          <w:sz w:val="24"/>
          <w:szCs w:val="24"/>
          <w:lang w:val="sq-AL"/>
        </w:rPr>
      </w:pPr>
      <w:r w:rsidRPr="00027664">
        <w:rPr>
          <w:rFonts w:ascii="Times New Roman" w:eastAsiaTheme="minorHAnsi" w:hAnsi="Times New Roman"/>
          <w:caps/>
          <w:sz w:val="24"/>
          <w:szCs w:val="24"/>
          <w:lang w:val="sq-AL"/>
        </w:rPr>
        <w:t>Section IV/1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caps/>
          <w:sz w:val="24"/>
          <w:szCs w:val="24"/>
          <w:lang w:val="sq-AL"/>
        </w:rPr>
      </w:pPr>
      <w:r w:rsidRPr="00027664">
        <w:rPr>
          <w:rFonts w:ascii="Times New Roman" w:eastAsiaTheme="minorHAnsi" w:hAnsi="Times New Roman"/>
          <w:caps/>
          <w:sz w:val="24"/>
          <w:szCs w:val="24"/>
          <w:lang w:val="sq-AL"/>
        </w:rPr>
        <w:t xml:space="preserve">Criminal offences related to the exercise of banking activities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caps/>
          <w:sz w:val="24"/>
          <w:szCs w:val="24"/>
          <w:lang w:val="sq-AL"/>
        </w:rPr>
      </w:pPr>
      <w:r w:rsidRPr="00027664">
        <w:rPr>
          <w:rFonts w:ascii="Times New Roman" w:eastAsiaTheme="minorHAnsi" w:hAnsi="Times New Roman"/>
          <w:caps/>
          <w:sz w:val="24"/>
          <w:szCs w:val="24"/>
          <w:lang w:val="sq-AL"/>
        </w:rPr>
        <w:t>and financial</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caps/>
          <w:sz w:val="24"/>
          <w:szCs w:val="24"/>
          <w:lang w:val="sq-AL"/>
        </w:rPr>
      </w:pPr>
      <w:r w:rsidRPr="00027664">
        <w:rPr>
          <w:rFonts w:ascii="Times New Roman" w:eastAsiaTheme="minorHAnsi" w:hAnsi="Times New Roman"/>
          <w:i/>
          <w:iCs/>
          <w:caps/>
          <w:sz w:val="24"/>
          <w:szCs w:val="24"/>
          <w:lang w:val="sq-AL"/>
        </w:rPr>
        <w:t>(</w:t>
      </w:r>
      <w:r w:rsidRPr="00027664">
        <w:rPr>
          <w:rFonts w:ascii="Times New Roman" w:eastAsiaTheme="minorHAnsi" w:hAnsi="Times New Roman"/>
          <w:i/>
          <w:iCs/>
          <w:sz w:val="24"/>
          <w:szCs w:val="24"/>
          <w:lang w:val="sq-AL"/>
        </w:rPr>
        <w:t>(Added by Law no. 23/2012, dated 1.3.2012)</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caps/>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170/c</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Carrying out banking activities without a license</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i/>
          <w:iCs/>
          <w:sz w:val="24"/>
          <w:szCs w:val="24"/>
          <w:lang w:val="sq-AL"/>
        </w:rPr>
        <w:t xml:space="preserve">(Added by Law no. 23/2012, dated 1.3.2012)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exercise of banking activities by persons who are not licensed for this purpose, according to the applicable banking legislation, is punishable by a fine or by imprisonment of up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same offence, when it has caused serious consequences to state interests or those of citizens, is punishable by a fine or by imprisonment of up to seven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170/ç</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Carrying out financial activities without a license</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i/>
          <w:iCs/>
          <w:sz w:val="24"/>
          <w:szCs w:val="24"/>
          <w:lang w:val="sq-AL"/>
        </w:rPr>
        <w:t xml:space="preserve">(Added by Law no. 23/2012, dated 1.3.2012)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exercise of one or more financial activities other than banking activity, by persons who are not licensed for this purpose, according to the applicable banking and/or financial legislation, is punishable by a fine or imprisonment of up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same offence, when it has caused serious consequences to state interests or those of citizens, is punishable by a fine or by imprisonment of up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SECTION V</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CRIMES IN THE FIELD OF CUSTOMS</w:t>
      </w:r>
    </w:p>
    <w:p w:rsidR="003F44A2" w:rsidRPr="00027664" w:rsidRDefault="003F44A2" w:rsidP="003F44A2">
      <w:pPr>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171</w:t>
      </w:r>
    </w:p>
    <w:p w:rsidR="003F44A2" w:rsidRPr="00027664" w:rsidRDefault="003F44A2" w:rsidP="003F44A2">
      <w:pPr>
        <w:pStyle w:val="Default"/>
        <w:widowControl w:val="0"/>
        <w:ind w:firstLine="284"/>
        <w:jc w:val="center"/>
        <w:rPr>
          <w:b/>
          <w:bCs/>
          <w:color w:val="auto"/>
          <w:spacing w:val="-4"/>
          <w:lang w:val="sq-AL"/>
        </w:rPr>
      </w:pPr>
      <w:r w:rsidRPr="00027664">
        <w:rPr>
          <w:b/>
          <w:bCs/>
          <w:color w:val="auto"/>
          <w:spacing w:val="-4"/>
          <w:lang w:val="sq-AL"/>
        </w:rPr>
        <w:t>Smuggling of prohibited or restricted goods</w:t>
      </w:r>
    </w:p>
    <w:p w:rsidR="003F44A2" w:rsidRPr="00027664" w:rsidRDefault="003F44A2" w:rsidP="003F44A2">
      <w:pPr>
        <w:pStyle w:val="Default"/>
        <w:widowControl w:val="0"/>
        <w:ind w:firstLine="284"/>
        <w:jc w:val="center"/>
        <w:rPr>
          <w:bCs/>
          <w:i/>
          <w:color w:val="auto"/>
          <w:spacing w:val="-4"/>
          <w:lang w:val="sq-AL"/>
        </w:rPr>
      </w:pPr>
      <w:r w:rsidRPr="00027664">
        <w:rPr>
          <w:bCs/>
          <w:i/>
          <w:color w:val="auto"/>
          <w:spacing w:val="-4"/>
          <w:lang w:val="sq-AL"/>
        </w:rPr>
        <w:t>(Amended by Law no. 135/2015, dated 5.12.2015)</w:t>
      </w:r>
    </w:p>
    <w:p w:rsidR="003F44A2" w:rsidRPr="00027664" w:rsidRDefault="003F44A2" w:rsidP="003F44A2">
      <w:pPr>
        <w:pStyle w:val="Default"/>
        <w:widowControl w:val="0"/>
        <w:ind w:firstLine="284"/>
        <w:jc w:val="both"/>
        <w:rPr>
          <w:color w:val="auto"/>
          <w:spacing w:val="-4"/>
          <w:lang w:val="sq-AL"/>
        </w:rPr>
      </w:pPr>
      <w:r w:rsidRPr="00027664">
        <w:rPr>
          <w:color w:val="auto"/>
          <w:spacing w:val="-4"/>
          <w:lang w:val="sq-AL"/>
        </w:rPr>
        <w:tab/>
      </w:r>
    </w:p>
    <w:p w:rsidR="003F44A2" w:rsidRPr="00027664" w:rsidRDefault="003F44A2" w:rsidP="003F44A2">
      <w:pPr>
        <w:pStyle w:val="Default"/>
        <w:widowControl w:val="0"/>
        <w:ind w:firstLine="284"/>
        <w:jc w:val="both"/>
        <w:rPr>
          <w:color w:val="auto"/>
          <w:spacing w:val="-4"/>
          <w:lang w:val="sq-AL"/>
        </w:rPr>
      </w:pPr>
      <w:r w:rsidRPr="00027664">
        <w:rPr>
          <w:color w:val="auto"/>
          <w:spacing w:val="-4"/>
          <w:lang w:val="sq-AL"/>
        </w:rPr>
        <w:t>The illegal import, export or transit of prohibited or restricted goods entering or leaving the Republic of Albania, carried out by any means or method whatsoever, is punishable by imprisonment of up to ten years.</w:t>
      </w:r>
    </w:p>
    <w:p w:rsidR="003F44A2" w:rsidRPr="00027664" w:rsidRDefault="003F44A2" w:rsidP="003F44A2">
      <w:pPr>
        <w:pStyle w:val="Default"/>
        <w:widowControl w:val="0"/>
        <w:ind w:firstLine="284"/>
        <w:jc w:val="center"/>
        <w:rPr>
          <w:color w:val="auto"/>
          <w:spacing w:val="-4"/>
          <w:lang w:val="sq-AL"/>
        </w:rPr>
      </w:pPr>
    </w:p>
    <w:p w:rsidR="003F44A2" w:rsidRPr="00027664" w:rsidRDefault="003F44A2" w:rsidP="003F44A2">
      <w:pPr>
        <w:pStyle w:val="Default"/>
        <w:widowControl w:val="0"/>
        <w:ind w:firstLine="284"/>
        <w:jc w:val="center"/>
        <w:rPr>
          <w:color w:val="auto"/>
          <w:spacing w:val="-4"/>
          <w:lang w:val="sq-AL"/>
        </w:rPr>
      </w:pPr>
      <w:r w:rsidRPr="00027664">
        <w:rPr>
          <w:color w:val="auto"/>
          <w:spacing w:val="-4"/>
          <w:lang w:val="sq-AL"/>
        </w:rPr>
        <w:t>Article 172</w:t>
      </w:r>
    </w:p>
    <w:p w:rsidR="003F44A2" w:rsidRPr="00027664" w:rsidRDefault="003F44A2" w:rsidP="003F44A2">
      <w:pPr>
        <w:pStyle w:val="Default"/>
        <w:widowControl w:val="0"/>
        <w:ind w:firstLine="284"/>
        <w:jc w:val="center"/>
        <w:rPr>
          <w:b/>
          <w:bCs/>
          <w:color w:val="auto"/>
          <w:spacing w:val="-4"/>
          <w:lang w:val="sq-AL"/>
        </w:rPr>
      </w:pPr>
      <w:r w:rsidRPr="00027664">
        <w:rPr>
          <w:b/>
          <w:bCs/>
          <w:color w:val="auto"/>
          <w:spacing w:val="-4"/>
          <w:lang w:val="sq-AL"/>
        </w:rPr>
        <w:t>Smuggling of goods subject to excise duty or with total or partial suspension from customs or excise duties</w:t>
      </w:r>
    </w:p>
    <w:p w:rsidR="003F44A2" w:rsidRPr="00027664" w:rsidRDefault="003F44A2" w:rsidP="003F44A2">
      <w:pPr>
        <w:pStyle w:val="Default"/>
        <w:widowControl w:val="0"/>
        <w:ind w:firstLine="284"/>
        <w:jc w:val="center"/>
        <w:rPr>
          <w:bCs/>
          <w:i/>
          <w:color w:val="auto"/>
          <w:spacing w:val="-4"/>
          <w:lang w:val="sq-AL"/>
        </w:rPr>
      </w:pPr>
      <w:r w:rsidRPr="00027664">
        <w:rPr>
          <w:bCs/>
          <w:i/>
          <w:color w:val="auto"/>
          <w:spacing w:val="-4"/>
          <w:lang w:val="sq-AL"/>
        </w:rPr>
        <w:t>(Amended by Law no. 135/2015, dated 5.12.2015)</w:t>
      </w:r>
    </w:p>
    <w:p w:rsidR="003F44A2" w:rsidRPr="00027664" w:rsidRDefault="003F44A2" w:rsidP="003F44A2">
      <w:pPr>
        <w:pStyle w:val="Default"/>
        <w:widowControl w:val="0"/>
        <w:ind w:firstLine="284"/>
        <w:jc w:val="center"/>
        <w:rPr>
          <w:i/>
          <w:color w:val="auto"/>
          <w:spacing w:val="-4"/>
          <w:lang w:val="sq-AL"/>
        </w:rPr>
      </w:pPr>
    </w:p>
    <w:p w:rsidR="003F44A2" w:rsidRPr="00027664" w:rsidRDefault="003F44A2" w:rsidP="003F44A2">
      <w:pPr>
        <w:pStyle w:val="Default"/>
        <w:widowControl w:val="0"/>
        <w:ind w:firstLine="284"/>
        <w:jc w:val="both"/>
        <w:rPr>
          <w:color w:val="auto"/>
          <w:spacing w:val="-4"/>
          <w:lang w:val="sq-AL"/>
        </w:rPr>
      </w:pPr>
      <w:r w:rsidRPr="00027664">
        <w:rPr>
          <w:color w:val="auto"/>
          <w:spacing w:val="-4"/>
          <w:lang w:val="sq-AL"/>
        </w:rPr>
        <w:tab/>
        <w:t>Import, export or The transit of goods subject to excise duty, through passage outside customs points, partial or complete concealment, inaccurate declaration at customs, false declaration regarding the nature, type, quality, price, destination of the goods, or other forms, aimed at evading customs duties or obtaining partial or total exemption, reimbursement or reduction from customs tariffs, taxes, duties, excise, or any advantage whatsoever related to the import or export of goods, is punishable by imprisonment of up to seven years.</w:t>
      </w:r>
    </w:p>
    <w:p w:rsidR="003F44A2" w:rsidRPr="00027664" w:rsidRDefault="003F44A2" w:rsidP="003F44A2">
      <w:pPr>
        <w:pStyle w:val="Default"/>
        <w:widowControl w:val="0"/>
        <w:ind w:firstLine="284"/>
        <w:jc w:val="both"/>
        <w:rPr>
          <w:color w:val="auto"/>
          <w:spacing w:val="-4"/>
          <w:lang w:val="sq-AL"/>
        </w:rPr>
      </w:pPr>
      <w:r w:rsidRPr="00027664">
        <w:rPr>
          <w:color w:val="auto"/>
          <w:spacing w:val="-4"/>
          <w:lang w:val="sq-AL"/>
        </w:rPr>
        <w:tab/>
        <w:t>Placement into consumption of goods released for free circulation after being imported with total or partial suspension from customs or excise duties, due to the final destination or their final use, with the aim of evading customs duties, is punishable by up to five years of imprisonment.</w:t>
      </w:r>
    </w:p>
    <w:p w:rsidR="003F44A2" w:rsidRPr="00027664" w:rsidRDefault="003F44A2" w:rsidP="003F44A2">
      <w:pPr>
        <w:pStyle w:val="Default"/>
        <w:widowControl w:val="0"/>
        <w:ind w:firstLine="284"/>
        <w:jc w:val="both"/>
        <w:rPr>
          <w:color w:val="auto"/>
          <w:spacing w:val="-4"/>
          <w:lang w:val="sq-AL"/>
        </w:rPr>
      </w:pPr>
      <w:r w:rsidRPr="00027664">
        <w:rPr>
          <w:color w:val="auto"/>
          <w:spacing w:val="-4"/>
          <w:lang w:val="sq-AL"/>
        </w:rPr>
        <w:tab/>
        <w:t>This offence, when committed in collaboration or more than once, is punishable by imprisonment from five to ten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173</w:t>
      </w:r>
    </w:p>
    <w:p w:rsidR="003F44A2" w:rsidRPr="00027664" w:rsidRDefault="003F44A2" w:rsidP="003F44A2">
      <w:pPr>
        <w:pStyle w:val="Default"/>
        <w:widowControl w:val="0"/>
        <w:ind w:firstLine="284"/>
        <w:jc w:val="center"/>
        <w:rPr>
          <w:b/>
          <w:bCs/>
          <w:color w:val="auto"/>
          <w:lang w:val="sq-AL"/>
        </w:rPr>
      </w:pPr>
      <w:r w:rsidRPr="00027664">
        <w:rPr>
          <w:b/>
          <w:bCs/>
          <w:color w:val="auto"/>
          <w:lang w:val="sq-AL"/>
        </w:rPr>
        <w:t>Smuggling of licensed goods</w:t>
      </w:r>
    </w:p>
    <w:p w:rsidR="003F44A2" w:rsidRPr="00027664" w:rsidRDefault="003F44A2" w:rsidP="003F44A2">
      <w:pPr>
        <w:pStyle w:val="Default"/>
        <w:widowControl w:val="0"/>
        <w:ind w:firstLine="284"/>
        <w:jc w:val="center"/>
        <w:rPr>
          <w:bCs/>
          <w:i/>
          <w:color w:val="auto"/>
          <w:spacing w:val="-4"/>
          <w:lang w:val="sq-AL"/>
        </w:rPr>
      </w:pPr>
      <w:r w:rsidRPr="00027664">
        <w:rPr>
          <w:bCs/>
          <w:i/>
          <w:color w:val="auto"/>
          <w:spacing w:val="-4"/>
          <w:lang w:val="sq-AL"/>
        </w:rPr>
        <w:t>(Amended by Law No. 135/2015, dated 5.12.2015)</w:t>
      </w:r>
    </w:p>
    <w:p w:rsidR="003F44A2" w:rsidRPr="00027664" w:rsidRDefault="003F44A2" w:rsidP="003F44A2">
      <w:pPr>
        <w:pStyle w:val="Default"/>
        <w:widowControl w:val="0"/>
        <w:ind w:firstLine="284"/>
        <w:jc w:val="center"/>
        <w:rPr>
          <w:bCs/>
          <w:i/>
          <w:color w:val="auto"/>
          <w:lang w:val="sq-AL"/>
        </w:rPr>
      </w:pPr>
    </w:p>
    <w:p w:rsidR="003F44A2" w:rsidRPr="00027664" w:rsidRDefault="003F44A2" w:rsidP="003F44A2">
      <w:pPr>
        <w:pStyle w:val="Default"/>
        <w:widowControl w:val="0"/>
        <w:ind w:firstLine="284"/>
        <w:jc w:val="both"/>
        <w:rPr>
          <w:color w:val="auto"/>
          <w:lang w:val="sq-AL"/>
        </w:rPr>
      </w:pPr>
      <w:r w:rsidRPr="00027664">
        <w:rPr>
          <w:color w:val="auto"/>
          <w:lang w:val="sq-AL"/>
        </w:rPr>
        <w:tab/>
        <w:t>Importing, exporting or Transit of goods, for which a license is required from the competent authority, through crossing outside customs points, partial or complete concealment, failure to make an accurate customs declaration, false declaration regarding the nature, type, quality, price, destination of the goods or other forms, aimed at evading customs duties, is punishable by up to five years of imprisonment.</w:t>
      </w:r>
    </w:p>
    <w:p w:rsidR="003F44A2" w:rsidRPr="00027664" w:rsidRDefault="003F44A2" w:rsidP="003F44A2">
      <w:pPr>
        <w:pStyle w:val="Default"/>
        <w:widowControl w:val="0"/>
        <w:ind w:firstLine="284"/>
        <w:jc w:val="both"/>
        <w:rPr>
          <w:color w:val="auto"/>
          <w:lang w:val="sq-AL"/>
        </w:rPr>
      </w:pPr>
      <w:r w:rsidRPr="00027664">
        <w:rPr>
          <w:color w:val="auto"/>
          <w:lang w:val="sq-AL"/>
        </w:rPr>
        <w:tab/>
        <w:t>This offence, when committed in collaboration or more than once, is punishable by imprisonment from five to ten years.</w:t>
      </w:r>
    </w:p>
    <w:p w:rsidR="003F44A2" w:rsidRPr="00027664" w:rsidRDefault="003F44A2" w:rsidP="003F44A2">
      <w:pPr>
        <w:pStyle w:val="Default"/>
        <w:widowControl w:val="0"/>
        <w:ind w:firstLine="284"/>
        <w:jc w:val="center"/>
        <w:rPr>
          <w:color w:val="auto"/>
          <w:spacing w:val="-4"/>
          <w:lang w:val="sq-AL"/>
        </w:rPr>
      </w:pPr>
      <w:r w:rsidRPr="00027664">
        <w:rPr>
          <w:color w:val="auto"/>
          <w:spacing w:val="-4"/>
          <w:lang w:val="sq-AL"/>
        </w:rPr>
        <w:t>Article 174</w:t>
      </w:r>
    </w:p>
    <w:p w:rsidR="003F44A2" w:rsidRPr="00027664" w:rsidRDefault="003F44A2" w:rsidP="003F44A2">
      <w:pPr>
        <w:pStyle w:val="Default"/>
        <w:widowControl w:val="0"/>
        <w:ind w:firstLine="284"/>
        <w:jc w:val="center"/>
        <w:rPr>
          <w:b/>
          <w:bCs/>
          <w:color w:val="auto"/>
          <w:spacing w:val="-4"/>
          <w:lang w:val="sq-AL"/>
        </w:rPr>
      </w:pPr>
      <w:r w:rsidRPr="00027664">
        <w:rPr>
          <w:b/>
          <w:bCs/>
          <w:color w:val="auto"/>
          <w:spacing w:val="-4"/>
          <w:lang w:val="sq-AL"/>
        </w:rPr>
        <w:t>Smuggling of other goods</w:t>
      </w:r>
    </w:p>
    <w:p w:rsidR="003F44A2" w:rsidRPr="00027664" w:rsidRDefault="003F44A2" w:rsidP="003F44A2">
      <w:pPr>
        <w:pStyle w:val="Default"/>
        <w:widowControl w:val="0"/>
        <w:ind w:firstLine="284"/>
        <w:jc w:val="center"/>
        <w:rPr>
          <w:bCs/>
          <w:i/>
          <w:color w:val="auto"/>
          <w:spacing w:val="-4"/>
          <w:lang w:val="sq-AL"/>
        </w:rPr>
      </w:pPr>
      <w:r w:rsidRPr="00027664">
        <w:rPr>
          <w:bCs/>
          <w:i/>
          <w:color w:val="auto"/>
          <w:spacing w:val="-4"/>
          <w:lang w:val="sq-AL"/>
        </w:rPr>
        <w:t>(Amended by Law No. 135/2015, dated 5.12.2015)</w:t>
      </w:r>
    </w:p>
    <w:p w:rsidR="003F44A2" w:rsidRPr="00027664" w:rsidRDefault="003F44A2" w:rsidP="003F44A2">
      <w:pPr>
        <w:pStyle w:val="Default"/>
        <w:widowControl w:val="0"/>
        <w:ind w:firstLine="284"/>
        <w:jc w:val="center"/>
        <w:rPr>
          <w:i/>
          <w:color w:val="auto"/>
          <w:spacing w:val="-4"/>
          <w:lang w:val="sq-AL"/>
        </w:rPr>
      </w:pPr>
    </w:p>
    <w:p w:rsidR="003F44A2" w:rsidRPr="00027664" w:rsidRDefault="003F44A2" w:rsidP="003F44A2">
      <w:pPr>
        <w:pStyle w:val="Default"/>
        <w:widowControl w:val="0"/>
        <w:ind w:firstLine="284"/>
        <w:jc w:val="both"/>
        <w:rPr>
          <w:color w:val="auto"/>
          <w:spacing w:val="-4"/>
          <w:lang w:val="sq-AL"/>
        </w:rPr>
      </w:pPr>
      <w:r w:rsidRPr="00027664">
        <w:rPr>
          <w:color w:val="auto"/>
          <w:spacing w:val="-4"/>
          <w:lang w:val="sq-AL"/>
        </w:rPr>
        <w:t xml:space="preserve">Importing, exporting or transiting goods, through crossing outside customs points, complete or partial concealment, failure to make an accurate customs declaration, false declaration regarding the nature, type, quality, price, destination of the goods or other forms, aimed at evading customs duties or partial or total benefit from an exemption, reimbursement or reduction from customs tariffs, taxes, duties, excise or any other advantage related to the import or export of goods, is punishable by up to five years of imprisonment.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0"/>
        <w:rPr>
          <w:rFonts w:ascii="Times New Roman" w:eastAsiaTheme="minorHAnsi" w:hAnsi="Times New Roman"/>
          <w:sz w:val="24"/>
          <w:szCs w:val="24"/>
          <w:lang w:val="sq-AL"/>
        </w:rPr>
      </w:pPr>
      <w:r w:rsidRPr="00027664">
        <w:rPr>
          <w:rFonts w:ascii="Times New Roman" w:hAnsi="Times New Roman"/>
          <w:spacing w:val="-4"/>
          <w:sz w:val="24"/>
          <w:szCs w:val="24"/>
          <w:lang w:val="sq-AL"/>
        </w:rPr>
        <w:tab/>
        <w:t>This offence, when committed in collaboration or more than once, is punishable by imprisonment from three to seven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175</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Smuggling by employees connected with customs activity</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(Amended by Law No. 8733, dated 24.1.2001)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Committing smuggling by customs employees or employees connected with customs activity, even in collaboration with other persons, is punishable by imprisonment from three to ten years.</w:t>
      </w:r>
    </w:p>
    <w:p w:rsidR="003F44A2" w:rsidRPr="00027664" w:rsidRDefault="003F44A2" w:rsidP="003F44A2">
      <w:pPr>
        <w:pStyle w:val="Default"/>
        <w:widowControl w:val="0"/>
        <w:ind w:firstLine="284"/>
        <w:jc w:val="center"/>
        <w:rPr>
          <w:color w:val="auto"/>
          <w:spacing w:val="-4"/>
          <w:lang w:val="sq-AL"/>
        </w:rPr>
      </w:pPr>
    </w:p>
    <w:p w:rsidR="003F44A2" w:rsidRPr="00027664" w:rsidRDefault="003F44A2" w:rsidP="003F44A2">
      <w:pPr>
        <w:pStyle w:val="Default"/>
        <w:widowControl w:val="0"/>
        <w:ind w:firstLine="284"/>
        <w:jc w:val="center"/>
        <w:rPr>
          <w:color w:val="auto"/>
          <w:spacing w:val="-4"/>
          <w:lang w:val="sq-AL"/>
        </w:rPr>
      </w:pPr>
      <w:r w:rsidRPr="00027664">
        <w:rPr>
          <w:color w:val="auto"/>
          <w:spacing w:val="-4"/>
          <w:lang w:val="sq-AL"/>
        </w:rPr>
        <w:t>Article 176</w:t>
      </w:r>
    </w:p>
    <w:p w:rsidR="003F44A2" w:rsidRPr="00027664" w:rsidRDefault="003F44A2" w:rsidP="003F44A2">
      <w:pPr>
        <w:pStyle w:val="Default"/>
        <w:widowControl w:val="0"/>
        <w:ind w:firstLine="284"/>
        <w:jc w:val="center"/>
        <w:rPr>
          <w:b/>
          <w:bCs/>
          <w:color w:val="auto"/>
          <w:spacing w:val="-4"/>
          <w:lang w:val="sq-AL"/>
        </w:rPr>
      </w:pPr>
      <w:r w:rsidRPr="00027664">
        <w:rPr>
          <w:b/>
          <w:bCs/>
          <w:color w:val="auto"/>
          <w:spacing w:val="-4"/>
          <w:lang w:val="sq-AL"/>
        </w:rPr>
        <w:t>Smuggling of cultural assets</w:t>
      </w:r>
    </w:p>
    <w:p w:rsidR="003F44A2" w:rsidRPr="00027664" w:rsidRDefault="003F44A2" w:rsidP="003F44A2">
      <w:pPr>
        <w:pStyle w:val="Default"/>
        <w:widowControl w:val="0"/>
        <w:ind w:firstLine="284"/>
        <w:jc w:val="center"/>
        <w:rPr>
          <w:bCs/>
          <w:i/>
          <w:color w:val="auto"/>
          <w:spacing w:val="-4"/>
          <w:lang w:val="sq-AL"/>
        </w:rPr>
      </w:pPr>
      <w:r w:rsidRPr="00027664">
        <w:rPr>
          <w:bCs/>
          <w:i/>
          <w:color w:val="auto"/>
          <w:spacing w:val="-4"/>
          <w:lang w:val="sq-AL"/>
        </w:rPr>
        <w:t>(Amended by Law No. 135/2015, dated 5.12.2015)</w:t>
      </w:r>
    </w:p>
    <w:p w:rsidR="003F44A2" w:rsidRPr="00027664" w:rsidRDefault="003F44A2" w:rsidP="003F44A2">
      <w:pPr>
        <w:pStyle w:val="Default"/>
        <w:widowControl w:val="0"/>
        <w:ind w:firstLine="284"/>
        <w:jc w:val="center"/>
        <w:rPr>
          <w:color w:val="auto"/>
          <w:spacing w:val="-4"/>
          <w:lang w:val="sq-AL"/>
        </w:rPr>
      </w:pPr>
    </w:p>
    <w:p w:rsidR="003F44A2" w:rsidRPr="00027664" w:rsidRDefault="003F44A2" w:rsidP="003F44A2">
      <w:pPr>
        <w:pStyle w:val="Default"/>
        <w:widowControl w:val="0"/>
        <w:ind w:firstLine="284"/>
        <w:jc w:val="both"/>
        <w:rPr>
          <w:color w:val="auto"/>
          <w:spacing w:val="-4"/>
          <w:lang w:val="sq-AL"/>
        </w:rPr>
      </w:pPr>
      <w:r w:rsidRPr="00027664">
        <w:rPr>
          <w:color w:val="auto"/>
          <w:spacing w:val="-4"/>
          <w:lang w:val="sq-AL"/>
        </w:rPr>
        <w:tab/>
        <w:t xml:space="preserve">Importing, exporting or The transit of national cultural assets in violation of the legal provisions related thereto is punishable by imprisonment of up to ten years. </w:t>
      </w:r>
    </w:p>
    <w:p w:rsidR="003F44A2" w:rsidRPr="00027664" w:rsidRDefault="003F44A2" w:rsidP="003F44A2">
      <w:pPr>
        <w:pStyle w:val="Default"/>
        <w:widowControl w:val="0"/>
        <w:ind w:firstLine="284"/>
        <w:jc w:val="both"/>
        <w:rPr>
          <w:color w:val="auto"/>
          <w:spacing w:val="-4"/>
          <w:lang w:val="sq-AL"/>
        </w:rPr>
      </w:pPr>
      <w:r w:rsidRPr="00027664">
        <w:rPr>
          <w:color w:val="auto"/>
          <w:spacing w:val="-4"/>
          <w:lang w:val="sq-AL"/>
        </w:rPr>
        <w:tab/>
        <w:t>This offence, when committed in collaboration or more than once, is punishable by imprisonment from five to ten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177</w:t>
      </w:r>
    </w:p>
    <w:p w:rsidR="003F44A2" w:rsidRPr="00027664" w:rsidRDefault="003F44A2" w:rsidP="003F44A2">
      <w:pPr>
        <w:pStyle w:val="Default"/>
        <w:widowControl w:val="0"/>
        <w:ind w:firstLine="284"/>
        <w:jc w:val="center"/>
        <w:rPr>
          <w:b/>
          <w:bCs/>
          <w:color w:val="auto"/>
          <w:spacing w:val="-4"/>
          <w:lang w:val="sq-AL"/>
        </w:rPr>
      </w:pPr>
      <w:r w:rsidRPr="00027664">
        <w:rPr>
          <w:b/>
          <w:bCs/>
          <w:color w:val="auto"/>
          <w:spacing w:val="-4"/>
          <w:lang w:val="sq-AL"/>
        </w:rPr>
        <w:t>Smuggling of goods under the intermediate regime</w:t>
      </w:r>
    </w:p>
    <w:p w:rsidR="003F44A2" w:rsidRPr="00027664" w:rsidRDefault="003F44A2" w:rsidP="003F44A2">
      <w:pPr>
        <w:pStyle w:val="Default"/>
        <w:widowControl w:val="0"/>
        <w:ind w:firstLine="284"/>
        <w:jc w:val="center"/>
        <w:rPr>
          <w:bCs/>
          <w:i/>
          <w:color w:val="auto"/>
          <w:spacing w:val="-4"/>
          <w:lang w:val="sq-AL"/>
        </w:rPr>
      </w:pPr>
      <w:r w:rsidRPr="00027664">
        <w:rPr>
          <w:bCs/>
          <w:i/>
          <w:color w:val="auto"/>
          <w:spacing w:val="-4"/>
          <w:lang w:val="sq-AL"/>
        </w:rPr>
        <w:t>(Amended by Law No. 135/2015, dated 5.12.2015)</w:t>
      </w:r>
    </w:p>
    <w:p w:rsidR="003F44A2" w:rsidRPr="00027664" w:rsidRDefault="003F44A2" w:rsidP="003F44A2">
      <w:pPr>
        <w:pStyle w:val="Default"/>
        <w:widowControl w:val="0"/>
        <w:ind w:firstLine="284"/>
        <w:jc w:val="both"/>
        <w:rPr>
          <w:color w:val="auto"/>
          <w:spacing w:val="-4"/>
          <w:lang w:val="sq-AL"/>
        </w:rPr>
      </w:pPr>
    </w:p>
    <w:p w:rsidR="003F44A2" w:rsidRPr="00027664" w:rsidRDefault="003F44A2" w:rsidP="003F44A2">
      <w:pPr>
        <w:pStyle w:val="Default"/>
        <w:widowControl w:val="0"/>
        <w:ind w:firstLine="720"/>
        <w:jc w:val="both"/>
        <w:rPr>
          <w:color w:val="auto"/>
          <w:spacing w:val="-4"/>
          <w:lang w:val="sq-AL"/>
        </w:rPr>
      </w:pPr>
      <w:r w:rsidRPr="00027664">
        <w:rPr>
          <w:color w:val="auto"/>
          <w:spacing w:val="-4"/>
          <w:lang w:val="sq-AL"/>
        </w:rPr>
        <w:t xml:space="preserve">Importing, exporting or transiting goods by presenting them as goods under the intermediate regime, with the aim of avoiding customs duties or obtaining partial or total benefit from an exemption, reimbursement or reduction from customs tariffs, taxes, excise duties or any other advantage related to the import or export of goods, is punishable by imprisonment of up to five years. </w:t>
      </w:r>
    </w:p>
    <w:p w:rsidR="003F44A2" w:rsidRPr="00027664" w:rsidRDefault="003F44A2" w:rsidP="003F44A2">
      <w:pPr>
        <w:pStyle w:val="Default"/>
        <w:widowControl w:val="0"/>
        <w:ind w:firstLine="720"/>
        <w:jc w:val="both"/>
        <w:rPr>
          <w:color w:val="auto"/>
          <w:spacing w:val="-4"/>
          <w:lang w:val="sq-AL"/>
        </w:rPr>
      </w:pPr>
      <w:r w:rsidRPr="00027664">
        <w:rPr>
          <w:color w:val="auto"/>
          <w:spacing w:val="-4"/>
          <w:lang w:val="sq-AL"/>
        </w:rPr>
        <w:t>The same offence, when committed in collaboration or more than once, is punishable by imprisonment from five to ten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178</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Trading and transporting goods that are contraband</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(Amended by Law No. 8733, dated 24.1.2001; amended by Law No. 135/2015, dated 5.12.2015)</w:t>
      </w:r>
    </w:p>
    <w:p w:rsidR="003F44A2" w:rsidRPr="00027664" w:rsidRDefault="003F44A2" w:rsidP="003F44A2">
      <w:pPr>
        <w:pStyle w:val="Default"/>
        <w:widowControl w:val="0"/>
        <w:ind w:firstLine="284"/>
        <w:jc w:val="both"/>
        <w:rPr>
          <w:i/>
          <w:color w:val="auto"/>
          <w:spacing w:val="-4"/>
          <w:lang w:val="sq-AL"/>
        </w:rPr>
      </w:pPr>
    </w:p>
    <w:p w:rsidR="003F44A2" w:rsidRPr="00027664" w:rsidRDefault="003F44A2" w:rsidP="003F44A2">
      <w:pPr>
        <w:pStyle w:val="Default"/>
        <w:widowControl w:val="0"/>
        <w:ind w:firstLine="284"/>
        <w:jc w:val="both"/>
        <w:rPr>
          <w:color w:val="auto"/>
          <w:spacing w:val="-4"/>
          <w:lang w:val="sq-AL"/>
        </w:rPr>
      </w:pPr>
      <w:r w:rsidRPr="00027664">
        <w:rPr>
          <w:color w:val="auto"/>
          <w:spacing w:val="-4"/>
          <w:lang w:val="sq-AL"/>
        </w:rPr>
        <w:tab/>
        <w:t xml:space="preserve">Trading, alienation or transportation of goods that are known to be contraband, as well as any other assistance given to persons engaged in these activities, is punishable by a fine or imprisonment of up to three years. </w:t>
      </w:r>
    </w:p>
    <w:p w:rsidR="003F44A2" w:rsidRPr="00027664" w:rsidRDefault="003F44A2" w:rsidP="003F44A2">
      <w:pPr>
        <w:pStyle w:val="Default"/>
        <w:widowControl w:val="0"/>
        <w:ind w:firstLine="284"/>
        <w:jc w:val="both"/>
        <w:rPr>
          <w:color w:val="auto"/>
          <w:spacing w:val="-4"/>
          <w:lang w:val="sq-AL"/>
        </w:rPr>
      </w:pPr>
      <w:r w:rsidRPr="00027664">
        <w:rPr>
          <w:color w:val="auto"/>
          <w:spacing w:val="-4"/>
          <w:lang w:val="sq-AL"/>
        </w:rPr>
        <w:tab/>
        <w:t>The same offence, when committed with goods on which excise duty is paid or that are prohibited or restricted, is punishable by imprisonment of up to five years.</w:t>
      </w:r>
    </w:p>
    <w:p w:rsidR="003F44A2" w:rsidRPr="00027664" w:rsidRDefault="003F44A2" w:rsidP="003F44A2">
      <w:pPr>
        <w:pStyle w:val="Default"/>
        <w:widowControl w:val="0"/>
        <w:ind w:firstLine="284"/>
        <w:jc w:val="both"/>
        <w:rPr>
          <w:color w:val="auto"/>
          <w:spacing w:val="-4"/>
          <w:lang w:val="sq-AL"/>
        </w:rPr>
      </w:pPr>
      <w:r w:rsidRPr="00027664">
        <w:rPr>
          <w:color w:val="auto"/>
          <w:spacing w:val="-4"/>
          <w:lang w:val="sq-AL"/>
        </w:rPr>
        <w:tab/>
        <w:t>When the criminal offence provided in the second paragraph of this Article is committed in collaboration or more than once, it is punishable by imprisonment from five to ten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179</w:t>
      </w:r>
    </w:p>
    <w:p w:rsidR="003F44A2" w:rsidRPr="00027664" w:rsidRDefault="003F44A2" w:rsidP="003F44A2">
      <w:pPr>
        <w:pStyle w:val="Default"/>
        <w:widowControl w:val="0"/>
        <w:ind w:firstLine="284"/>
        <w:jc w:val="center"/>
        <w:rPr>
          <w:b/>
          <w:bCs/>
          <w:color w:val="auto"/>
          <w:spacing w:val="-4"/>
          <w:lang w:val="sq-AL"/>
        </w:rPr>
      </w:pPr>
      <w:r w:rsidRPr="00027664">
        <w:rPr>
          <w:b/>
          <w:bCs/>
          <w:color w:val="auto"/>
          <w:spacing w:val="-4"/>
          <w:lang w:val="sq-AL"/>
        </w:rPr>
        <w:t>Keeping or storing contraband goods</w:t>
      </w:r>
    </w:p>
    <w:p w:rsidR="003F44A2" w:rsidRPr="00027664" w:rsidRDefault="003F44A2" w:rsidP="003F44A2">
      <w:pPr>
        <w:pStyle w:val="Default"/>
        <w:widowControl w:val="0"/>
        <w:ind w:firstLine="284"/>
        <w:jc w:val="center"/>
        <w:rPr>
          <w:bCs/>
          <w:i/>
          <w:color w:val="auto"/>
          <w:spacing w:val="-4"/>
          <w:lang w:val="sq-AL"/>
        </w:rPr>
      </w:pPr>
      <w:r w:rsidRPr="00027664">
        <w:rPr>
          <w:bCs/>
          <w:i/>
          <w:color w:val="auto"/>
          <w:spacing w:val="-4"/>
          <w:lang w:val="sq-AL"/>
        </w:rPr>
        <w:t>(Amended by Law No. 135/2015, dated 5.12.2015)</w:t>
      </w:r>
    </w:p>
    <w:p w:rsidR="003F44A2" w:rsidRPr="00027664" w:rsidRDefault="003F44A2" w:rsidP="003F44A2">
      <w:pPr>
        <w:pStyle w:val="Hapesira7"/>
        <w:rPr>
          <w:rFonts w:ascii="Times New Roman" w:hAnsi="Times New Roman" w:cs="Times New Roman"/>
          <w:i/>
          <w:sz w:val="24"/>
          <w:lang w:val="sq-AL"/>
        </w:rPr>
      </w:pPr>
    </w:p>
    <w:p w:rsidR="003F44A2" w:rsidRPr="00027664" w:rsidRDefault="003F44A2" w:rsidP="003F44A2">
      <w:pPr>
        <w:pStyle w:val="Default"/>
        <w:widowControl w:val="0"/>
        <w:ind w:firstLine="284"/>
        <w:jc w:val="both"/>
        <w:rPr>
          <w:color w:val="auto"/>
          <w:spacing w:val="-4"/>
          <w:lang w:val="sq-AL"/>
        </w:rPr>
      </w:pPr>
      <w:r w:rsidRPr="00027664">
        <w:rPr>
          <w:color w:val="auto"/>
          <w:spacing w:val="-4"/>
          <w:lang w:val="sq-AL"/>
        </w:rPr>
        <w:tab/>
        <w:t xml:space="preserve">Keeping, storing, holding or processing goods that are known to be contraband is punishable by a fine or imprisonment of up to three years. </w:t>
      </w:r>
    </w:p>
    <w:p w:rsidR="003F44A2" w:rsidRPr="00027664" w:rsidRDefault="003F44A2" w:rsidP="003F44A2">
      <w:pPr>
        <w:pStyle w:val="Default"/>
        <w:widowControl w:val="0"/>
        <w:ind w:firstLine="284"/>
        <w:jc w:val="both"/>
        <w:rPr>
          <w:color w:val="auto"/>
          <w:spacing w:val="-4"/>
          <w:lang w:val="sq-AL"/>
        </w:rPr>
      </w:pPr>
      <w:r w:rsidRPr="00027664">
        <w:rPr>
          <w:color w:val="auto"/>
          <w:spacing w:val="-4"/>
          <w:lang w:val="sq-AL"/>
        </w:rPr>
        <w:tab/>
        <w:t>The same offence, when committed with goods on which excise duty is paid or that are prohibited or restricted, is punishable by imprisonment of up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0"/>
        <w:rPr>
          <w:rFonts w:ascii="Times New Roman" w:eastAsiaTheme="minorHAnsi" w:hAnsi="Times New Roman"/>
          <w:sz w:val="24"/>
          <w:szCs w:val="24"/>
          <w:lang w:val="sq-AL"/>
        </w:rPr>
      </w:pPr>
      <w:r w:rsidRPr="00027664">
        <w:rPr>
          <w:rFonts w:ascii="Times New Roman" w:hAnsi="Times New Roman"/>
          <w:spacing w:val="-4"/>
          <w:sz w:val="24"/>
          <w:szCs w:val="24"/>
          <w:lang w:val="sq-AL"/>
        </w:rPr>
        <w:tab/>
        <w:t>The same offence, when committed in collaboration or more than once, is punishable by imprisonment from three to seven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179/a</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Failure to declare cash and valuables at the border</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9086, dated 19.6.2003)</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Failure to declare, upon entry or exit from the territory of the Republic of Albania, amounts of cash, any form of bank cheque, precious metals or stones, as well as other valuables, exceeding the value prescribed by law, constitutes a criminal misdemeanor and is punishable by a fine or imprisonment of up to two years.</w:t>
      </w:r>
    </w:p>
    <w:p w:rsidR="003F44A2" w:rsidRPr="00027664" w:rsidRDefault="003F44A2" w:rsidP="003F44A2">
      <w:pPr>
        <w:widowControl w:val="0"/>
        <w:spacing w:after="0" w:line="240" w:lineRule="auto"/>
        <w:jc w:val="center"/>
        <w:rPr>
          <w:rFonts w:ascii="Times New Roman" w:hAnsi="Times New Roman"/>
          <w:sz w:val="24"/>
          <w:szCs w:val="24"/>
          <w:lang w:val="sq-AL"/>
        </w:rPr>
      </w:pPr>
    </w:p>
    <w:p w:rsidR="003F44A2" w:rsidRPr="00027664" w:rsidRDefault="003F44A2" w:rsidP="003F44A2">
      <w:pPr>
        <w:widowControl w:val="0"/>
        <w:spacing w:after="0" w:line="240" w:lineRule="auto"/>
        <w:jc w:val="center"/>
        <w:rPr>
          <w:rFonts w:ascii="Times New Roman" w:hAnsi="Times New Roman"/>
          <w:sz w:val="24"/>
          <w:szCs w:val="24"/>
          <w:lang w:val="sq-AL"/>
        </w:rPr>
      </w:pPr>
      <w:r w:rsidRPr="00027664">
        <w:rPr>
          <w:rFonts w:ascii="Times New Roman" w:hAnsi="Times New Roman"/>
          <w:sz w:val="24"/>
          <w:szCs w:val="24"/>
          <w:lang w:val="sq-AL"/>
        </w:rPr>
        <w:t>Article 179/b</w:t>
      </w:r>
    </w:p>
    <w:p w:rsidR="003F44A2" w:rsidRPr="00027664" w:rsidRDefault="003F44A2" w:rsidP="003F44A2">
      <w:pPr>
        <w:widowControl w:val="0"/>
        <w:spacing w:after="0" w:line="240" w:lineRule="auto"/>
        <w:jc w:val="center"/>
        <w:rPr>
          <w:rFonts w:ascii="Times New Roman" w:hAnsi="Times New Roman"/>
          <w:b/>
          <w:sz w:val="24"/>
          <w:szCs w:val="24"/>
          <w:lang w:val="sq-AL"/>
        </w:rPr>
      </w:pPr>
      <w:r w:rsidRPr="00027664">
        <w:rPr>
          <w:rFonts w:ascii="Times New Roman" w:hAnsi="Times New Roman"/>
          <w:b/>
          <w:sz w:val="24"/>
          <w:szCs w:val="24"/>
          <w:lang w:val="sq-AL"/>
        </w:rPr>
        <w:t>Breaking, removal, replacement of security markings of the customs authorities</w:t>
      </w:r>
    </w:p>
    <w:p w:rsidR="003F44A2" w:rsidRPr="00027664" w:rsidRDefault="003F44A2" w:rsidP="003F44A2">
      <w:pPr>
        <w:pStyle w:val="Default"/>
        <w:widowControl w:val="0"/>
        <w:ind w:firstLine="284"/>
        <w:jc w:val="center"/>
        <w:rPr>
          <w:bCs/>
          <w:i/>
          <w:color w:val="auto"/>
          <w:spacing w:val="-4"/>
          <w:lang w:val="sq-AL"/>
        </w:rPr>
      </w:pPr>
      <w:r w:rsidRPr="00027664">
        <w:rPr>
          <w:bCs/>
          <w:i/>
          <w:color w:val="auto"/>
          <w:spacing w:val="-4"/>
          <w:lang w:val="sq-AL"/>
        </w:rPr>
        <w:t>(Added by Law No. 135/2015, dated 5.12.2015)</w:t>
      </w:r>
    </w:p>
    <w:p w:rsidR="003F44A2" w:rsidRPr="00027664" w:rsidRDefault="003F44A2" w:rsidP="003F44A2">
      <w:pPr>
        <w:pStyle w:val="Hapesira7"/>
        <w:rPr>
          <w:rFonts w:ascii="Times New Roman" w:hAnsi="Times New Roman" w:cs="Times New Roman"/>
          <w:sz w:val="24"/>
          <w:lang w:val="sq-AL"/>
        </w:rPr>
      </w:pPr>
    </w:p>
    <w:p w:rsidR="003F44A2" w:rsidRPr="00027664" w:rsidRDefault="003F44A2" w:rsidP="003F44A2">
      <w:pPr>
        <w:widowControl w:val="0"/>
        <w:spacing w:after="0" w:line="240" w:lineRule="auto"/>
        <w:rPr>
          <w:rFonts w:ascii="Times New Roman" w:hAnsi="Times New Roman"/>
          <w:spacing w:val="-4"/>
          <w:sz w:val="24"/>
          <w:szCs w:val="24"/>
          <w:lang w:val="sq-AL"/>
        </w:rPr>
      </w:pPr>
      <w:r w:rsidRPr="00027664">
        <w:rPr>
          <w:rFonts w:ascii="Times New Roman" w:hAnsi="Times New Roman"/>
          <w:sz w:val="24"/>
          <w:szCs w:val="24"/>
          <w:lang w:val="sq-AL"/>
        </w:rPr>
        <w:tab/>
        <w:t xml:space="preserve">Breaking, removal of the customs seal, replacement, exchange or falsification of other security markings </w:t>
      </w:r>
      <w:r w:rsidRPr="00027664">
        <w:rPr>
          <w:rFonts w:ascii="Times New Roman" w:hAnsi="Times New Roman"/>
          <w:spacing w:val="-4"/>
          <w:sz w:val="24"/>
          <w:szCs w:val="24"/>
          <w:lang w:val="sq-AL"/>
        </w:rPr>
        <w:t>security markings placed by the customs authorities for the purposes of supervision or control or for the suspension of commercial activity in economic premises or placed on the means of transport or on goods, or the falsification in any manner of the identification number of the means of transport, with the aim of evading customs control, are punishable by imprisonment of up to three years.</w:t>
      </w:r>
    </w:p>
    <w:p w:rsidR="003F44A2" w:rsidRPr="00027664" w:rsidRDefault="003F44A2" w:rsidP="003F44A2">
      <w:pPr>
        <w:widowControl w:val="0"/>
        <w:spacing w:after="0" w:line="240" w:lineRule="auto"/>
        <w:rPr>
          <w:rFonts w:ascii="Times New Roman" w:hAnsi="Times New Roman"/>
          <w:spacing w:val="-4"/>
          <w:sz w:val="24"/>
          <w:szCs w:val="24"/>
          <w:lang w:val="sq-AL"/>
        </w:rPr>
      </w:pPr>
      <w:r w:rsidRPr="00027664">
        <w:rPr>
          <w:rFonts w:ascii="Times New Roman" w:hAnsi="Times New Roman"/>
          <w:spacing w:val="-4"/>
          <w:sz w:val="24"/>
          <w:szCs w:val="24"/>
          <w:lang w:val="sq-AL"/>
        </w:rPr>
        <w:tab/>
        <w:t>The same offence, when it concerns excise goods or prohibited or restricted goods, is punishable by imprisonment of up to five years.</w:t>
      </w:r>
    </w:p>
    <w:p w:rsidR="003F44A2" w:rsidRPr="00027664" w:rsidRDefault="003F44A2" w:rsidP="003F44A2">
      <w:pPr>
        <w:widowControl w:val="0"/>
        <w:spacing w:after="0" w:line="240" w:lineRule="auto"/>
        <w:jc w:val="center"/>
        <w:rPr>
          <w:rFonts w:ascii="Times New Roman" w:hAnsi="Times New Roman"/>
          <w:spacing w:val="-4"/>
          <w:sz w:val="24"/>
          <w:szCs w:val="24"/>
          <w:lang w:val="sq-AL"/>
        </w:rPr>
      </w:pPr>
    </w:p>
    <w:p w:rsidR="003F44A2" w:rsidRPr="00027664" w:rsidRDefault="003F44A2" w:rsidP="003F44A2">
      <w:pPr>
        <w:widowControl w:val="0"/>
        <w:spacing w:after="0" w:line="240" w:lineRule="auto"/>
        <w:jc w:val="center"/>
        <w:rPr>
          <w:rFonts w:ascii="Times New Roman" w:hAnsi="Times New Roman"/>
          <w:spacing w:val="-4"/>
          <w:sz w:val="24"/>
          <w:szCs w:val="24"/>
          <w:lang w:val="sq-AL"/>
        </w:rPr>
      </w:pPr>
      <w:r w:rsidRPr="00027664">
        <w:rPr>
          <w:rFonts w:ascii="Times New Roman" w:hAnsi="Times New Roman"/>
          <w:spacing w:val="-4"/>
          <w:sz w:val="24"/>
          <w:szCs w:val="24"/>
          <w:lang w:val="sq-AL"/>
        </w:rPr>
        <w:t>Article 179/c</w:t>
      </w:r>
    </w:p>
    <w:p w:rsidR="003F44A2" w:rsidRPr="00027664" w:rsidRDefault="003F44A2" w:rsidP="003F44A2">
      <w:pPr>
        <w:widowControl w:val="0"/>
        <w:spacing w:after="0" w:line="240" w:lineRule="auto"/>
        <w:jc w:val="center"/>
        <w:rPr>
          <w:rFonts w:ascii="Times New Roman" w:hAnsi="Times New Roman"/>
          <w:b/>
          <w:spacing w:val="-4"/>
          <w:sz w:val="24"/>
          <w:szCs w:val="24"/>
          <w:lang w:val="sq-AL"/>
        </w:rPr>
      </w:pPr>
      <w:r w:rsidRPr="00027664">
        <w:rPr>
          <w:rFonts w:ascii="Times New Roman" w:hAnsi="Times New Roman"/>
          <w:b/>
          <w:spacing w:val="-4"/>
          <w:sz w:val="24"/>
          <w:szCs w:val="24"/>
          <w:lang w:val="sq-AL"/>
        </w:rPr>
        <w:t>Removal of goods from customs areas without payment of duties</w:t>
      </w:r>
    </w:p>
    <w:p w:rsidR="003F44A2" w:rsidRPr="00027664" w:rsidRDefault="003F44A2" w:rsidP="003F44A2">
      <w:pPr>
        <w:pStyle w:val="Default"/>
        <w:widowControl w:val="0"/>
        <w:ind w:firstLine="284"/>
        <w:jc w:val="center"/>
        <w:rPr>
          <w:bCs/>
          <w:i/>
          <w:color w:val="auto"/>
          <w:spacing w:val="-4"/>
          <w:lang w:val="sq-AL"/>
        </w:rPr>
      </w:pPr>
      <w:r w:rsidRPr="00027664">
        <w:rPr>
          <w:bCs/>
          <w:i/>
          <w:color w:val="auto"/>
          <w:spacing w:val="-4"/>
          <w:lang w:val="sq-AL"/>
        </w:rPr>
        <w:t>(Added by Law No. 135/2015, dated 5.12.2015)</w:t>
      </w:r>
    </w:p>
    <w:p w:rsidR="003F44A2" w:rsidRPr="00027664" w:rsidRDefault="003F44A2" w:rsidP="003F44A2">
      <w:pPr>
        <w:pStyle w:val="Hapesira7"/>
        <w:ind w:firstLine="0"/>
        <w:rPr>
          <w:rFonts w:ascii="Times New Roman" w:hAnsi="Times New Roman" w:cs="Times New Roman"/>
          <w:spacing w:val="-4"/>
          <w:sz w:val="24"/>
          <w:lang w:val="sq-AL"/>
        </w:rPr>
      </w:pPr>
    </w:p>
    <w:p w:rsidR="003F44A2" w:rsidRPr="00027664" w:rsidRDefault="003F44A2" w:rsidP="003F44A2">
      <w:pPr>
        <w:widowControl w:val="0"/>
        <w:spacing w:after="0" w:line="240" w:lineRule="auto"/>
        <w:rPr>
          <w:rFonts w:ascii="Times New Roman" w:hAnsi="Times New Roman"/>
          <w:spacing w:val="-4"/>
          <w:sz w:val="24"/>
          <w:szCs w:val="24"/>
          <w:lang w:val="sq-AL"/>
        </w:rPr>
      </w:pPr>
      <w:r w:rsidRPr="00027664">
        <w:rPr>
          <w:rFonts w:ascii="Times New Roman" w:hAnsi="Times New Roman"/>
          <w:spacing w:val="-4"/>
          <w:sz w:val="24"/>
          <w:szCs w:val="24"/>
          <w:lang w:val="sq-AL"/>
        </w:rPr>
        <w:tab/>
        <w:t>Removal of goods from customs areas without the permission of the customs authorities and without the payment of the duties to be paid or without guaranteeing their payment, except in cases of exemption from the obligation to provide guarantees, as provided by customs legislation, is punishable by imprisonment of up to five years.</w:t>
      </w:r>
    </w:p>
    <w:p w:rsidR="003F44A2" w:rsidRPr="00027664" w:rsidRDefault="003F44A2" w:rsidP="003F44A2">
      <w:pPr>
        <w:widowControl w:val="0"/>
        <w:spacing w:after="0" w:line="240" w:lineRule="auto"/>
        <w:ind w:firstLine="720"/>
        <w:rPr>
          <w:rFonts w:ascii="Times New Roman" w:hAnsi="Times New Roman"/>
          <w:spacing w:val="-4"/>
          <w:sz w:val="24"/>
          <w:szCs w:val="24"/>
          <w:lang w:val="sq-AL"/>
        </w:rPr>
      </w:pPr>
      <w:r w:rsidRPr="00027664">
        <w:rPr>
          <w:rFonts w:ascii="Times New Roman" w:hAnsi="Times New Roman"/>
          <w:spacing w:val="-4"/>
          <w:sz w:val="24"/>
          <w:szCs w:val="24"/>
          <w:lang w:val="sq-AL"/>
        </w:rPr>
        <w:t>The same offence, when it concerns excise goods, is punishable by imprisonment of up to seven years.</w:t>
      </w:r>
    </w:p>
    <w:p w:rsidR="003F44A2" w:rsidRPr="00027664" w:rsidRDefault="003F44A2" w:rsidP="003F44A2">
      <w:pPr>
        <w:widowControl w:val="0"/>
        <w:spacing w:after="0" w:line="240" w:lineRule="auto"/>
        <w:jc w:val="center"/>
        <w:rPr>
          <w:rFonts w:ascii="Times New Roman" w:hAnsi="Times New Roman"/>
          <w:spacing w:val="-4"/>
          <w:sz w:val="24"/>
          <w:szCs w:val="24"/>
          <w:lang w:val="sq-AL"/>
        </w:rPr>
      </w:pPr>
    </w:p>
    <w:p w:rsidR="003F44A2" w:rsidRPr="00027664" w:rsidRDefault="003F44A2" w:rsidP="003F44A2">
      <w:pPr>
        <w:widowControl w:val="0"/>
        <w:spacing w:after="0" w:line="240" w:lineRule="auto"/>
        <w:jc w:val="center"/>
        <w:rPr>
          <w:rFonts w:ascii="Times New Roman" w:hAnsi="Times New Roman"/>
          <w:spacing w:val="-4"/>
          <w:sz w:val="24"/>
          <w:szCs w:val="24"/>
          <w:lang w:val="sq-AL"/>
        </w:rPr>
      </w:pPr>
      <w:r w:rsidRPr="00027664">
        <w:rPr>
          <w:rFonts w:ascii="Times New Roman" w:hAnsi="Times New Roman"/>
          <w:spacing w:val="-4"/>
          <w:sz w:val="24"/>
          <w:szCs w:val="24"/>
          <w:lang w:val="sq-AL"/>
        </w:rPr>
        <w:t>Article 179/ç</w:t>
      </w:r>
    </w:p>
    <w:p w:rsidR="003F44A2" w:rsidRPr="00027664" w:rsidRDefault="003F44A2" w:rsidP="003F44A2">
      <w:pPr>
        <w:widowControl w:val="0"/>
        <w:spacing w:after="0" w:line="240" w:lineRule="auto"/>
        <w:jc w:val="center"/>
        <w:rPr>
          <w:rFonts w:ascii="Times New Roman" w:hAnsi="Times New Roman"/>
          <w:b/>
          <w:spacing w:val="-4"/>
          <w:sz w:val="24"/>
          <w:szCs w:val="24"/>
          <w:lang w:val="sq-AL"/>
        </w:rPr>
      </w:pPr>
      <w:r w:rsidRPr="00027664">
        <w:rPr>
          <w:rFonts w:ascii="Times New Roman" w:hAnsi="Times New Roman"/>
          <w:b/>
          <w:spacing w:val="-4"/>
          <w:sz w:val="24"/>
          <w:szCs w:val="24"/>
          <w:lang w:val="sq-AL"/>
        </w:rPr>
        <w:t>Smuggling by the captain, pilot or crew</w:t>
      </w:r>
    </w:p>
    <w:p w:rsidR="003F44A2" w:rsidRPr="00027664" w:rsidRDefault="003F44A2" w:rsidP="003F44A2">
      <w:pPr>
        <w:pStyle w:val="Default"/>
        <w:widowControl w:val="0"/>
        <w:ind w:firstLine="284"/>
        <w:jc w:val="center"/>
        <w:rPr>
          <w:bCs/>
          <w:i/>
          <w:color w:val="auto"/>
          <w:spacing w:val="-4"/>
          <w:lang w:val="sq-AL"/>
        </w:rPr>
      </w:pPr>
      <w:r w:rsidRPr="00027664">
        <w:rPr>
          <w:bCs/>
          <w:i/>
          <w:color w:val="auto"/>
          <w:spacing w:val="-4"/>
          <w:lang w:val="sq-AL"/>
        </w:rPr>
        <w:t>(Added by Law No. 135/2015, dated 5.12.2015)</w:t>
      </w:r>
    </w:p>
    <w:p w:rsidR="003F44A2" w:rsidRPr="00027664" w:rsidRDefault="003F44A2" w:rsidP="003F44A2">
      <w:pPr>
        <w:pStyle w:val="Hapesira7"/>
        <w:rPr>
          <w:rFonts w:ascii="Times New Roman" w:hAnsi="Times New Roman" w:cs="Times New Roman"/>
          <w:sz w:val="24"/>
          <w:lang w:val="sq-AL"/>
        </w:rPr>
      </w:pPr>
    </w:p>
    <w:p w:rsidR="003F44A2" w:rsidRPr="00027664" w:rsidRDefault="003F44A2" w:rsidP="003F44A2">
      <w:pPr>
        <w:widowControl w:val="0"/>
        <w:spacing w:after="0" w:line="240" w:lineRule="auto"/>
        <w:rPr>
          <w:rFonts w:ascii="Times New Roman" w:hAnsi="Times New Roman"/>
          <w:spacing w:val="-4"/>
          <w:sz w:val="24"/>
          <w:szCs w:val="24"/>
          <w:lang w:val="sq-AL"/>
        </w:rPr>
      </w:pPr>
      <w:r w:rsidRPr="00027664">
        <w:rPr>
          <w:rFonts w:ascii="Times New Roman" w:hAnsi="Times New Roman"/>
          <w:spacing w:val="-4"/>
          <w:sz w:val="24"/>
          <w:szCs w:val="24"/>
          <w:lang w:val="sq-AL"/>
        </w:rPr>
        <w:tab/>
        <w:t>The transportation of goods without a manifest or the absence or refusal to present the manifest and the relevant documents, the loading, unloading or transportation of goods, passengers and their luggage without the permission of the customs authorities, staying in places where there is no customs office or stopping near the port or airport without the permission of the customs authorities, the unloading or The transhipment of goods in violation of customs legislation, the absence on board the means of transport of goods which should be present there, on the basis of the manifest and other customs documents, carried out, as the case may be, by the captain, pilot or crew, is punishable by imprisonment of up to seven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r>
      <w:r w:rsidRPr="00027664">
        <w:rPr>
          <w:rFonts w:ascii="Times New Roman" w:hAnsi="Times New Roman"/>
          <w:spacing w:val="-4"/>
          <w:sz w:val="24"/>
          <w:szCs w:val="24"/>
          <w:lang w:val="sq-AL"/>
        </w:rPr>
        <w:t>The same offence, when committed in collaboration or more than once, is punishable by imprisonment from five to ten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SECTION VI</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CRIMINAL OFFENCES RELATED TO TAXES AND DUTIES</w:t>
      </w:r>
    </w:p>
    <w:p w:rsidR="003F44A2" w:rsidRPr="00027664" w:rsidRDefault="003F44A2" w:rsidP="003F44A2">
      <w:pPr>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180</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Concealment of income</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(Amended by Law No. 144, dated 2.5.2013; repealed a word in the first paragraph by Law No. 135/2015, dated 5.12.2015)</w:t>
      </w:r>
    </w:p>
    <w:p w:rsidR="003F44A2" w:rsidRPr="00027664" w:rsidRDefault="003F44A2" w:rsidP="003F44A2">
      <w:pPr>
        <w:pStyle w:val="Default"/>
        <w:widowControl w:val="0"/>
        <w:ind w:firstLine="284"/>
        <w:jc w:val="center"/>
        <w:rPr>
          <w:bCs/>
          <w:i/>
          <w:color w:val="auto"/>
          <w:spacing w:val="-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concealment or evasion of the payment of tax liabilities, by failing to submit documents or by not declaring the necessary data, pursuant to the applicable legislation, submission of forged documents or false statements or information, with the aim of material gain, for oneself or for others, through the incorrect calculation of the amount of tax, duty, or contribution, constitutes a criminal offence and is punishable by imprisonment of up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this offence is committed with the aim of concealing or evading the payment of a tax liability valued at more than five million lek, it is punishable by imprisonment from two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this offence is committed with the aim of concealing or evading the payment of a tax liability valued at more than eight million lek, it is punishable by imprisonment from four to eight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widowControl w:val="0"/>
        <w:spacing w:after="0" w:line="240" w:lineRule="auto"/>
        <w:jc w:val="center"/>
        <w:rPr>
          <w:rFonts w:ascii="Times New Roman" w:hAnsi="Times New Roman"/>
          <w:b/>
          <w:spacing w:val="-4"/>
          <w:sz w:val="24"/>
          <w:szCs w:val="24"/>
          <w:lang w:val="sq-AL"/>
        </w:rPr>
      </w:pPr>
      <w:r w:rsidRPr="00027664">
        <w:rPr>
          <w:rFonts w:ascii="Times New Roman" w:hAnsi="Times New Roman"/>
          <w:spacing w:val="-4"/>
          <w:sz w:val="24"/>
          <w:szCs w:val="24"/>
          <w:lang w:val="sq-AL"/>
        </w:rPr>
        <w:t>Article 180/a</w:t>
      </w:r>
    </w:p>
    <w:p w:rsidR="003F44A2" w:rsidRPr="00027664" w:rsidRDefault="003F44A2" w:rsidP="003F44A2">
      <w:pPr>
        <w:pStyle w:val="Default"/>
        <w:widowControl w:val="0"/>
        <w:ind w:firstLine="284"/>
        <w:jc w:val="center"/>
        <w:rPr>
          <w:bCs/>
          <w:i/>
          <w:color w:val="auto"/>
          <w:spacing w:val="-4"/>
          <w:lang w:val="sq-AL"/>
        </w:rPr>
      </w:pPr>
      <w:r w:rsidRPr="00027664">
        <w:rPr>
          <w:bCs/>
          <w:i/>
          <w:color w:val="auto"/>
          <w:spacing w:val="-4"/>
          <w:lang w:val="sq-AL"/>
        </w:rPr>
        <w:t>(Added by Law No. 135/2015, dated 5.12.2015)</w:t>
      </w:r>
    </w:p>
    <w:p w:rsidR="003F44A2" w:rsidRPr="00027664" w:rsidRDefault="003F44A2" w:rsidP="003F44A2">
      <w:pPr>
        <w:pStyle w:val="Hapesira7"/>
        <w:ind w:firstLine="0"/>
        <w:rPr>
          <w:rFonts w:ascii="Times New Roman" w:hAnsi="Times New Roman" w:cs="Times New Roman"/>
          <w:sz w:val="24"/>
          <w:lang w:val="sq-AL"/>
        </w:rPr>
      </w:pPr>
    </w:p>
    <w:p w:rsidR="003F44A2" w:rsidRPr="00027664" w:rsidRDefault="003F44A2" w:rsidP="003F44A2">
      <w:pPr>
        <w:widowControl w:val="0"/>
        <w:spacing w:after="0" w:line="240" w:lineRule="auto"/>
        <w:rPr>
          <w:rFonts w:ascii="Times New Roman" w:hAnsi="Times New Roman"/>
          <w:spacing w:val="-4"/>
          <w:sz w:val="24"/>
          <w:szCs w:val="24"/>
          <w:lang w:val="sq-AL"/>
        </w:rPr>
      </w:pPr>
      <w:r w:rsidRPr="00027664">
        <w:rPr>
          <w:rFonts w:ascii="Times New Roman" w:hAnsi="Times New Roman"/>
          <w:spacing w:val="-4"/>
          <w:sz w:val="24"/>
          <w:szCs w:val="24"/>
          <w:lang w:val="sq-AL"/>
        </w:rPr>
        <w:tab/>
        <w:t>Failure to issue a tax receipt, certificate, or tax invoice by a person who is obliged to issue the tax receipt, certificate, or tax invoice, when an administrative measure has previously been taken, is punishable by a fine or by imprisonment of up to one year.</w:t>
      </w:r>
    </w:p>
    <w:p w:rsidR="003F44A2" w:rsidRPr="00027664" w:rsidRDefault="003F44A2" w:rsidP="003F44A2">
      <w:pPr>
        <w:widowControl w:val="0"/>
        <w:spacing w:after="0" w:line="240" w:lineRule="auto"/>
        <w:rPr>
          <w:rFonts w:ascii="Times New Roman" w:hAnsi="Times New Roman"/>
          <w:spacing w:val="-4"/>
          <w:sz w:val="24"/>
          <w:szCs w:val="24"/>
          <w:lang w:val="sq-AL"/>
        </w:rPr>
      </w:pPr>
      <w:r w:rsidRPr="00027664">
        <w:rPr>
          <w:rFonts w:ascii="Times New Roman" w:hAnsi="Times New Roman"/>
          <w:spacing w:val="-4"/>
          <w:sz w:val="24"/>
          <w:szCs w:val="24"/>
          <w:lang w:val="sq-AL"/>
        </w:rPr>
        <w:tab/>
        <w:t xml:space="preserve">The exercise of an unlawful or unregistered commercial activity with the tax authorities, not equipped with a fiscal cash register, according to the legal provisions in force, or the issuance of orders in violation of the law, with the purpose of not issuing the tax receipt, certificate, or tax invoice, when an administrative measure has previously been taken, is punishable by imprisonment of up to three years.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181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Non-payment of taxes and duties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Non-payment of taxes and duties within the specified deadline, despite having the possibility to pay them, by a person against whom administrative measures have previously been taken for this purpose, is punishable by a fine or by imprisonment of up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181/a</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Failure to perform duties by the tax authorities</w:t>
      </w:r>
    </w:p>
    <w:p w:rsidR="003F44A2" w:rsidRPr="00027664" w:rsidRDefault="003F44A2" w:rsidP="003F44A2">
      <w:pPr>
        <w:autoSpaceDE w:val="0"/>
        <w:autoSpaceDN w:val="0"/>
        <w:adjustRightInd w:val="0"/>
        <w:spacing w:after="0" w:line="240" w:lineRule="auto"/>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8279, dated 15.1.1998; amended by Law no. 135/2015, dated 5.12.2015)</w:t>
      </w:r>
    </w:p>
    <w:p w:rsidR="003F44A2" w:rsidRPr="00027664" w:rsidRDefault="003F44A2" w:rsidP="003F44A2">
      <w:pPr>
        <w:autoSpaceDE w:val="0"/>
        <w:autoSpaceDN w:val="0"/>
        <w:adjustRightInd w:val="0"/>
        <w:spacing w:after="0" w:line="240" w:lineRule="auto"/>
        <w:ind w:firstLine="0"/>
        <w:jc w:val="center"/>
        <w:rPr>
          <w:rFonts w:ascii="Times New Roman" w:eastAsiaTheme="minorHAnsi" w:hAnsi="Times New Roman"/>
          <w:i/>
          <w:iCs/>
          <w:sz w:val="24"/>
          <w:szCs w:val="24"/>
          <w:lang w:val="sq-AL"/>
        </w:rPr>
      </w:pPr>
    </w:p>
    <w:p w:rsidR="003F44A2" w:rsidRPr="00027664" w:rsidRDefault="003F44A2" w:rsidP="003F44A2">
      <w:pPr>
        <w:widowControl w:val="0"/>
        <w:spacing w:after="0" w:line="240" w:lineRule="auto"/>
        <w:rPr>
          <w:rFonts w:ascii="Times New Roman" w:hAnsi="Times New Roman"/>
          <w:sz w:val="24"/>
          <w:szCs w:val="24"/>
          <w:lang w:val="sq-AL"/>
        </w:rPr>
      </w:pPr>
      <w:r w:rsidRPr="00027664">
        <w:rPr>
          <w:rFonts w:ascii="Times New Roman" w:hAnsi="Times New Roman"/>
          <w:spacing w:val="-4"/>
          <w:sz w:val="24"/>
          <w:szCs w:val="24"/>
          <w:lang w:val="sq-AL"/>
        </w:rPr>
        <w:tab/>
        <w:t>Failure to perform duties related to the collection, within the legally specified deadline, of taxes and duties by employees of the tax authorities and other officials charged with these duties, when committed through their fault, is punishable by</w:t>
      </w:r>
      <w:r w:rsidRPr="00027664">
        <w:rPr>
          <w:rFonts w:ascii="Times New Roman" w:hAnsi="Times New Roman"/>
          <w:sz w:val="24"/>
          <w:szCs w:val="24"/>
          <w:lang w:val="sq-AL"/>
        </w:rPr>
        <w:t xml:space="preserve"> imprisonment of up to seven years.</w:t>
      </w:r>
    </w:p>
    <w:p w:rsidR="003F44A2" w:rsidRPr="00027664" w:rsidRDefault="003F44A2" w:rsidP="003F44A2">
      <w:pPr>
        <w:pStyle w:val="Default"/>
        <w:widowControl w:val="0"/>
        <w:ind w:firstLine="284"/>
        <w:jc w:val="both"/>
        <w:rPr>
          <w:color w:val="auto"/>
          <w:lang w:val="sq-AL"/>
        </w:rPr>
      </w:pPr>
      <w:r w:rsidRPr="00027664">
        <w:rPr>
          <w:color w:val="auto"/>
          <w:lang w:val="sq-AL"/>
        </w:rPr>
        <w:tab/>
        <w:t>But this offence, when committed in collaboration, is punishable by imprisonment from five to ten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182</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Modification of measuring devices</w:t>
      </w:r>
    </w:p>
    <w:p w:rsidR="003F44A2" w:rsidRPr="00027664" w:rsidRDefault="003F44A2" w:rsidP="003F44A2">
      <w:pPr>
        <w:pStyle w:val="Default"/>
        <w:widowControl w:val="0"/>
        <w:ind w:firstLine="284"/>
        <w:jc w:val="center"/>
        <w:rPr>
          <w:i/>
          <w:color w:val="auto"/>
          <w:spacing w:val="-4"/>
          <w:lang w:val="sq-AL"/>
        </w:rPr>
      </w:pPr>
      <w:r w:rsidRPr="00027664">
        <w:rPr>
          <w:rFonts w:eastAsiaTheme="minorHAnsi"/>
          <w:i/>
          <w:color w:val="auto"/>
          <w:lang w:val="sq-AL"/>
        </w:rPr>
        <w:t>(The words “with a fine” repealed by Law no. 135/2015, dated 5.12.2015)</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rPr>
          <w:rFonts w:ascii="Times New Roman" w:eastAsiaTheme="minorHAnsi" w:hAnsi="Times New Roman"/>
          <w:i/>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Modification or interference with measuring and registering devices or receipt-issuing cash registers, or use of modified devices and cash registers, or permitting others to use irregular devices and cash registers, with the purpose of avoiding full payment of tax, constitutes a criminal misdemeanor and is punishable by imprisonment of up to two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182/a</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Destruction of blocking or suspension signs on commercial activity</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i/>
          <w:iCs/>
          <w:sz w:val="24"/>
          <w:szCs w:val="24"/>
          <w:lang w:val="sq-AL"/>
        </w:rPr>
        <w:t>(Added by Law no. 144, dated 2.5.2013; the words “with a fine” repealed by Law no. 135/2015, dated 5.12.2015)</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Intentional destruction of distinctive signs placed by the tax administration for the blocking or suspension of commercial activity, or the exercise of commercial activity after notification of the tax administration's decision for its blocking or suspension, constitutes a criminal misdemeanor and is punishable by imprisonment of up to one year.</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SECTION VII</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COUNTERFEITING OF COINS AND SECURITIES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183</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Counterfeiting of coins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(Amended by Law no. 8733, dated 24.1.2001)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Counterfeiting or putting into circulation counterfeit coins is punishable by imprisonment of up to five years.</w:t>
      </w: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The same offence, when committed in collaboration, more than once or has caused serious consequences, is punishable by imprisonment from five to fifteen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184</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Counterfeiting of securities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(Amended by Law no. 8733, dated 24.1.2001)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Counterfeiting or putting into circulation counterfeit checks, bills of exchange, credit cards, traveler’s checks or other counterfeit securities, is punishable by imprisonment of up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same offence, when committed in collaboration, more than once or has caused serious consequences, is punishable by imprisonment from three to ten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185</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Production of means for counterfeiting</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(Second paragraph added by Law no. 8733, dated 24.1.2001)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production or possession of means for counterfeiting coins, checks, bills of exchange, credit cards, traveler’s checks or other securities, is punishable by a fine or by imprisonment from one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same offence, when committed in collaboration, more than once or has caused serious consequences, is punishable by imprisonment from three to ten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SECTION VIII</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COUNTERFEITING OF DOCUMENTS</w:t>
      </w:r>
    </w:p>
    <w:p w:rsidR="003F44A2" w:rsidRPr="00027664" w:rsidRDefault="003F44A2" w:rsidP="003F44A2">
      <w:pPr>
        <w:pStyle w:val="Paragrafi"/>
        <w:rPr>
          <w:rFonts w:ascii="Times New Roman" w:hAnsi="Times New Roman" w:cs="Times New Roman"/>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Article 186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Counterfeiting of documents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(Amended by Law no. 9188, dated 12.2.2004; the part providing for a fine, as a principal punishment, in addition to imprisonment, repealed by Law no. 144, dated 2.5.2013)</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Counterfeiting or use of counterfeit documents is punishable by imprisonment of up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this offence is committed in collaboration, or more than once, or has caused serious consequences, it is punishable by imprisonment from six months to four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the counterfeiting is committed by the person who has the duty to issue the document, it is punishable by imprisonment from one to seven years.</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sz w:val="24"/>
          <w:szCs w:val="24"/>
          <w:lang w:val="sq-AL"/>
        </w:rPr>
      </w:pP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186/a</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Computer counterfeiting</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10 023, dated 27.11.2008)</w:t>
      </w:r>
    </w:p>
    <w:p w:rsidR="003F44A2" w:rsidRPr="00027664" w:rsidRDefault="003F44A2" w:rsidP="003F44A2">
      <w:pPr>
        <w:autoSpaceDE w:val="0"/>
        <w:autoSpaceDN w:val="0"/>
        <w:adjustRightInd w:val="0"/>
        <w:spacing w:after="0" w:line="240" w:lineRule="auto"/>
        <w:ind w:firstLine="720"/>
        <w:rPr>
          <w:rFonts w:ascii="Times New Roman" w:eastAsiaTheme="minorHAnsi" w:hAnsi="Times New Roman"/>
          <w:sz w:val="24"/>
          <w:szCs w:val="24"/>
          <w:lang w:val="sq-AL"/>
        </w:rPr>
      </w:pP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The insertion, alteration, deletion or removal of computer data, without right, for the creation of false data, with the purpose of presenting and using them as authentic, regardless of whether the data created are directly readable or understandable, is punishable by imprisonment from six months to six years.</w:t>
      </w: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When this offence is committed by the person who has the duty to preserve and administer computer data, in collaboration, more than once, or has caused serious consequences for the public interest, it is punishable by imprisonment from three to ten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187</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Counterfeiting of school documents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Counterfeiting or use of forged school documents is punishable by a fine or imprisonment of up to three years.</w:t>
      </w: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When the counterfeiting is committed by the person who has the duty to issue the document, it is punishable by a fine or imprisonment of up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188</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Counterfeiting of health documents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Counterfeiting or use of forged health documents is punishable by a fine or imprisonment of up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the counterfeiting is committed by the person who has the duty to issue the document, it is punishable by a fine or imprisonment of up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189</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Counterfeiting of identity cards, passports or visas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(Amended by Law No. 9188, dated 12.2.2004; the part providing for punishment by fine as a principal sentence, in addition to imprisonment, was repealed by Law No. 144, dated 2.5.2013)</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Counterfeiting or use of forged identity cards, passports or visas is punishable by imprisonment from six months to four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this offence is committed in collaboration or more than once, or has caused serious consequences, it is punishable by imprisonment from six months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the counterfeiting is committed by the person who has the duty to issue the identity card, passport or visa, it is punishable by imprisonment from three to seven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190</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Counterfeiting of seals, stamps or forms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 xml:space="preserve">(Amended by Law No. 9188, dated 12.2.2004; amended word by Law No. 9275, dated 16.9.2004, Article 15;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the part that provides for the punishment by fine as a principal sentence has been repealed by the decision of the Constitutional Court no. 47, dated 26.7.2012)</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Counterfeiting or use of forged seals, stamps or forms or presenting false circumstances in the latter, addressed to state bodies, is punishable by imprisonment from six months to four years.</w:t>
      </w: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When this offence is committed in collaboration or more than once or has caused serious consequences, it is punishable by imprisonment from six months to five years.</w:t>
      </w: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When the counterfeiting is committed by the person responsible for their drafting, it is punishable by imprisonment from three to seven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2"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2"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191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2"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Counterfeiting of civil status documents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2"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(Amended by Law No. 9188, dated 12.2.2004; the part that provides for the punishment by fine as a principal sentence has been repealed by the decision of the Constitutional Court no. 47, dated 26.7.2012,)</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2"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counterfeiting or use of counterfeit civil status documents is punishable by imprisonment from three months to two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2"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this offence is committed in collaboration or more than once or has caused serious consequences, it is punishable by imprisonment from six months to four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2"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the counterfeiting is committed by the person responsible for issuing the document, it is punishable by imprisonment from one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2"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2"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192</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2"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Manufacture of means for counterfeiting documents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2"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2"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manufacture or possession of means for committing document counterfeiting constitutes a criminal contravention and is punishable by a fine or imprisonment of up to two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2"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192/a</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2"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Destruction and theft of documents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2"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8733, dated 24.1.2001)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2"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destruction by any means of archival or library documents, as well as the disappearance or theft of documents that are of particular importance, in violation of the requirements of the law, is punishable by a fine or imprisonment of up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2"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theft of archival or library documents that are of particular importance, or their export in violation of the requirements of the law, is punishable by a fine or imprisonment of up to five years.</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sz w:val="24"/>
          <w:szCs w:val="24"/>
          <w:lang w:val="sq-AL"/>
        </w:rPr>
      </w:pP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192/b</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Unauthorized computer access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8733, dated 24.1.2001; amended by Law No. 9686, dated 26.2.2007; No. 10 023, dated 27.11.2008)</w:t>
      </w:r>
    </w:p>
    <w:p w:rsidR="003F44A2" w:rsidRPr="00027664" w:rsidRDefault="003F44A2" w:rsidP="003F44A2">
      <w:pPr>
        <w:autoSpaceDE w:val="0"/>
        <w:autoSpaceDN w:val="0"/>
        <w:adjustRightInd w:val="0"/>
        <w:spacing w:after="0" w:line="240" w:lineRule="auto"/>
        <w:ind w:firstLine="720"/>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Unauthorized access or exceeding authorization to access a computer system or a part thereof, through the violation of security measures, is punishable by a fine or imprisonment of up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this offence is committed in military computer systems, national security, public order, civil protection, healthcare, or in any other computer system of public importance, it is punishable by imprisonment from three to ten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SECTION IX</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CRIMINAL OFFENCES IN THE FIELD OF INSOLVENCY</w:t>
      </w:r>
    </w:p>
    <w:p w:rsidR="003F44A2" w:rsidRPr="00027664" w:rsidRDefault="003F44A2" w:rsidP="003F44A2">
      <w:pPr>
        <w:autoSpaceDE w:val="0"/>
        <w:autoSpaceDN w:val="0"/>
        <w:adjustRightInd w:val="0"/>
        <w:spacing w:after="0" w:line="24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193</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Provoked insolvency</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Knowingly bringing a legal person to the state of insolvency is punishable by a fine or imprisonment of up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194</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 xml:space="preserve">Concealment of the state of insolvency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Entering into economic or commercial relations with third parties by a legal person, with the intention to conceal the state of insolvency, is punishable by a fine or imprisonment of up to five years.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195</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Concealment of property after insolvency</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concealment of property after the insolvency of the legal person, with the intention of evading its consequences, is punishable by a fine or imprisonment of up to seven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196</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Violation of obligations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violation by a legal person of the obligations incumbent upon it in the event of insolvency constitutes a criminal misdemeanour and is punishable by a fine or imprisonment of up to two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 SECTION X</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 UNLICENSED OPERATION OF GAMBLING GAMES </w:t>
      </w:r>
    </w:p>
    <w:p w:rsidR="003F44A2" w:rsidRPr="00027664" w:rsidRDefault="003F44A2" w:rsidP="003F44A2">
      <w:pPr>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spacing w:after="0" w:line="240" w:lineRule="auto"/>
        <w:ind w:firstLine="0"/>
        <w:jc w:val="center"/>
        <w:rPr>
          <w:rFonts w:ascii="Times New Roman" w:eastAsia="Times New Roman" w:hAnsi="Times New Roman"/>
          <w:sz w:val="24"/>
          <w:szCs w:val="24"/>
        </w:rPr>
      </w:pPr>
      <w:r w:rsidRPr="00027664">
        <w:rPr>
          <w:rFonts w:ascii="Times New Roman" w:eastAsia="Times New Roman" w:hAnsi="Times New Roman"/>
          <w:sz w:val="24"/>
          <w:szCs w:val="24"/>
        </w:rPr>
        <w:t>Article 197</w:t>
      </w:r>
    </w:p>
    <w:p w:rsidR="003F44A2" w:rsidRPr="00027664" w:rsidRDefault="003F44A2" w:rsidP="003F44A2">
      <w:pPr>
        <w:spacing w:after="0" w:line="240" w:lineRule="auto"/>
        <w:ind w:firstLine="0"/>
        <w:jc w:val="center"/>
        <w:rPr>
          <w:rFonts w:ascii="Times New Roman" w:eastAsia="Times New Roman" w:hAnsi="Times New Roman"/>
          <w:b/>
          <w:sz w:val="24"/>
          <w:szCs w:val="24"/>
        </w:rPr>
      </w:pPr>
      <w:r w:rsidRPr="00027664">
        <w:rPr>
          <w:rFonts w:ascii="Times New Roman" w:eastAsia="Times New Roman" w:hAnsi="Times New Roman"/>
          <w:b/>
          <w:sz w:val="24"/>
          <w:szCs w:val="24"/>
        </w:rPr>
        <w:t>The organization or operation of gambling activities</w:t>
      </w:r>
    </w:p>
    <w:p w:rsidR="003F44A2" w:rsidRPr="00027664" w:rsidRDefault="003F44A2" w:rsidP="003F44A2">
      <w:pPr>
        <w:spacing w:after="0" w:line="240" w:lineRule="auto"/>
        <w:ind w:firstLine="0"/>
        <w:jc w:val="center"/>
        <w:rPr>
          <w:rFonts w:ascii="Times New Roman" w:eastAsia="Times New Roman" w:hAnsi="Times New Roman"/>
          <w:b/>
          <w:sz w:val="24"/>
          <w:szCs w:val="24"/>
        </w:rPr>
      </w:pPr>
      <w:r w:rsidRPr="00027664">
        <w:rPr>
          <w:rFonts w:ascii="Times New Roman" w:eastAsia="Times New Roman" w:hAnsi="Times New Roman"/>
          <w:b/>
          <w:sz w:val="24"/>
          <w:szCs w:val="24"/>
        </w:rPr>
        <w:t>in contravention of the law</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sz w:val="24"/>
          <w:szCs w:val="24"/>
          <w:lang w:val="sq-AL"/>
        </w:rPr>
      </w:pPr>
      <w:r w:rsidRPr="00027664">
        <w:rPr>
          <w:rFonts w:ascii="Times New Roman" w:eastAsiaTheme="minorHAnsi" w:hAnsi="Times New Roman"/>
          <w:i/>
          <w:sz w:val="24"/>
          <w:szCs w:val="24"/>
          <w:lang w:val="sq-AL"/>
        </w:rPr>
        <w:t>(Amended by Law No. 44/2019, dated 18.7.2019)</w:t>
      </w:r>
    </w:p>
    <w:p w:rsidR="003F44A2" w:rsidRPr="00027664" w:rsidRDefault="003F44A2" w:rsidP="003F44A2">
      <w:pPr>
        <w:spacing w:after="0" w:line="240" w:lineRule="auto"/>
        <w:rPr>
          <w:rFonts w:ascii="Times New Roman" w:eastAsia="Times New Roman" w:hAnsi="Times New Roman"/>
          <w:sz w:val="24"/>
          <w:szCs w:val="24"/>
        </w:rPr>
      </w:pPr>
    </w:p>
    <w:p w:rsidR="003F44A2" w:rsidRPr="00027664" w:rsidRDefault="003F44A2" w:rsidP="003F44A2">
      <w:pPr>
        <w:spacing w:after="0" w:line="240" w:lineRule="auto"/>
        <w:rPr>
          <w:rFonts w:ascii="Times New Roman" w:eastAsia="Times New Roman" w:hAnsi="Times New Roman"/>
          <w:sz w:val="24"/>
          <w:szCs w:val="24"/>
        </w:rPr>
      </w:pPr>
      <w:r w:rsidRPr="00027664">
        <w:rPr>
          <w:rFonts w:ascii="Times New Roman" w:eastAsia="Times New Roman" w:hAnsi="Times New Roman"/>
          <w:sz w:val="24"/>
          <w:szCs w:val="24"/>
        </w:rPr>
        <w:t>The organization or operation of gambling activities in contravention of the law is punishable by imprisonment from one to three years.</w:t>
      </w:r>
    </w:p>
    <w:p w:rsidR="003F44A2" w:rsidRPr="00027664" w:rsidRDefault="003F44A2" w:rsidP="003F44A2">
      <w:pPr>
        <w:spacing w:after="0" w:line="240" w:lineRule="auto"/>
        <w:rPr>
          <w:rFonts w:ascii="Times New Roman" w:eastAsia="Times New Roman" w:hAnsi="Times New Roman"/>
          <w:sz w:val="24"/>
          <w:szCs w:val="24"/>
        </w:rPr>
      </w:pPr>
      <w:r w:rsidRPr="00027664">
        <w:rPr>
          <w:rFonts w:ascii="Times New Roman" w:eastAsia="Times New Roman" w:hAnsi="Times New Roman"/>
          <w:sz w:val="24"/>
          <w:szCs w:val="24"/>
        </w:rPr>
        <w:t>If this offence involves the participation of persons under the age of 18, it is punishable by imprisonment from two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imes New Roman" w:hAnsi="Times New Roman"/>
          <w:sz w:val="24"/>
          <w:szCs w:val="24"/>
        </w:rPr>
      </w:pPr>
      <w:r w:rsidRPr="00027664">
        <w:rPr>
          <w:rFonts w:ascii="Times New Roman" w:eastAsia="Times New Roman" w:hAnsi="Times New Roman"/>
          <w:sz w:val="24"/>
          <w:szCs w:val="24"/>
        </w:rPr>
        <w:t>When this offence is committed by a person entrusted with state functions or performing a public service related to gambling activities, the prison sentence is increased by one quarter of the sentence imposed.</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197/a</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Match fixing in sporting competitions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10 023, dated 27.11.2008; the part providing for the imposition of a fine, as a principal penalty in addition to imprisonment, repealed by Law No. 144, dated 2.5.2013)</w:t>
      </w:r>
    </w:p>
    <w:p w:rsidR="003F44A2" w:rsidRPr="00027664" w:rsidRDefault="003F44A2" w:rsidP="003F44A2">
      <w:pPr>
        <w:autoSpaceDE w:val="0"/>
        <w:autoSpaceDN w:val="0"/>
        <w:adjustRightInd w:val="0"/>
        <w:spacing w:after="0" w:line="240" w:lineRule="auto"/>
        <w:ind w:firstLine="720"/>
        <w:rPr>
          <w:rFonts w:ascii="Times New Roman" w:eastAsiaTheme="minorHAnsi" w:hAnsi="Times New Roman"/>
          <w:sz w:val="24"/>
          <w:szCs w:val="24"/>
          <w:lang w:val="sq-AL"/>
        </w:rPr>
      </w:pP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The commission of acts or omissions for match fixing in national and international sporting competitions, in contravention of the principles of fair play, constitutes a criminal offence and is punishable by imprisonment from three months to two years.</w:t>
      </w: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If this offence is committed for the purpose of financial gain, it is punishable by imprisonment from two to seven years.</w:t>
      </w:r>
    </w:p>
    <w:p w:rsidR="003F44A2" w:rsidRPr="00027664" w:rsidRDefault="003F44A2" w:rsidP="003F44A2">
      <w:pPr>
        <w:autoSpaceDE w:val="0"/>
        <w:autoSpaceDN w:val="0"/>
        <w:adjustRightInd w:val="0"/>
        <w:spacing w:after="0" w:line="180" w:lineRule="atLeast"/>
        <w:ind w:firstLine="720"/>
        <w:rPr>
          <w:rFonts w:ascii="Times New Roman" w:eastAsiaTheme="minorHAnsi" w:hAnsi="Times New Roman"/>
          <w:sz w:val="24"/>
          <w:szCs w:val="24"/>
          <w:lang w:val="sq-AL"/>
        </w:rPr>
      </w:pP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197/b</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Distortion of competition in sporting competitions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10 023, dated 27.11.2008)</w:t>
      </w:r>
    </w:p>
    <w:p w:rsidR="003F44A2" w:rsidRPr="00027664" w:rsidRDefault="003F44A2" w:rsidP="003F44A2">
      <w:pPr>
        <w:autoSpaceDE w:val="0"/>
        <w:autoSpaceDN w:val="0"/>
        <w:adjustRightInd w:val="0"/>
        <w:spacing w:after="0" w:line="240" w:lineRule="auto"/>
        <w:ind w:firstLine="720"/>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distortion of competition in sporting competitions by participants, through the use of prohibited substances, constitutes a criminal offence and is punishable by a fine or by imprisonment of up to two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198</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Making premises available for unauthorized games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b/>
          <w:bCs/>
          <w:sz w:val="24"/>
          <w:szCs w:val="24"/>
          <w:lang w:val="sq-AL"/>
        </w:rPr>
      </w:pPr>
      <w:r w:rsidRPr="00027664">
        <w:rPr>
          <w:rFonts w:ascii="Times New Roman" w:eastAsiaTheme="minorHAnsi" w:hAnsi="Times New Roman"/>
          <w:sz w:val="24"/>
          <w:szCs w:val="24"/>
          <w:lang w:val="sq-AL"/>
        </w:rPr>
        <w:t xml:space="preserve">Making premises available for the organization or playing of lotteries, gambling services, or games of chance, in contravention of legal provisions, constitutes a criminal offence and is punishable by a fine or by imprisonment of up to six months.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SECTION XI</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CRIMINAL OFFENCES AGAINST THE LEGAL REGIME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OF LAND AND CONSTRUCTIONS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sz w:val="24"/>
          <w:szCs w:val="24"/>
          <w:lang w:val="sq-AL"/>
        </w:rPr>
      </w:pPr>
      <w:r w:rsidRPr="00027664">
        <w:rPr>
          <w:rFonts w:ascii="Times New Roman" w:eastAsiaTheme="minorHAnsi" w:hAnsi="Times New Roman"/>
          <w:i/>
          <w:sz w:val="24"/>
          <w:szCs w:val="24"/>
          <w:lang w:val="sq-AL"/>
        </w:rPr>
        <w:t>(Amended by Law No. 176/2014, dated 18.12.2014)</w:t>
      </w:r>
    </w:p>
    <w:p w:rsidR="003F44A2" w:rsidRPr="00027664" w:rsidRDefault="003F44A2" w:rsidP="003F44A2">
      <w:pPr>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199</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Abuse of land</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misuse of land contrary to its intended purpose constitutes a criminal offence and is punishable by a fine or by imprisonment of up to six months.</w:t>
      </w:r>
    </w:p>
    <w:p w:rsidR="00727A1B" w:rsidRPr="00027664" w:rsidRDefault="00727A1B" w:rsidP="003F44A2">
      <w:pPr>
        <w:keepNext/>
        <w:autoSpaceDE w:val="0"/>
        <w:autoSpaceDN w:val="0"/>
        <w:adjustRightInd w:val="0"/>
        <w:spacing w:after="0" w:line="240" w:lineRule="auto"/>
        <w:ind w:firstLine="0"/>
        <w:jc w:val="center"/>
        <w:rPr>
          <w:rFonts w:ascii="Times New Roman" w:eastAsiaTheme="minorHAnsi" w:hAnsi="Times New Roman"/>
          <w:sz w:val="24"/>
          <w:szCs w:val="24"/>
          <w:lang w:val="sq-AL"/>
        </w:rPr>
      </w:pP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199/a</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Illegal construction</w:t>
      </w:r>
    </w:p>
    <w:p w:rsidR="003F44A2" w:rsidRPr="00027664" w:rsidRDefault="003F44A2" w:rsidP="003F44A2">
      <w:pPr>
        <w:spacing w:after="0" w:line="240" w:lineRule="auto"/>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10 023, dated 27.11.2008; amended by Law No. 176/2014, dated 18.12.2014, an additional paragraph added after the first paragraph by Law No. 146/2020, dated 17.12.2020)</w:t>
      </w:r>
      <w:r w:rsidRPr="00027664">
        <w:rPr>
          <w:rFonts w:ascii="Times New Roman" w:hAnsi="Times New Roman"/>
          <w:sz w:val="24"/>
          <w:szCs w:val="24"/>
          <w:lang w:val="sq-AL"/>
        </w:rPr>
        <w:t xml:space="preserve"> </w:t>
      </w:r>
      <w:r w:rsidRPr="00027664">
        <w:rPr>
          <w:rFonts w:ascii="Times New Roman" w:eastAsiaTheme="minorHAnsi" w:hAnsi="Times New Roman"/>
          <w:i/>
          <w:iCs/>
          <w:sz w:val="24"/>
          <w:szCs w:val="24"/>
          <w:lang w:val="sq-AL"/>
        </w:rPr>
        <w:t>No. 146/2020, dated 17.12.2020)</w:t>
      </w:r>
    </w:p>
    <w:p w:rsidR="003F44A2" w:rsidRPr="00027664" w:rsidRDefault="003F44A2" w:rsidP="003F44A2">
      <w:pPr>
        <w:spacing w:after="0" w:line="240" w:lineRule="auto"/>
        <w:jc w:val="center"/>
        <w:rPr>
          <w:rFonts w:ascii="Times New Roman" w:eastAsiaTheme="minorHAnsi" w:hAnsi="Times New Roman"/>
          <w:i/>
          <w:iCs/>
          <w:sz w:val="24"/>
          <w:szCs w:val="24"/>
          <w:lang w:val="sq-AL"/>
        </w:rPr>
      </w:pPr>
    </w:p>
    <w:p w:rsidR="003F44A2" w:rsidRPr="00027664" w:rsidRDefault="003F44A2" w:rsidP="003F44A2">
      <w:pPr>
        <w:pStyle w:val="Paragrafi"/>
        <w:rPr>
          <w:rFonts w:ascii="Times New Roman" w:hAnsi="Times New Roman" w:cs="Times New Roman"/>
          <w:spacing w:val="-4"/>
          <w:szCs w:val="24"/>
          <w:lang w:val="sq-AL"/>
        </w:rPr>
      </w:pPr>
      <w:r w:rsidRPr="00027664">
        <w:rPr>
          <w:rFonts w:ascii="Times New Roman" w:hAnsi="Times New Roman" w:cs="Times New Roman"/>
          <w:spacing w:val="-4"/>
          <w:szCs w:val="24"/>
          <w:lang w:val="sq-AL"/>
        </w:rPr>
        <w:t>Construction carried out without a permit, in serious violation of the permit, or under the conditions of a revoked permit on one’s own property, is punishable by imprisonment of up to one year.</w:t>
      </w:r>
    </w:p>
    <w:p w:rsidR="003F44A2" w:rsidRPr="00027664" w:rsidRDefault="003F44A2" w:rsidP="003F44A2">
      <w:pPr>
        <w:pStyle w:val="Paragrafi"/>
        <w:rPr>
          <w:rFonts w:ascii="Times New Roman" w:hAnsi="Times New Roman" w:cs="Times New Roman"/>
          <w:spacing w:val="-4"/>
          <w:szCs w:val="24"/>
          <w:lang w:val="sq-AL"/>
        </w:rPr>
      </w:pPr>
      <w:r w:rsidRPr="00027664">
        <w:rPr>
          <w:rFonts w:ascii="Times New Roman" w:hAnsi="Times New Roman" w:cs="Times New Roman"/>
          <w:spacing w:val="-4"/>
          <w:szCs w:val="24"/>
          <w:lang w:val="sq-AL"/>
        </w:rPr>
        <w:t>The same offence, committed to meet housing needs according to the law, is punishable by a fine or by imprisonment of up to three months.</w:t>
      </w:r>
    </w:p>
    <w:p w:rsidR="003F44A2" w:rsidRPr="00027664" w:rsidRDefault="003F44A2" w:rsidP="003F44A2">
      <w:pPr>
        <w:pStyle w:val="Paragrafi"/>
        <w:rPr>
          <w:rFonts w:ascii="Times New Roman" w:hAnsi="Times New Roman" w:cs="Times New Roman"/>
          <w:spacing w:val="-4"/>
          <w:szCs w:val="24"/>
          <w:lang w:val="sq-AL"/>
        </w:rPr>
      </w:pPr>
      <w:r w:rsidRPr="00027664">
        <w:rPr>
          <w:rFonts w:ascii="Times New Roman" w:hAnsi="Times New Roman" w:cs="Times New Roman"/>
          <w:spacing w:val="-4"/>
          <w:szCs w:val="24"/>
          <w:lang w:val="sq-AL"/>
        </w:rPr>
        <w:t>The same offence, committed on public or state land or on the land of another person, is punishable by imprisonment of one to five years.</w:t>
      </w:r>
    </w:p>
    <w:p w:rsidR="003F44A2" w:rsidRPr="00027664" w:rsidRDefault="003F44A2" w:rsidP="003F44A2">
      <w:pPr>
        <w:pStyle w:val="Paragrafi"/>
        <w:rPr>
          <w:rFonts w:ascii="Times New Roman" w:hAnsi="Times New Roman" w:cs="Times New Roman"/>
          <w:spacing w:val="-4"/>
          <w:szCs w:val="24"/>
          <w:lang w:val="sq-AL"/>
        </w:rPr>
      </w:pPr>
      <w:r w:rsidRPr="00027664">
        <w:rPr>
          <w:rFonts w:ascii="Times New Roman" w:hAnsi="Times New Roman" w:cs="Times New Roman"/>
          <w:spacing w:val="-4"/>
          <w:szCs w:val="24"/>
          <w:lang w:val="sq-AL"/>
        </w:rPr>
        <w:t>The same offence, when it has caused serious consequences or is committed for profit, is punishable by imprisonment of three to eight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sz w:val="24"/>
          <w:szCs w:val="24"/>
          <w:lang w:val="sq-AL"/>
        </w:rPr>
      </w:pPr>
      <w:r w:rsidRPr="00027664">
        <w:rPr>
          <w:rFonts w:ascii="Times New Roman" w:eastAsiaTheme="minorHAnsi" w:hAnsi="Times New Roman"/>
          <w:i/>
          <w:sz w:val="24"/>
          <w:szCs w:val="24"/>
          <w:lang w:val="sq-AL"/>
        </w:rPr>
        <w:t xml:space="preserve"> </w:t>
      </w:r>
    </w:p>
    <w:p w:rsidR="003F44A2" w:rsidRPr="00027664" w:rsidRDefault="003F44A2" w:rsidP="003F44A2">
      <w:pPr>
        <w:spacing w:after="0" w:line="240" w:lineRule="auto"/>
        <w:jc w:val="center"/>
        <w:rPr>
          <w:rFonts w:ascii="Times New Roman" w:hAnsi="Times New Roman"/>
          <w:sz w:val="24"/>
          <w:szCs w:val="24"/>
        </w:rPr>
      </w:pPr>
      <w:r w:rsidRPr="00027664">
        <w:rPr>
          <w:rFonts w:ascii="Times New Roman" w:hAnsi="Times New Roman"/>
          <w:sz w:val="24"/>
          <w:szCs w:val="24"/>
        </w:rPr>
        <w:t>Article 199/b</w:t>
      </w:r>
    </w:p>
    <w:p w:rsidR="003F44A2" w:rsidRPr="00027664" w:rsidRDefault="003F44A2" w:rsidP="003F44A2">
      <w:pPr>
        <w:spacing w:after="0" w:line="240" w:lineRule="auto"/>
        <w:jc w:val="center"/>
        <w:rPr>
          <w:rFonts w:ascii="Times New Roman" w:hAnsi="Times New Roman"/>
          <w:b/>
          <w:sz w:val="24"/>
          <w:szCs w:val="24"/>
        </w:rPr>
      </w:pPr>
      <w:r w:rsidRPr="00027664">
        <w:rPr>
          <w:rFonts w:ascii="Times New Roman" w:hAnsi="Times New Roman"/>
          <w:b/>
          <w:sz w:val="24"/>
          <w:szCs w:val="24"/>
        </w:rPr>
        <w:t>Illegal design, supervision, implementation, or auditing of constructions</w:t>
      </w:r>
    </w:p>
    <w:p w:rsidR="003F44A2" w:rsidRPr="00027664" w:rsidRDefault="003F44A2" w:rsidP="003F44A2">
      <w:pPr>
        <w:spacing w:after="0" w:line="240" w:lineRule="auto"/>
        <w:jc w:val="center"/>
        <w:rPr>
          <w:rFonts w:ascii="Times New Roman" w:eastAsiaTheme="minorHAnsi" w:hAnsi="Times New Roman"/>
          <w:i/>
          <w:iCs/>
          <w:sz w:val="24"/>
          <w:szCs w:val="24"/>
          <w:lang w:val="sq-AL"/>
        </w:rPr>
      </w:pPr>
      <w:r w:rsidRPr="00027664">
        <w:rPr>
          <w:rFonts w:ascii="Times New Roman" w:eastAsiaTheme="minorHAnsi" w:hAnsi="Times New Roman"/>
          <w:i/>
          <w:sz w:val="24"/>
          <w:szCs w:val="24"/>
          <w:lang w:val="sq-AL"/>
        </w:rPr>
        <w:t>(Added by Law No. 176/2014, dated 18.12.2014 and amended by Law</w:t>
      </w:r>
      <w:r w:rsidRPr="00027664">
        <w:rPr>
          <w:rFonts w:ascii="Times New Roman" w:hAnsi="Times New Roman"/>
          <w:sz w:val="24"/>
          <w:szCs w:val="24"/>
          <w:lang w:val="sq-AL"/>
        </w:rPr>
        <w:t xml:space="preserve"> </w:t>
      </w:r>
      <w:r w:rsidRPr="00027664">
        <w:rPr>
          <w:rFonts w:ascii="Times New Roman" w:eastAsiaTheme="minorHAnsi" w:hAnsi="Times New Roman"/>
          <w:i/>
          <w:iCs/>
          <w:sz w:val="24"/>
          <w:szCs w:val="24"/>
          <w:lang w:val="sq-AL"/>
        </w:rPr>
        <w:t>No. 146/2020, dated 17.12.2020)</w:t>
      </w:r>
    </w:p>
    <w:p w:rsidR="003F44A2" w:rsidRPr="00027664" w:rsidRDefault="003F44A2" w:rsidP="003F44A2">
      <w:pPr>
        <w:spacing w:after="0" w:line="240" w:lineRule="auto"/>
        <w:jc w:val="center"/>
        <w:rPr>
          <w:rFonts w:ascii="Times New Roman" w:hAnsi="Times New Roman"/>
          <w:sz w:val="24"/>
          <w:szCs w:val="24"/>
        </w:rPr>
      </w:pPr>
    </w:p>
    <w:p w:rsidR="003F44A2" w:rsidRPr="00027664" w:rsidRDefault="003F44A2" w:rsidP="003F44A2">
      <w:pPr>
        <w:spacing w:after="0" w:line="240" w:lineRule="auto"/>
        <w:rPr>
          <w:rFonts w:ascii="Times New Roman" w:hAnsi="Times New Roman"/>
          <w:sz w:val="24"/>
          <w:szCs w:val="24"/>
        </w:rPr>
      </w:pPr>
      <w:r w:rsidRPr="00027664">
        <w:rPr>
          <w:rFonts w:ascii="Times New Roman" w:hAnsi="Times New Roman"/>
          <w:sz w:val="24"/>
          <w:szCs w:val="24"/>
        </w:rPr>
        <w:t>Design, supervision, implementation, or auditing of construction works in violation of the law, planning documents, applicable professional standards, or in contradiction to the development or construction permit by persons who have previously been subject to administrative measures for these violations, is punishable by imprisonment of one to five years.</w:t>
      </w:r>
    </w:p>
    <w:p w:rsidR="003F44A2" w:rsidRPr="00027664" w:rsidRDefault="003F44A2" w:rsidP="003F44A2">
      <w:pPr>
        <w:spacing w:after="0" w:line="240" w:lineRule="auto"/>
        <w:rPr>
          <w:rFonts w:ascii="Times New Roman" w:hAnsi="Times New Roman"/>
          <w:sz w:val="24"/>
          <w:szCs w:val="24"/>
        </w:rPr>
      </w:pPr>
      <w:r w:rsidRPr="00027664">
        <w:rPr>
          <w:rFonts w:ascii="Times New Roman" w:hAnsi="Times New Roman"/>
          <w:sz w:val="24"/>
          <w:szCs w:val="24"/>
        </w:rPr>
        <w:t>Inciting, with or without reward, or coercing the designer, supervisor, implementer, or auditor of construction works to violate the rules that guarantee the execution of constructions in accordance with the law, planning documents, applicable professional standards, or in contradiction to the development or construction permit, as provided in the first paragraph of this article, if it does not constitute another criminal offence, is punishable by imprisonment of one to five years.</w:t>
      </w:r>
    </w:p>
    <w:p w:rsidR="003F44A2" w:rsidRPr="00027664" w:rsidRDefault="003F44A2" w:rsidP="003F44A2">
      <w:pPr>
        <w:spacing w:after="0" w:line="240" w:lineRule="auto"/>
        <w:rPr>
          <w:rFonts w:ascii="Times New Roman" w:hAnsi="Times New Roman"/>
          <w:sz w:val="24"/>
          <w:szCs w:val="24"/>
        </w:rPr>
      </w:pPr>
      <w:r w:rsidRPr="00027664">
        <w:rPr>
          <w:rFonts w:ascii="Times New Roman" w:hAnsi="Times New Roman"/>
          <w:sz w:val="24"/>
          <w:szCs w:val="24"/>
        </w:rPr>
        <w:t xml:space="preserve">When the criminal offence has resulted in serious material consequences, it is punishable by imprisonment of five to ten years. </w:t>
      </w:r>
    </w:p>
    <w:p w:rsidR="003F44A2" w:rsidRPr="00027664" w:rsidRDefault="003F44A2" w:rsidP="003F44A2">
      <w:pPr>
        <w:pStyle w:val="Paragrafi"/>
        <w:rPr>
          <w:rFonts w:ascii="Times New Roman" w:hAnsi="Times New Roman" w:cs="Times New Roman"/>
          <w:spacing w:val="-4"/>
          <w:szCs w:val="24"/>
          <w:lang w:val="sq-AL"/>
        </w:rPr>
      </w:pPr>
      <w:r w:rsidRPr="00027664">
        <w:rPr>
          <w:rFonts w:ascii="Times New Roman" w:hAnsi="Times New Roman" w:cs="Times New Roman"/>
          <w:szCs w:val="24"/>
        </w:rPr>
        <w:t>When serious consequences have been caused to the life and health of individuals, it is punishable by imprisonment of five to fifteen years.</w:t>
      </w:r>
    </w:p>
    <w:p w:rsidR="003F44A2" w:rsidRPr="00027664" w:rsidRDefault="003F44A2" w:rsidP="003F44A2">
      <w:pPr>
        <w:pStyle w:val="Paragrafi"/>
        <w:ind w:firstLine="0"/>
        <w:rPr>
          <w:rFonts w:ascii="Times New Roman" w:hAnsi="Times New Roman" w:cs="Times New Roman"/>
          <w:spacing w:val="-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200</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Occupation of land</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Occupation of land constitutes a criminal misdemeanor and is punishable by a fine or by imprisonment of up to two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CHAPTER IV</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sz w:val="24"/>
          <w:szCs w:val="24"/>
          <w:lang w:val="sq-AL"/>
        </w:rPr>
        <w:t>CRIMINAL OFFENCES AGAINST THE ENVIRONMENT</w:t>
      </w:r>
    </w:p>
    <w:p w:rsidR="003F44A2" w:rsidRPr="00027664" w:rsidRDefault="003F44A2" w:rsidP="003F44A2">
      <w:pPr>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spacing w:after="0" w:line="240" w:lineRule="auto"/>
        <w:ind w:firstLine="0"/>
        <w:jc w:val="center"/>
        <w:rPr>
          <w:rFonts w:ascii="Times New Roman" w:eastAsia="Times New Roman" w:hAnsi="Times New Roman"/>
          <w:sz w:val="24"/>
          <w:szCs w:val="24"/>
        </w:rPr>
      </w:pPr>
      <w:r w:rsidRPr="00027664">
        <w:rPr>
          <w:rFonts w:ascii="Times New Roman" w:eastAsia="Times New Roman" w:hAnsi="Times New Roman"/>
          <w:sz w:val="24"/>
          <w:szCs w:val="24"/>
        </w:rPr>
        <w:t>Article 201</w:t>
      </w:r>
    </w:p>
    <w:p w:rsidR="003F44A2" w:rsidRPr="00027664" w:rsidRDefault="003F44A2" w:rsidP="003F44A2">
      <w:pPr>
        <w:spacing w:after="0" w:line="240" w:lineRule="auto"/>
        <w:ind w:firstLine="0"/>
        <w:jc w:val="center"/>
        <w:rPr>
          <w:rFonts w:ascii="Times New Roman" w:eastAsia="Times New Roman" w:hAnsi="Times New Roman"/>
          <w:b/>
          <w:sz w:val="24"/>
          <w:szCs w:val="24"/>
        </w:rPr>
      </w:pPr>
      <w:r w:rsidRPr="00027664">
        <w:rPr>
          <w:rFonts w:ascii="Times New Roman" w:eastAsia="Times New Roman" w:hAnsi="Times New Roman"/>
          <w:b/>
          <w:sz w:val="24"/>
          <w:szCs w:val="24"/>
        </w:rPr>
        <w:t>Air, water, and soil pollution</w:t>
      </w:r>
    </w:p>
    <w:p w:rsidR="003F44A2" w:rsidRPr="00027664" w:rsidRDefault="003F44A2" w:rsidP="003F44A2">
      <w:pPr>
        <w:spacing w:after="0" w:line="240" w:lineRule="auto"/>
        <w:jc w:val="center"/>
        <w:rPr>
          <w:rFonts w:ascii="Times New Roman" w:eastAsia="Times New Roman" w:hAnsi="Times New Roman"/>
          <w:i/>
          <w:sz w:val="24"/>
          <w:szCs w:val="24"/>
        </w:rPr>
      </w:pPr>
      <w:r w:rsidRPr="00027664">
        <w:rPr>
          <w:rFonts w:ascii="Times New Roman" w:eastAsia="Times New Roman" w:hAnsi="Times New Roman"/>
          <w:i/>
          <w:sz w:val="24"/>
          <w:szCs w:val="24"/>
        </w:rPr>
        <w:t>(Amended by Law No. 44/2019, dated 18.7.2019)</w:t>
      </w:r>
    </w:p>
    <w:p w:rsidR="003F44A2" w:rsidRPr="00027664" w:rsidRDefault="003F44A2" w:rsidP="003F44A2">
      <w:pPr>
        <w:spacing w:after="0" w:line="240" w:lineRule="auto"/>
        <w:jc w:val="center"/>
        <w:rPr>
          <w:rFonts w:ascii="Times New Roman" w:eastAsia="Times New Roman" w:hAnsi="Times New Roman"/>
          <w:i/>
          <w:sz w:val="24"/>
          <w:szCs w:val="24"/>
        </w:rPr>
      </w:pPr>
    </w:p>
    <w:p w:rsidR="003F44A2" w:rsidRPr="00027664" w:rsidRDefault="003F44A2" w:rsidP="003F44A2">
      <w:pPr>
        <w:spacing w:after="0" w:line="240" w:lineRule="auto"/>
        <w:rPr>
          <w:rFonts w:ascii="Times New Roman" w:eastAsia="Times New Roman" w:hAnsi="Times New Roman"/>
          <w:sz w:val="24"/>
          <w:szCs w:val="24"/>
        </w:rPr>
      </w:pPr>
      <w:r w:rsidRPr="00027664">
        <w:rPr>
          <w:rFonts w:ascii="Times New Roman" w:eastAsia="Times New Roman" w:hAnsi="Times New Roman"/>
          <w:sz w:val="24"/>
          <w:szCs w:val="24"/>
        </w:rPr>
        <w:t>Air pollution, pollution of surface water and groundwater, pollution of the surface or depths of soil, serious damage to animals or plants, through the discharge, emission, or introduction of ionizing radiation or a quantity of materials into the air, soil, or water, beyond the limits allowed by law, are punishable by imprisonment of up to three years.</w:t>
      </w:r>
    </w:p>
    <w:p w:rsidR="003F44A2" w:rsidRPr="00027664" w:rsidRDefault="003F44A2" w:rsidP="003F44A2">
      <w:pPr>
        <w:spacing w:after="0" w:line="240" w:lineRule="auto"/>
        <w:rPr>
          <w:rFonts w:ascii="Times New Roman" w:eastAsia="Times New Roman" w:hAnsi="Times New Roman"/>
          <w:sz w:val="24"/>
          <w:szCs w:val="24"/>
        </w:rPr>
      </w:pPr>
      <w:r w:rsidRPr="00027664">
        <w:rPr>
          <w:rFonts w:ascii="Times New Roman" w:eastAsia="Times New Roman" w:hAnsi="Times New Roman"/>
          <w:sz w:val="24"/>
          <w:szCs w:val="24"/>
        </w:rPr>
        <w:t>The same offence, when committed in areas specifically protected by law, such as areas of environmental, cultural, artistic, historical, architectural, or archaeological value, or when it has caused or may cause serious damage to the ecosystem, biodiversity, flora or fauna, is punishable by imprisonment from one to five years.</w:t>
      </w:r>
    </w:p>
    <w:p w:rsidR="003F44A2" w:rsidRPr="00027664" w:rsidRDefault="003F44A2" w:rsidP="003F44A2">
      <w:pPr>
        <w:spacing w:after="0" w:line="240" w:lineRule="auto"/>
        <w:rPr>
          <w:rFonts w:ascii="Times New Roman" w:eastAsia="Times New Roman" w:hAnsi="Times New Roman"/>
          <w:sz w:val="24"/>
          <w:szCs w:val="24"/>
        </w:rPr>
      </w:pPr>
      <w:r w:rsidRPr="00027664">
        <w:rPr>
          <w:rFonts w:ascii="Times New Roman" w:eastAsia="Times New Roman" w:hAnsi="Times New Roman"/>
          <w:sz w:val="24"/>
          <w:szCs w:val="24"/>
        </w:rPr>
        <w:t>When the criminal offence provided for in the first paragraph of this article has caused or may cause minor injury to one or more persons, it is punishable by imprisonment from one to seven years.</w:t>
      </w:r>
    </w:p>
    <w:p w:rsidR="003F44A2" w:rsidRPr="00027664" w:rsidRDefault="003F44A2" w:rsidP="003F44A2">
      <w:pPr>
        <w:spacing w:after="0" w:line="240" w:lineRule="auto"/>
        <w:rPr>
          <w:rFonts w:ascii="Times New Roman" w:eastAsia="Times New Roman" w:hAnsi="Times New Roman"/>
          <w:sz w:val="24"/>
          <w:szCs w:val="24"/>
        </w:rPr>
      </w:pPr>
      <w:r w:rsidRPr="00027664">
        <w:rPr>
          <w:rFonts w:ascii="Times New Roman" w:eastAsia="Times New Roman" w:hAnsi="Times New Roman"/>
          <w:sz w:val="24"/>
          <w:szCs w:val="24"/>
        </w:rPr>
        <w:t>When this offence has caused or may cause serious injury to one or more persons, it is punishable by imprisonment from two to ten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rPr>
          <w:rFonts w:ascii="Times New Roman" w:eastAsia="Times New Roman" w:hAnsi="Times New Roman"/>
          <w:sz w:val="24"/>
          <w:szCs w:val="24"/>
        </w:rPr>
      </w:pPr>
      <w:r w:rsidRPr="00027664">
        <w:rPr>
          <w:rFonts w:ascii="Times New Roman" w:eastAsia="Times New Roman" w:hAnsi="Times New Roman"/>
          <w:sz w:val="24"/>
          <w:szCs w:val="24"/>
        </w:rPr>
        <w:tab/>
        <w:t>Yes This offence, when it has caused or may cause the death of one or more persons, is punishable by imprisonment from five to fifteen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imes New Roman" w:hAnsi="Times New Roman"/>
          <w:sz w:val="24"/>
          <w:szCs w:val="24"/>
        </w:rPr>
      </w:pPr>
    </w:p>
    <w:p w:rsidR="003F44A2" w:rsidRPr="00027664" w:rsidRDefault="003F44A2" w:rsidP="003F44A2">
      <w:pPr>
        <w:spacing w:after="0" w:line="240" w:lineRule="auto"/>
        <w:ind w:firstLine="0"/>
        <w:jc w:val="center"/>
        <w:rPr>
          <w:rFonts w:ascii="Times New Roman" w:eastAsia="Times New Roman" w:hAnsi="Times New Roman"/>
          <w:sz w:val="24"/>
          <w:szCs w:val="24"/>
        </w:rPr>
      </w:pPr>
      <w:r w:rsidRPr="00027664">
        <w:rPr>
          <w:rFonts w:ascii="Times New Roman" w:eastAsia="Times New Roman" w:hAnsi="Times New Roman"/>
          <w:sz w:val="24"/>
          <w:szCs w:val="24"/>
        </w:rPr>
        <w:t>Article 201/a</w:t>
      </w:r>
    </w:p>
    <w:p w:rsidR="003F44A2" w:rsidRPr="00027664" w:rsidRDefault="003F44A2" w:rsidP="003F44A2">
      <w:pPr>
        <w:spacing w:after="0" w:line="240" w:lineRule="auto"/>
        <w:ind w:firstLine="0"/>
        <w:jc w:val="center"/>
        <w:rPr>
          <w:rFonts w:ascii="Times New Roman" w:eastAsia="Times New Roman" w:hAnsi="Times New Roman"/>
          <w:b/>
          <w:sz w:val="24"/>
          <w:szCs w:val="24"/>
        </w:rPr>
      </w:pPr>
      <w:r w:rsidRPr="00027664">
        <w:rPr>
          <w:rFonts w:ascii="Times New Roman" w:eastAsia="Times New Roman" w:hAnsi="Times New Roman"/>
          <w:b/>
          <w:sz w:val="24"/>
          <w:szCs w:val="24"/>
        </w:rPr>
        <w:t>Waste management</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sz w:val="24"/>
          <w:szCs w:val="24"/>
          <w:lang w:val="sq-AL"/>
        </w:rPr>
      </w:pPr>
      <w:r w:rsidRPr="00027664">
        <w:rPr>
          <w:rFonts w:ascii="Times New Roman" w:eastAsiaTheme="minorHAnsi" w:hAnsi="Times New Roman"/>
          <w:i/>
          <w:sz w:val="24"/>
          <w:szCs w:val="24"/>
          <w:lang w:val="sq-AL"/>
        </w:rPr>
        <w:t>(Added by Law No. 44/2019, dated 18.7.2019)</w:t>
      </w:r>
    </w:p>
    <w:p w:rsidR="003F44A2" w:rsidRPr="00027664" w:rsidRDefault="003F44A2" w:rsidP="003F44A2">
      <w:pPr>
        <w:spacing w:after="0" w:line="240" w:lineRule="auto"/>
        <w:rPr>
          <w:rFonts w:ascii="Times New Roman" w:eastAsia="Times New Roman" w:hAnsi="Times New Roman"/>
          <w:sz w:val="24"/>
          <w:szCs w:val="24"/>
        </w:rPr>
      </w:pPr>
    </w:p>
    <w:p w:rsidR="003F44A2" w:rsidRPr="00027664" w:rsidRDefault="003F44A2" w:rsidP="003F44A2">
      <w:pPr>
        <w:spacing w:after="0" w:line="240" w:lineRule="auto"/>
        <w:rPr>
          <w:rFonts w:ascii="Times New Roman" w:eastAsia="Times New Roman" w:hAnsi="Times New Roman"/>
          <w:sz w:val="24"/>
          <w:szCs w:val="24"/>
        </w:rPr>
      </w:pPr>
      <w:r w:rsidRPr="00027664">
        <w:rPr>
          <w:rFonts w:ascii="Times New Roman" w:eastAsia="Times New Roman" w:hAnsi="Times New Roman"/>
          <w:sz w:val="24"/>
          <w:szCs w:val="24"/>
        </w:rPr>
        <w:t xml:space="preserve">The collection, transportation, recovery or disposal of waste, including the supervision of these activities, the care of landfill sites, as well as actions taken in violation of the requirements of the legislation in force for waste management, when it causes or may cause serious damage to air quality, soil quality or water quality, to animals or plants, is punishable by a fine or imprisonment of up to five years. </w:t>
      </w:r>
    </w:p>
    <w:p w:rsidR="003F44A2" w:rsidRPr="00027664" w:rsidRDefault="003F44A2" w:rsidP="003F44A2">
      <w:pPr>
        <w:spacing w:after="0" w:line="240" w:lineRule="auto"/>
        <w:rPr>
          <w:rFonts w:ascii="Times New Roman" w:eastAsia="Times New Roman" w:hAnsi="Times New Roman"/>
          <w:sz w:val="24"/>
          <w:szCs w:val="24"/>
        </w:rPr>
      </w:pPr>
      <w:r w:rsidRPr="00027664">
        <w:rPr>
          <w:rFonts w:ascii="Times New Roman" w:eastAsia="Times New Roman" w:hAnsi="Times New Roman"/>
          <w:sz w:val="24"/>
          <w:szCs w:val="24"/>
        </w:rPr>
        <w:t>This offence, when it causes or may cause serious harm to human health, is punishable by imprisonment from two to ten years.</w:t>
      </w:r>
    </w:p>
    <w:p w:rsidR="003F44A2" w:rsidRPr="00027664" w:rsidRDefault="003F44A2" w:rsidP="003F44A2">
      <w:pPr>
        <w:spacing w:after="0" w:line="240" w:lineRule="auto"/>
        <w:rPr>
          <w:rFonts w:ascii="Times New Roman" w:eastAsia="Times New Roman" w:hAnsi="Times New Roman"/>
          <w:sz w:val="24"/>
          <w:szCs w:val="24"/>
        </w:rPr>
      </w:pPr>
      <w:r w:rsidRPr="00027664">
        <w:rPr>
          <w:rFonts w:ascii="Times New Roman" w:eastAsia="Times New Roman" w:hAnsi="Times New Roman"/>
          <w:sz w:val="24"/>
          <w:szCs w:val="24"/>
        </w:rPr>
        <w:t xml:space="preserve">Where the offence has resulted or may result in the death of a person, it is punishable by imprisonment from five to fifteen years. </w:t>
      </w:r>
    </w:p>
    <w:p w:rsidR="003F44A2" w:rsidRPr="00027664" w:rsidRDefault="003F44A2" w:rsidP="003F44A2">
      <w:pPr>
        <w:spacing w:after="0" w:line="240" w:lineRule="auto"/>
        <w:rPr>
          <w:rFonts w:ascii="Times New Roman" w:eastAsia="Times New Roman" w:hAnsi="Times New Roman"/>
          <w:sz w:val="24"/>
          <w:szCs w:val="24"/>
        </w:rPr>
      </w:pPr>
      <w:r w:rsidRPr="00027664">
        <w:rPr>
          <w:rFonts w:ascii="Times New Roman" w:eastAsia="Times New Roman" w:hAnsi="Times New Roman"/>
          <w:sz w:val="24"/>
          <w:szCs w:val="24"/>
        </w:rPr>
        <w:t>When this offence is committed by negligence, it is punishable by a fine or imprisonment of up to two years.</w:t>
      </w:r>
    </w:p>
    <w:p w:rsidR="003F44A2" w:rsidRPr="00027664" w:rsidRDefault="003F44A2" w:rsidP="003F44A2">
      <w:pPr>
        <w:spacing w:after="0" w:line="240" w:lineRule="auto"/>
        <w:rPr>
          <w:rFonts w:ascii="Times New Roman" w:eastAsia="Times New Roman" w:hAnsi="Times New Roman"/>
          <w:sz w:val="24"/>
          <w:szCs w:val="24"/>
        </w:rPr>
      </w:pPr>
    </w:p>
    <w:p w:rsidR="003F44A2" w:rsidRPr="00027664" w:rsidRDefault="003F44A2" w:rsidP="003F44A2">
      <w:pPr>
        <w:spacing w:after="0" w:line="240" w:lineRule="auto"/>
        <w:ind w:firstLine="0"/>
        <w:jc w:val="center"/>
        <w:rPr>
          <w:rFonts w:ascii="Times New Roman" w:eastAsia="Times New Roman" w:hAnsi="Times New Roman"/>
          <w:sz w:val="24"/>
          <w:szCs w:val="24"/>
        </w:rPr>
      </w:pPr>
      <w:r w:rsidRPr="00027664">
        <w:rPr>
          <w:rFonts w:ascii="Times New Roman" w:eastAsia="Times New Roman" w:hAnsi="Times New Roman"/>
          <w:sz w:val="24"/>
          <w:szCs w:val="24"/>
        </w:rPr>
        <w:t>Article 201/b</w:t>
      </w:r>
    </w:p>
    <w:p w:rsidR="003F44A2" w:rsidRPr="00027664" w:rsidRDefault="003F44A2" w:rsidP="003F44A2">
      <w:pPr>
        <w:spacing w:after="0" w:line="240" w:lineRule="auto"/>
        <w:ind w:firstLine="0"/>
        <w:jc w:val="center"/>
        <w:rPr>
          <w:rFonts w:ascii="Times New Roman" w:eastAsia="Times New Roman" w:hAnsi="Times New Roman"/>
          <w:b/>
          <w:sz w:val="24"/>
          <w:szCs w:val="24"/>
        </w:rPr>
      </w:pPr>
      <w:r w:rsidRPr="00027664">
        <w:rPr>
          <w:rFonts w:ascii="Times New Roman" w:eastAsia="Times New Roman" w:hAnsi="Times New Roman"/>
          <w:b/>
          <w:sz w:val="24"/>
          <w:szCs w:val="24"/>
        </w:rPr>
        <w:t>The transportation of waste</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sz w:val="24"/>
          <w:szCs w:val="24"/>
          <w:lang w:val="sq-AL"/>
        </w:rPr>
      </w:pPr>
      <w:r w:rsidRPr="00027664">
        <w:rPr>
          <w:rFonts w:ascii="Times New Roman" w:eastAsiaTheme="minorHAnsi" w:hAnsi="Times New Roman"/>
          <w:i/>
          <w:sz w:val="24"/>
          <w:szCs w:val="24"/>
          <w:lang w:val="sq-AL"/>
        </w:rPr>
        <w:t>(Added by Law No. 44/2019, dated 18.7.2019)</w:t>
      </w:r>
    </w:p>
    <w:p w:rsidR="003F44A2" w:rsidRPr="00027664" w:rsidRDefault="003F44A2" w:rsidP="003F44A2">
      <w:pPr>
        <w:spacing w:after="0" w:line="240" w:lineRule="auto"/>
        <w:ind w:firstLine="0"/>
        <w:jc w:val="center"/>
        <w:rPr>
          <w:rFonts w:ascii="Times New Roman" w:eastAsia="Times New Roman" w:hAnsi="Times New Roman"/>
          <w:sz w:val="24"/>
          <w:szCs w:val="24"/>
        </w:rPr>
      </w:pPr>
    </w:p>
    <w:p w:rsidR="003F44A2" w:rsidRPr="00027664" w:rsidRDefault="003F44A2" w:rsidP="003F44A2">
      <w:pPr>
        <w:spacing w:after="0" w:line="240" w:lineRule="auto"/>
        <w:rPr>
          <w:rFonts w:ascii="Times New Roman" w:eastAsia="Times New Roman" w:hAnsi="Times New Roman"/>
          <w:sz w:val="24"/>
          <w:szCs w:val="24"/>
        </w:rPr>
      </w:pPr>
      <w:r w:rsidRPr="00027664">
        <w:rPr>
          <w:rFonts w:ascii="Times New Roman" w:eastAsia="Times New Roman" w:hAnsi="Times New Roman"/>
          <w:sz w:val="24"/>
          <w:szCs w:val="24"/>
        </w:rPr>
        <w:t>The transportation of waste entering, leaving, or transiting through the territory of Albania, in not insignificant quantities, carried out in a single transport or in several transports that appear to be related to each other, in violation of the requirements of the legislation in force on waste management or of the permits and authorisations issued by the competent authorities, is punishable by a fine or imprisonment of up to five years.</w:t>
      </w:r>
    </w:p>
    <w:p w:rsidR="003F44A2" w:rsidRPr="00027664" w:rsidRDefault="003F44A2" w:rsidP="003F44A2">
      <w:pPr>
        <w:spacing w:after="0" w:line="240" w:lineRule="auto"/>
        <w:rPr>
          <w:rFonts w:ascii="Times New Roman" w:eastAsia="Times New Roman" w:hAnsi="Times New Roman"/>
          <w:sz w:val="24"/>
          <w:szCs w:val="24"/>
        </w:rPr>
      </w:pPr>
    </w:p>
    <w:p w:rsidR="003F44A2" w:rsidRPr="00027664" w:rsidRDefault="003F44A2" w:rsidP="003F44A2">
      <w:pPr>
        <w:spacing w:after="0" w:line="240" w:lineRule="auto"/>
        <w:ind w:firstLine="0"/>
        <w:jc w:val="center"/>
        <w:rPr>
          <w:rFonts w:ascii="Times New Roman" w:eastAsia="Times New Roman" w:hAnsi="Times New Roman"/>
          <w:sz w:val="24"/>
          <w:szCs w:val="24"/>
        </w:rPr>
      </w:pPr>
      <w:r w:rsidRPr="00027664">
        <w:rPr>
          <w:rFonts w:ascii="Times New Roman" w:eastAsia="Times New Roman" w:hAnsi="Times New Roman"/>
          <w:sz w:val="24"/>
          <w:szCs w:val="24"/>
        </w:rPr>
        <w:t>Article 201/c</w:t>
      </w:r>
    </w:p>
    <w:p w:rsidR="003F44A2" w:rsidRPr="00027664" w:rsidRDefault="003F44A2" w:rsidP="003F44A2">
      <w:pPr>
        <w:spacing w:after="0" w:line="240" w:lineRule="auto"/>
        <w:ind w:firstLine="0"/>
        <w:jc w:val="center"/>
        <w:rPr>
          <w:rFonts w:ascii="Times New Roman" w:eastAsia="Times New Roman" w:hAnsi="Times New Roman"/>
          <w:b/>
          <w:sz w:val="24"/>
          <w:szCs w:val="24"/>
        </w:rPr>
      </w:pPr>
      <w:r w:rsidRPr="00027664">
        <w:rPr>
          <w:rFonts w:ascii="Times New Roman" w:eastAsia="Times New Roman" w:hAnsi="Times New Roman"/>
          <w:b/>
          <w:sz w:val="24"/>
          <w:szCs w:val="24"/>
        </w:rPr>
        <w:t>Dangerous activities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sz w:val="24"/>
          <w:szCs w:val="24"/>
          <w:lang w:val="sq-AL"/>
        </w:rPr>
      </w:pPr>
      <w:r w:rsidRPr="00027664">
        <w:rPr>
          <w:rFonts w:ascii="Times New Roman" w:eastAsiaTheme="minorHAnsi" w:hAnsi="Times New Roman"/>
          <w:i/>
          <w:sz w:val="24"/>
          <w:szCs w:val="24"/>
          <w:lang w:val="sq-AL"/>
        </w:rPr>
        <w:t>(Added by Law No. 44/2019, dated 18.7.2019)</w:t>
      </w:r>
    </w:p>
    <w:p w:rsidR="003F44A2" w:rsidRPr="00027664" w:rsidRDefault="003F44A2" w:rsidP="003F44A2">
      <w:pPr>
        <w:spacing w:after="0" w:line="240" w:lineRule="auto"/>
        <w:rPr>
          <w:rFonts w:ascii="Times New Roman" w:eastAsia="Times New Roman" w:hAnsi="Times New Roman"/>
          <w:b/>
          <w:sz w:val="24"/>
          <w:szCs w:val="24"/>
        </w:rPr>
      </w:pPr>
    </w:p>
    <w:p w:rsidR="003F44A2" w:rsidRPr="00027664" w:rsidRDefault="003F44A2" w:rsidP="003F44A2">
      <w:pPr>
        <w:spacing w:after="0" w:line="240" w:lineRule="auto"/>
        <w:rPr>
          <w:rFonts w:ascii="Times New Roman" w:eastAsia="Times New Roman" w:hAnsi="Times New Roman"/>
          <w:sz w:val="24"/>
          <w:szCs w:val="24"/>
        </w:rPr>
      </w:pPr>
      <w:r w:rsidRPr="00027664">
        <w:rPr>
          <w:rFonts w:ascii="Times New Roman" w:eastAsia="Times New Roman" w:hAnsi="Times New Roman"/>
          <w:sz w:val="24"/>
          <w:szCs w:val="24"/>
        </w:rPr>
        <w:t>The operation of a plant where dangerous activity takes place or where dangerous substances or preparations are stored or used, in violation of the requirements of the relevant legislation or of the permits and authorisations issued by the competent authorities, which cause or may cause serious damage outside the plant to air quality, soil quality or water quality, to animals or to plants, is punishable by imprisonment from two to eight years.</w:t>
      </w:r>
    </w:p>
    <w:p w:rsidR="003F44A2" w:rsidRPr="00027664" w:rsidRDefault="003F44A2" w:rsidP="003F44A2">
      <w:pPr>
        <w:spacing w:after="0" w:line="240" w:lineRule="auto"/>
        <w:rPr>
          <w:rFonts w:ascii="Times New Roman" w:eastAsia="Times New Roman" w:hAnsi="Times New Roman"/>
          <w:sz w:val="24"/>
          <w:szCs w:val="24"/>
        </w:rPr>
      </w:pPr>
      <w:r w:rsidRPr="00027664">
        <w:rPr>
          <w:rFonts w:ascii="Times New Roman" w:eastAsia="Times New Roman" w:hAnsi="Times New Roman"/>
          <w:sz w:val="24"/>
          <w:szCs w:val="24"/>
        </w:rPr>
        <w:t>This offence, when it causes or may cause serious injury to human health, is punishable by imprisonment from two to ten years.</w:t>
      </w:r>
    </w:p>
    <w:p w:rsidR="003F44A2" w:rsidRPr="00027664" w:rsidRDefault="003F44A2" w:rsidP="003F44A2">
      <w:pPr>
        <w:spacing w:after="0" w:line="240" w:lineRule="auto"/>
        <w:rPr>
          <w:rFonts w:ascii="Times New Roman" w:eastAsia="Times New Roman" w:hAnsi="Times New Roman"/>
          <w:sz w:val="24"/>
          <w:szCs w:val="24"/>
        </w:rPr>
      </w:pPr>
      <w:r w:rsidRPr="00027664">
        <w:rPr>
          <w:rFonts w:ascii="Times New Roman" w:eastAsia="Times New Roman" w:hAnsi="Times New Roman"/>
          <w:sz w:val="24"/>
          <w:szCs w:val="24"/>
        </w:rPr>
        <w:t>When the offence has resulted in or may result in the death of a person, it is punishable by imprisonment from five to fifteen years.</w:t>
      </w:r>
    </w:p>
    <w:p w:rsidR="003F44A2" w:rsidRPr="00027664" w:rsidRDefault="003F44A2" w:rsidP="003F44A2">
      <w:pPr>
        <w:spacing w:after="0" w:line="240" w:lineRule="auto"/>
        <w:rPr>
          <w:rFonts w:ascii="Times New Roman" w:eastAsia="Times New Roman" w:hAnsi="Times New Roman"/>
          <w:sz w:val="24"/>
          <w:szCs w:val="24"/>
        </w:rPr>
      </w:pPr>
      <w:r w:rsidRPr="00027664">
        <w:rPr>
          <w:rFonts w:ascii="Times New Roman" w:eastAsia="Times New Roman" w:hAnsi="Times New Roman"/>
          <w:sz w:val="24"/>
          <w:szCs w:val="24"/>
        </w:rPr>
        <w:t>When this offence is committed through negligence, it is punishable by a fine or by imprisonment of up to five years.</w:t>
      </w:r>
    </w:p>
    <w:p w:rsidR="003F44A2" w:rsidRPr="00027664" w:rsidRDefault="003F44A2" w:rsidP="003F44A2">
      <w:pPr>
        <w:rPr>
          <w:rFonts w:ascii="Times New Roman" w:hAnsi="Times New Roman"/>
          <w:sz w:val="24"/>
          <w:szCs w:val="24"/>
        </w:rPr>
      </w:pPr>
    </w:p>
    <w:p w:rsidR="003F44A2" w:rsidRPr="00027664" w:rsidRDefault="003F44A2" w:rsidP="003F44A2">
      <w:pPr>
        <w:spacing w:after="0" w:line="240" w:lineRule="auto"/>
        <w:ind w:firstLine="0"/>
        <w:jc w:val="center"/>
        <w:rPr>
          <w:rFonts w:ascii="Times New Roman" w:eastAsia="Times New Roman" w:hAnsi="Times New Roman"/>
          <w:sz w:val="24"/>
          <w:szCs w:val="24"/>
        </w:rPr>
      </w:pPr>
    </w:p>
    <w:p w:rsidR="003F44A2" w:rsidRPr="00027664" w:rsidRDefault="003F44A2" w:rsidP="003F44A2">
      <w:pPr>
        <w:spacing w:after="0" w:line="240" w:lineRule="auto"/>
        <w:ind w:firstLine="0"/>
        <w:jc w:val="center"/>
        <w:rPr>
          <w:rFonts w:ascii="Times New Roman" w:eastAsia="Times New Roman" w:hAnsi="Times New Roman"/>
          <w:sz w:val="24"/>
          <w:szCs w:val="24"/>
        </w:rPr>
      </w:pPr>
      <w:r w:rsidRPr="00027664">
        <w:rPr>
          <w:rFonts w:ascii="Times New Roman" w:eastAsia="Times New Roman" w:hAnsi="Times New Roman"/>
          <w:sz w:val="24"/>
          <w:szCs w:val="24"/>
        </w:rPr>
        <w:t>Article 201/ç</w:t>
      </w:r>
    </w:p>
    <w:p w:rsidR="003F44A2" w:rsidRPr="00027664" w:rsidRDefault="003F44A2" w:rsidP="003F44A2">
      <w:pPr>
        <w:spacing w:after="0" w:line="240" w:lineRule="auto"/>
        <w:ind w:firstLine="0"/>
        <w:jc w:val="center"/>
        <w:rPr>
          <w:rFonts w:ascii="Times New Roman" w:eastAsia="Times New Roman" w:hAnsi="Times New Roman"/>
          <w:b/>
          <w:sz w:val="24"/>
          <w:szCs w:val="24"/>
        </w:rPr>
      </w:pPr>
      <w:r w:rsidRPr="00027664">
        <w:rPr>
          <w:rFonts w:ascii="Times New Roman" w:eastAsia="Times New Roman" w:hAnsi="Times New Roman"/>
          <w:b/>
          <w:sz w:val="24"/>
          <w:szCs w:val="24"/>
        </w:rPr>
        <w:t>Nuclear materials and dangerous radioactive substances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sz w:val="24"/>
          <w:szCs w:val="24"/>
          <w:lang w:val="sq-AL"/>
        </w:rPr>
      </w:pPr>
      <w:r w:rsidRPr="00027664">
        <w:rPr>
          <w:rFonts w:ascii="Times New Roman" w:eastAsiaTheme="minorHAnsi" w:hAnsi="Times New Roman"/>
          <w:i/>
          <w:sz w:val="24"/>
          <w:szCs w:val="24"/>
          <w:lang w:val="sq-AL"/>
        </w:rPr>
        <w:t>(Added by Law no. 44/2019, dated 18.7.2019)</w:t>
      </w:r>
    </w:p>
    <w:p w:rsidR="003F44A2" w:rsidRPr="00027664" w:rsidRDefault="003F44A2" w:rsidP="003F44A2">
      <w:pPr>
        <w:spacing w:after="0" w:line="240" w:lineRule="auto"/>
        <w:rPr>
          <w:rFonts w:ascii="Times New Roman" w:eastAsia="Times New Roman" w:hAnsi="Times New Roman"/>
          <w:sz w:val="24"/>
          <w:szCs w:val="24"/>
        </w:rPr>
      </w:pPr>
    </w:p>
    <w:p w:rsidR="003F44A2" w:rsidRPr="00027664" w:rsidRDefault="003F44A2" w:rsidP="003F44A2">
      <w:pPr>
        <w:spacing w:after="0" w:line="240" w:lineRule="auto"/>
        <w:rPr>
          <w:rFonts w:ascii="Times New Roman" w:eastAsia="Times New Roman" w:hAnsi="Times New Roman"/>
          <w:sz w:val="24"/>
          <w:szCs w:val="24"/>
        </w:rPr>
      </w:pPr>
      <w:r w:rsidRPr="00027664">
        <w:rPr>
          <w:rFonts w:ascii="Times New Roman" w:eastAsia="Times New Roman" w:hAnsi="Times New Roman"/>
          <w:sz w:val="24"/>
          <w:szCs w:val="24"/>
        </w:rPr>
        <w:t>The production, processing, treatment, use, storage, warehousing, transportation, import, export or disposal of nuclear materials or other dangerous radioactive substances, in violation of the requirements of the relevant legislation or permits and authorisations issued by the competent authorities, when causing or likely to cause serious harm to the quality of air, soil or water, or to animals or plants, shall be punishable by a fine or imprisonment of up to five years.</w:t>
      </w:r>
    </w:p>
    <w:p w:rsidR="003F44A2" w:rsidRPr="00027664" w:rsidRDefault="003F44A2" w:rsidP="003F44A2">
      <w:pPr>
        <w:spacing w:after="0" w:line="240" w:lineRule="auto"/>
        <w:rPr>
          <w:rFonts w:ascii="Times New Roman" w:eastAsia="Times New Roman" w:hAnsi="Times New Roman"/>
          <w:sz w:val="24"/>
          <w:szCs w:val="24"/>
        </w:rPr>
      </w:pPr>
      <w:r w:rsidRPr="00027664">
        <w:rPr>
          <w:rFonts w:ascii="Times New Roman" w:eastAsia="Times New Roman" w:hAnsi="Times New Roman"/>
          <w:sz w:val="24"/>
          <w:szCs w:val="24"/>
        </w:rPr>
        <w:t>When this act causes or is likely to cause serious harm to human health, it shall be punishable by imprisonment of two to ten years.</w:t>
      </w:r>
    </w:p>
    <w:p w:rsidR="003F44A2" w:rsidRPr="00027664" w:rsidRDefault="003F44A2" w:rsidP="003F44A2">
      <w:pPr>
        <w:spacing w:after="0" w:line="240" w:lineRule="auto"/>
        <w:rPr>
          <w:rFonts w:ascii="Times New Roman" w:eastAsia="Times New Roman" w:hAnsi="Times New Roman"/>
          <w:sz w:val="24"/>
          <w:szCs w:val="24"/>
        </w:rPr>
      </w:pPr>
      <w:r w:rsidRPr="00027664">
        <w:rPr>
          <w:rFonts w:ascii="Times New Roman" w:eastAsia="Times New Roman" w:hAnsi="Times New Roman"/>
          <w:sz w:val="24"/>
          <w:szCs w:val="24"/>
        </w:rPr>
        <w:t>When the act has resulted or is likely to result in the death of a person as a consequence, it shall be punishable by imprisonment from fifteen to twenty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rPr>
          <w:rFonts w:ascii="Times New Roman" w:eastAsia="Times New Roman" w:hAnsi="Times New Roman"/>
          <w:sz w:val="24"/>
          <w:szCs w:val="24"/>
        </w:rPr>
      </w:pPr>
      <w:r w:rsidRPr="00027664">
        <w:rPr>
          <w:rFonts w:ascii="Times New Roman" w:eastAsia="Times New Roman" w:hAnsi="Times New Roman"/>
          <w:sz w:val="24"/>
          <w:szCs w:val="24"/>
        </w:rPr>
        <w:tab/>
        <w:t>When this act is committed through negligence, it shall be punishable by a fine or imprisonment of up to four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rPr>
          <w:rFonts w:ascii="Times New Roman" w:eastAsia="Times New Roman" w:hAnsi="Times New Roman"/>
          <w:sz w:val="24"/>
          <w:szCs w:val="24"/>
        </w:rPr>
      </w:pPr>
    </w:p>
    <w:p w:rsidR="003F44A2" w:rsidRPr="00027664" w:rsidRDefault="003F44A2" w:rsidP="003F44A2">
      <w:pPr>
        <w:spacing w:after="0" w:line="240" w:lineRule="auto"/>
        <w:ind w:firstLine="0"/>
        <w:jc w:val="center"/>
        <w:rPr>
          <w:rFonts w:ascii="Times New Roman" w:eastAsia="Times New Roman" w:hAnsi="Times New Roman"/>
          <w:sz w:val="24"/>
          <w:szCs w:val="24"/>
        </w:rPr>
      </w:pPr>
      <w:r w:rsidRPr="00027664">
        <w:rPr>
          <w:rFonts w:ascii="Times New Roman" w:eastAsia="Times New Roman" w:hAnsi="Times New Roman"/>
          <w:sz w:val="24"/>
          <w:szCs w:val="24"/>
        </w:rPr>
        <w:t>Article 202</w:t>
      </w:r>
    </w:p>
    <w:p w:rsidR="003F44A2" w:rsidRPr="00027664" w:rsidRDefault="003F44A2" w:rsidP="003F44A2">
      <w:pPr>
        <w:spacing w:after="0" w:line="240" w:lineRule="auto"/>
        <w:ind w:firstLine="0"/>
        <w:jc w:val="center"/>
        <w:rPr>
          <w:rFonts w:ascii="Times New Roman" w:eastAsia="Times New Roman" w:hAnsi="Times New Roman"/>
          <w:b/>
          <w:sz w:val="24"/>
          <w:szCs w:val="24"/>
        </w:rPr>
      </w:pPr>
      <w:r w:rsidRPr="00027664">
        <w:rPr>
          <w:rFonts w:ascii="Times New Roman" w:eastAsia="Times New Roman" w:hAnsi="Times New Roman"/>
          <w:b/>
          <w:sz w:val="24"/>
          <w:szCs w:val="24"/>
        </w:rPr>
        <w:t>Damage to protected species of wild flora and fauna</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sz w:val="24"/>
          <w:szCs w:val="24"/>
          <w:lang w:val="sq-AL"/>
        </w:rPr>
      </w:pPr>
      <w:r w:rsidRPr="00027664">
        <w:rPr>
          <w:rFonts w:ascii="Times New Roman" w:eastAsiaTheme="minorHAnsi" w:hAnsi="Times New Roman"/>
          <w:i/>
          <w:sz w:val="24"/>
          <w:szCs w:val="24"/>
          <w:lang w:val="sq-AL"/>
        </w:rPr>
        <w:t>(Amended by Law no. 44/2019, dated 18.7.2019)</w:t>
      </w:r>
    </w:p>
    <w:p w:rsidR="003F44A2" w:rsidRPr="00027664" w:rsidRDefault="003F44A2" w:rsidP="003F44A2">
      <w:pPr>
        <w:spacing w:after="0" w:line="240" w:lineRule="auto"/>
        <w:rPr>
          <w:rFonts w:ascii="Times New Roman" w:eastAsia="Times New Roman" w:hAnsi="Times New Roman"/>
          <w:sz w:val="24"/>
          <w:szCs w:val="24"/>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rPr>
          <w:rFonts w:ascii="Times New Roman" w:eastAsiaTheme="minorHAnsi" w:hAnsi="Times New Roman"/>
          <w:sz w:val="24"/>
          <w:szCs w:val="24"/>
          <w:lang w:val="sq-AL"/>
        </w:rPr>
      </w:pPr>
      <w:r w:rsidRPr="00027664">
        <w:rPr>
          <w:rFonts w:ascii="Times New Roman" w:eastAsia="Times New Roman" w:hAnsi="Times New Roman"/>
          <w:sz w:val="24"/>
          <w:szCs w:val="24"/>
        </w:rPr>
        <w:t>The killing, destruction, possession, taking of specimens of protected species of wild flora and fauna or their parts or derivatives, in violation of the requirements of the legislation in force for the protection of wild fauna and for protected areas, or in violation of the permits and authorisations issued by the competent authorities, except in cases where such actions involve a negligible quantity of these specimens and have a negligible impact on the conservation status of the species, shall be punishable by a fine or imprisonment of up to seven years.</w:t>
      </w:r>
    </w:p>
    <w:p w:rsidR="003F44A2" w:rsidRPr="00027664" w:rsidRDefault="003F44A2" w:rsidP="003F44A2">
      <w:pPr>
        <w:spacing w:after="0" w:line="240" w:lineRule="auto"/>
        <w:ind w:firstLine="0"/>
        <w:jc w:val="center"/>
        <w:rPr>
          <w:rFonts w:ascii="Times New Roman" w:eastAsia="Times New Roman" w:hAnsi="Times New Roman"/>
          <w:sz w:val="24"/>
          <w:szCs w:val="24"/>
        </w:rPr>
      </w:pPr>
    </w:p>
    <w:p w:rsidR="003F44A2" w:rsidRPr="00027664" w:rsidRDefault="003F44A2" w:rsidP="003F44A2">
      <w:pPr>
        <w:spacing w:after="0" w:line="240" w:lineRule="auto"/>
        <w:ind w:firstLine="0"/>
        <w:jc w:val="center"/>
        <w:rPr>
          <w:rFonts w:ascii="Times New Roman" w:eastAsia="Times New Roman" w:hAnsi="Times New Roman"/>
          <w:sz w:val="24"/>
          <w:szCs w:val="24"/>
        </w:rPr>
      </w:pPr>
      <w:r w:rsidRPr="00027664">
        <w:rPr>
          <w:rFonts w:ascii="Times New Roman" w:eastAsia="Times New Roman" w:hAnsi="Times New Roman"/>
          <w:sz w:val="24"/>
          <w:szCs w:val="24"/>
        </w:rPr>
        <w:t>Article 202/a</w:t>
      </w:r>
    </w:p>
    <w:p w:rsidR="003F44A2" w:rsidRPr="00027664" w:rsidRDefault="003F44A2" w:rsidP="003F44A2">
      <w:pPr>
        <w:spacing w:after="0" w:line="240" w:lineRule="auto"/>
        <w:ind w:firstLine="0"/>
        <w:jc w:val="center"/>
        <w:rPr>
          <w:rFonts w:ascii="Times New Roman" w:eastAsia="Times New Roman" w:hAnsi="Times New Roman"/>
          <w:b/>
          <w:sz w:val="24"/>
          <w:szCs w:val="24"/>
        </w:rPr>
      </w:pPr>
      <w:r w:rsidRPr="00027664">
        <w:rPr>
          <w:rFonts w:ascii="Times New Roman" w:eastAsia="Times New Roman" w:hAnsi="Times New Roman"/>
          <w:b/>
          <w:sz w:val="24"/>
          <w:szCs w:val="24"/>
        </w:rPr>
        <w:t>Trade in protected species of wild flora and fauna</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sz w:val="24"/>
          <w:szCs w:val="24"/>
          <w:lang w:val="sq-AL"/>
        </w:rPr>
      </w:pPr>
      <w:r w:rsidRPr="00027664">
        <w:rPr>
          <w:rFonts w:ascii="Times New Roman" w:eastAsiaTheme="minorHAnsi" w:hAnsi="Times New Roman"/>
          <w:i/>
          <w:sz w:val="24"/>
          <w:szCs w:val="24"/>
          <w:lang w:val="sq-AL"/>
        </w:rPr>
        <w:t>(Added by Law No. 44/2019, dated 18.7.2019)</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sz w:val="24"/>
          <w:szCs w:val="24"/>
          <w:lang w:val="sq-AL"/>
        </w:rPr>
      </w:pPr>
    </w:p>
    <w:p w:rsidR="003F44A2" w:rsidRPr="00027664" w:rsidRDefault="003F44A2" w:rsidP="003F44A2">
      <w:pPr>
        <w:spacing w:after="0" w:line="240" w:lineRule="auto"/>
        <w:rPr>
          <w:rFonts w:ascii="Times New Roman" w:eastAsia="Times New Roman" w:hAnsi="Times New Roman"/>
          <w:sz w:val="24"/>
          <w:szCs w:val="24"/>
        </w:rPr>
      </w:pPr>
      <w:r w:rsidRPr="00027664">
        <w:rPr>
          <w:rFonts w:ascii="Times New Roman" w:eastAsia="Times New Roman" w:hAnsi="Times New Roman"/>
          <w:sz w:val="24"/>
          <w:szCs w:val="24"/>
        </w:rPr>
        <w:t>The trade in specimens of protected species of wild flora and fauna or their parts or derivatives, in violation of the requirements of the legislation in force for the protection of wild fauna and for protected areas, or in violation of the permits and authorisations issued by the competent authorities, except in cases where such actions involve a negligible quantity of these specimens and have a negligible impact on the conservation status of the species, shall be punishable by a fine or imprisonment of up to three years.</w:t>
      </w:r>
    </w:p>
    <w:p w:rsidR="003F44A2" w:rsidRPr="00027664" w:rsidRDefault="003F44A2" w:rsidP="003F44A2">
      <w:pPr>
        <w:spacing w:after="0" w:line="240" w:lineRule="auto"/>
        <w:rPr>
          <w:rFonts w:ascii="Times New Roman" w:eastAsia="Times New Roman" w:hAnsi="Times New Roman"/>
          <w:sz w:val="24"/>
          <w:szCs w:val="24"/>
        </w:rPr>
      </w:pPr>
    </w:p>
    <w:p w:rsidR="003F44A2" w:rsidRPr="00027664" w:rsidRDefault="003F44A2" w:rsidP="003F44A2">
      <w:pPr>
        <w:spacing w:after="0" w:line="240" w:lineRule="auto"/>
        <w:ind w:firstLine="0"/>
        <w:jc w:val="center"/>
        <w:rPr>
          <w:rFonts w:ascii="Times New Roman" w:eastAsia="Times New Roman" w:hAnsi="Times New Roman"/>
          <w:sz w:val="24"/>
          <w:szCs w:val="24"/>
        </w:rPr>
      </w:pPr>
      <w:r w:rsidRPr="00027664">
        <w:rPr>
          <w:rFonts w:ascii="Times New Roman" w:eastAsia="Times New Roman" w:hAnsi="Times New Roman"/>
          <w:sz w:val="24"/>
          <w:szCs w:val="24"/>
        </w:rPr>
        <w:t>Article 202/b</w:t>
      </w:r>
    </w:p>
    <w:p w:rsidR="003F44A2" w:rsidRPr="00027664" w:rsidRDefault="003F44A2" w:rsidP="003F44A2">
      <w:pPr>
        <w:spacing w:after="0" w:line="240" w:lineRule="auto"/>
        <w:ind w:firstLine="0"/>
        <w:jc w:val="center"/>
        <w:rPr>
          <w:rFonts w:ascii="Times New Roman" w:eastAsia="Times New Roman" w:hAnsi="Times New Roman"/>
          <w:b/>
          <w:sz w:val="24"/>
          <w:szCs w:val="24"/>
        </w:rPr>
      </w:pPr>
      <w:r w:rsidRPr="00027664">
        <w:rPr>
          <w:rFonts w:ascii="Times New Roman" w:eastAsia="Times New Roman" w:hAnsi="Times New Roman"/>
          <w:b/>
          <w:sz w:val="24"/>
          <w:szCs w:val="24"/>
        </w:rPr>
        <w:t>Damage to habitats in protected environmental areas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sz w:val="24"/>
          <w:szCs w:val="24"/>
          <w:lang w:val="sq-AL"/>
        </w:rPr>
      </w:pPr>
      <w:r w:rsidRPr="00027664">
        <w:rPr>
          <w:rFonts w:ascii="Times New Roman" w:eastAsiaTheme="minorHAnsi" w:hAnsi="Times New Roman"/>
          <w:i/>
          <w:sz w:val="24"/>
          <w:szCs w:val="24"/>
          <w:lang w:val="sq-AL"/>
        </w:rPr>
        <w:t>(Added by Law No. 44/2019, dated 18.7.2019)</w:t>
      </w:r>
    </w:p>
    <w:p w:rsidR="003F44A2" w:rsidRPr="00027664" w:rsidRDefault="003F44A2" w:rsidP="003F44A2">
      <w:pPr>
        <w:spacing w:after="0" w:line="240" w:lineRule="auto"/>
        <w:rPr>
          <w:rFonts w:ascii="Times New Roman" w:eastAsia="Times New Roman" w:hAnsi="Times New Roman"/>
          <w:sz w:val="24"/>
          <w:szCs w:val="24"/>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rPr>
          <w:rFonts w:ascii="Times New Roman" w:eastAsiaTheme="minorHAnsi" w:hAnsi="Times New Roman"/>
          <w:sz w:val="24"/>
          <w:szCs w:val="24"/>
          <w:lang w:val="sq-AL"/>
        </w:rPr>
      </w:pPr>
      <w:r w:rsidRPr="00027664">
        <w:rPr>
          <w:rFonts w:ascii="Times New Roman" w:eastAsia="Times New Roman" w:hAnsi="Times New Roman"/>
          <w:sz w:val="24"/>
          <w:szCs w:val="24"/>
        </w:rPr>
        <w:t>Actions that violate the requirements of the legislation in force for protected areas or the permits and authorisations issued by the competent authorities and that cause serious deterioration of a habitat located within a protected environmental area shall be punishable by a fine or imprisonment of up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rPr>
          <w:rFonts w:ascii="Times New Roman" w:eastAsiaTheme="minorHAnsi" w:hAnsi="Times New Roman"/>
          <w:sz w:val="24"/>
          <w:szCs w:val="24"/>
          <w:lang w:val="sq-AL"/>
        </w:rPr>
      </w:pPr>
    </w:p>
    <w:p w:rsidR="003F44A2" w:rsidRPr="00027664" w:rsidRDefault="003F44A2" w:rsidP="003F44A2">
      <w:pPr>
        <w:spacing w:after="0" w:line="240" w:lineRule="auto"/>
        <w:ind w:firstLine="0"/>
        <w:jc w:val="center"/>
        <w:rPr>
          <w:rFonts w:ascii="Times New Roman" w:eastAsia="Times New Roman" w:hAnsi="Times New Roman"/>
          <w:sz w:val="24"/>
          <w:szCs w:val="24"/>
        </w:rPr>
      </w:pPr>
      <w:r w:rsidRPr="00027664">
        <w:rPr>
          <w:rFonts w:ascii="Times New Roman" w:eastAsia="Times New Roman" w:hAnsi="Times New Roman"/>
          <w:sz w:val="24"/>
          <w:szCs w:val="24"/>
        </w:rPr>
        <w:t>Article 203</w:t>
      </w:r>
    </w:p>
    <w:p w:rsidR="003F44A2" w:rsidRPr="00027664" w:rsidRDefault="003F44A2" w:rsidP="003F44A2">
      <w:pPr>
        <w:spacing w:after="0" w:line="240" w:lineRule="auto"/>
        <w:ind w:firstLine="0"/>
        <w:jc w:val="center"/>
        <w:rPr>
          <w:rFonts w:ascii="Times New Roman" w:eastAsia="Times New Roman" w:hAnsi="Times New Roman"/>
          <w:b/>
          <w:sz w:val="24"/>
          <w:szCs w:val="24"/>
        </w:rPr>
      </w:pPr>
      <w:r w:rsidRPr="00027664">
        <w:rPr>
          <w:rFonts w:ascii="Times New Roman" w:eastAsia="Times New Roman" w:hAnsi="Times New Roman"/>
          <w:b/>
          <w:sz w:val="24"/>
          <w:szCs w:val="24"/>
        </w:rPr>
        <w:t>Ozone-depleting substances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sz w:val="24"/>
          <w:szCs w:val="24"/>
          <w:lang w:val="sq-AL"/>
        </w:rPr>
      </w:pPr>
      <w:r w:rsidRPr="00027664">
        <w:rPr>
          <w:rFonts w:ascii="Times New Roman" w:eastAsiaTheme="minorHAnsi" w:hAnsi="Times New Roman"/>
          <w:i/>
          <w:sz w:val="24"/>
          <w:szCs w:val="24"/>
          <w:lang w:val="sq-AL"/>
        </w:rPr>
        <w:t>(Amended by Law No. 44/2019, dated 18.7.2019)</w:t>
      </w:r>
    </w:p>
    <w:p w:rsidR="003F44A2" w:rsidRPr="00027664" w:rsidRDefault="003F44A2" w:rsidP="003F44A2">
      <w:pPr>
        <w:spacing w:after="0" w:line="240" w:lineRule="auto"/>
        <w:rPr>
          <w:rFonts w:ascii="Times New Roman" w:eastAsia="Times New Roman" w:hAnsi="Times New Roman"/>
          <w:sz w:val="24"/>
          <w:szCs w:val="24"/>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imes New Roman" w:hAnsi="Times New Roman"/>
          <w:sz w:val="24"/>
          <w:szCs w:val="24"/>
        </w:rPr>
      </w:pPr>
      <w:r w:rsidRPr="00027664">
        <w:rPr>
          <w:rFonts w:ascii="Times New Roman" w:eastAsia="Times New Roman" w:hAnsi="Times New Roman"/>
          <w:sz w:val="24"/>
          <w:szCs w:val="24"/>
        </w:rPr>
        <w:t>The production, import, export, placing on the market or use of ozone-depleting substances, in violation of the requirements of the relevant legislation or of the permits and authorisations issued by the competent authorities, shall be punishable by imprisonment from one to seven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204</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Illegal fishing</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Fishing during prohibited periods, with prohibited means, in prohibited places or by prohibited methods constitutes a criminal contravention and shall be punishable by a fine or by imprisonment of up to three months.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Fishing carried out by means of common risk means such as explosives, poisonous substances, etc., constitutes a criminal contravention and shall be punishable by a fine or by imprisonment of up to two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205</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Illegal logging of forests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The felling or damage of forests without a permit or during prohibited periods and in prohibited places, when the act does not constitute an administrative contravention, constitutes a criminal contravention and shall be punishable by a fine or by imprisonment of up to one year.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206</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The felling of ornamental and fruit trees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felling of ornamental trees and the damage of gardens and parks in urban areas constitute a criminal contravention and shall be punishable by a fine.</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felling of trees in orchards, olive groves, and vineyards, after the felling permit has previously been refused by the competent authorities, constitutes a criminal contravention and shall be punishable by imprisonment of up to three months.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206/a</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Destruction of forests and the forest environment by fire</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10 023, dated 27.11.2008; words in the first, second, and third paragraphs amended by Law No. 144, dated 2.5.2013)</w:t>
      </w:r>
    </w:p>
    <w:p w:rsidR="003F44A2" w:rsidRPr="00027664" w:rsidRDefault="003F44A2" w:rsidP="003F44A2">
      <w:pPr>
        <w:autoSpaceDE w:val="0"/>
        <w:autoSpaceDN w:val="0"/>
        <w:adjustRightInd w:val="0"/>
        <w:spacing w:after="0" w:line="240" w:lineRule="auto"/>
        <w:ind w:firstLine="720"/>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intentional destruction or damage, resulting in serious material consequences, of the forest fund, forest nursery, forest grouping, or any other similar unit, by fire, shall be punishable by imprisonment from five to eight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This same act, when committed with the intent to change the category and destination of the land, shall be punishable by imprisonment from five to fifteen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This same act, when it has caused serious consequences to property, health, or human life or causes severe and long-term damage to the environment or protected areas, shall be punishable by imprisonment from ten to twenty years. </w:t>
      </w:r>
    </w:p>
    <w:p w:rsidR="003F44A2" w:rsidRPr="00027664" w:rsidRDefault="003F44A2" w:rsidP="003F44A2">
      <w:pPr>
        <w:autoSpaceDE w:val="0"/>
        <w:autoSpaceDN w:val="0"/>
        <w:adjustRightInd w:val="0"/>
        <w:spacing w:after="0" w:line="240" w:lineRule="auto"/>
        <w:ind w:firstLine="720"/>
        <w:rPr>
          <w:rFonts w:ascii="Times New Roman" w:eastAsiaTheme="minorHAnsi" w:hAnsi="Times New Roman"/>
          <w:sz w:val="24"/>
          <w:szCs w:val="24"/>
          <w:lang w:val="sq-AL"/>
        </w:rPr>
      </w:pP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206/b</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Destruction of forests and the forest environment by fire due to negligence</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10 023, dated 27.11.2008; words in the first and second paragraphs amended by Law No. 144, dated 2.5.2013)</w:t>
      </w:r>
    </w:p>
    <w:p w:rsidR="003F44A2" w:rsidRPr="00027664" w:rsidRDefault="003F44A2" w:rsidP="003F44A2">
      <w:pPr>
        <w:autoSpaceDE w:val="0"/>
        <w:autoSpaceDN w:val="0"/>
        <w:adjustRightInd w:val="0"/>
        <w:spacing w:after="0" w:line="240" w:lineRule="auto"/>
        <w:ind w:firstLine="720"/>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destruction or damage due to negligence, resulting in serious material consequences, of the forest fund, forest nursery, forest grouping, or any other similar unit, by fire, shall be punishable by imprisonment from two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This same act, when it has caused serious consequences to property, health, or human life or causes severe and long-term damage to the environment or protected areas, shall be punishable by imprisonment from three to eight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207</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Violation of plant and animal quarantine</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violation of the rules regarding plant or animal quarantine, when it has resulted in serious material consequences or endangers the life or health of people, constitutes a criminal misdemeanor and shall be punishable by a fine.</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rPr>
          <w:rFonts w:ascii="Times New Roman" w:eastAsiaTheme="minorHAnsi" w:hAnsi="Times New Roman"/>
          <w:sz w:val="24"/>
          <w:szCs w:val="24"/>
          <w:lang w:val="sq-AL"/>
        </w:rPr>
      </w:pPr>
    </w:p>
    <w:p w:rsidR="003F44A2" w:rsidRPr="00027664" w:rsidRDefault="003F44A2" w:rsidP="003F44A2">
      <w:pPr>
        <w:spacing w:after="0" w:line="240" w:lineRule="auto"/>
        <w:ind w:firstLine="0"/>
        <w:jc w:val="center"/>
        <w:rPr>
          <w:rFonts w:ascii="Times New Roman" w:eastAsia="Times New Roman" w:hAnsi="Times New Roman"/>
          <w:sz w:val="24"/>
          <w:szCs w:val="24"/>
        </w:rPr>
      </w:pPr>
      <w:r w:rsidRPr="00027664">
        <w:rPr>
          <w:rFonts w:ascii="Times New Roman" w:eastAsia="Times New Roman" w:hAnsi="Times New Roman"/>
          <w:sz w:val="24"/>
          <w:szCs w:val="24"/>
        </w:rPr>
        <w:t>Article 207/a</w:t>
      </w:r>
    </w:p>
    <w:p w:rsidR="003F44A2" w:rsidRPr="00027664" w:rsidRDefault="003F44A2" w:rsidP="003F44A2">
      <w:pPr>
        <w:spacing w:after="0" w:line="240" w:lineRule="auto"/>
        <w:ind w:firstLine="0"/>
        <w:jc w:val="center"/>
        <w:rPr>
          <w:rFonts w:ascii="Times New Roman" w:eastAsia="Times New Roman" w:hAnsi="Times New Roman"/>
          <w:b/>
          <w:sz w:val="24"/>
          <w:szCs w:val="24"/>
        </w:rPr>
      </w:pPr>
      <w:r w:rsidRPr="00027664">
        <w:rPr>
          <w:rFonts w:ascii="Times New Roman" w:eastAsia="Times New Roman" w:hAnsi="Times New Roman"/>
          <w:b/>
          <w:sz w:val="24"/>
          <w:szCs w:val="24"/>
        </w:rPr>
        <w:t>Abandonment of a companion animal</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sz w:val="24"/>
          <w:szCs w:val="24"/>
          <w:lang w:val="sq-AL"/>
        </w:rPr>
      </w:pPr>
      <w:r w:rsidRPr="00027664">
        <w:rPr>
          <w:rFonts w:ascii="Times New Roman" w:eastAsiaTheme="minorHAnsi" w:hAnsi="Times New Roman"/>
          <w:i/>
          <w:sz w:val="24"/>
          <w:szCs w:val="24"/>
          <w:lang w:val="sq-AL"/>
        </w:rPr>
        <w:t>(Added by Law no. 44/2019, dated 18.7.2019)</w:t>
      </w:r>
    </w:p>
    <w:p w:rsidR="003F44A2" w:rsidRPr="00027664" w:rsidRDefault="003F44A2" w:rsidP="003F44A2">
      <w:pPr>
        <w:spacing w:after="0" w:line="240" w:lineRule="auto"/>
        <w:rPr>
          <w:rFonts w:ascii="Times New Roman" w:eastAsia="Times New Roman" w:hAnsi="Times New Roman"/>
          <w:sz w:val="24"/>
          <w:szCs w:val="24"/>
        </w:rPr>
      </w:pPr>
    </w:p>
    <w:p w:rsidR="003F44A2" w:rsidRPr="00027664" w:rsidRDefault="003F44A2" w:rsidP="003F44A2">
      <w:pPr>
        <w:spacing w:after="0" w:line="240" w:lineRule="auto"/>
        <w:rPr>
          <w:rFonts w:ascii="Times New Roman" w:eastAsia="Times New Roman" w:hAnsi="Times New Roman"/>
          <w:sz w:val="24"/>
          <w:szCs w:val="24"/>
        </w:rPr>
      </w:pPr>
      <w:r w:rsidRPr="00027664">
        <w:rPr>
          <w:rFonts w:ascii="Times New Roman" w:eastAsia="Times New Roman" w:hAnsi="Times New Roman"/>
          <w:sz w:val="24"/>
          <w:szCs w:val="24"/>
        </w:rPr>
        <w:t>When, as a result of the abandonment of a companion animal or the failure to place a protective muzzle on a companion animal in public areas or in spaces open to the public, consequences damaging the health of a person have occurred, it shall be punishable by a fine or imprisonment of up to six months.</w:t>
      </w:r>
    </w:p>
    <w:p w:rsidR="003F44A2" w:rsidRPr="00027664" w:rsidRDefault="003F44A2" w:rsidP="003F44A2">
      <w:pPr>
        <w:spacing w:after="0" w:line="240" w:lineRule="auto"/>
        <w:rPr>
          <w:rFonts w:ascii="Times New Roman" w:eastAsia="Times New Roman" w:hAnsi="Times New Roman"/>
          <w:sz w:val="24"/>
          <w:szCs w:val="24"/>
        </w:rPr>
      </w:pPr>
      <w:r w:rsidRPr="00027664">
        <w:rPr>
          <w:rFonts w:ascii="Times New Roman" w:eastAsia="Times New Roman" w:hAnsi="Times New Roman"/>
          <w:sz w:val="24"/>
          <w:szCs w:val="24"/>
        </w:rPr>
        <w:t>When a criminal offence results in the serious injury of a person, it shall be punishable by imprisonment from one to five years.</w:t>
      </w:r>
    </w:p>
    <w:p w:rsidR="003F44A2" w:rsidRPr="00027664" w:rsidRDefault="003F44A2" w:rsidP="003F44A2">
      <w:pPr>
        <w:spacing w:after="0" w:line="240" w:lineRule="auto"/>
        <w:rPr>
          <w:rFonts w:ascii="Times New Roman" w:eastAsia="Times New Roman" w:hAnsi="Times New Roman"/>
          <w:sz w:val="24"/>
          <w:szCs w:val="24"/>
        </w:rPr>
      </w:pPr>
      <w:r w:rsidRPr="00027664">
        <w:rPr>
          <w:rFonts w:ascii="Times New Roman" w:eastAsia="Times New Roman" w:hAnsi="Times New Roman"/>
          <w:sz w:val="24"/>
          <w:szCs w:val="24"/>
        </w:rPr>
        <w:t>When a criminal offence results in the death of a person, it shall be punishable by imprisonment from three to ten years.</w:t>
      </w:r>
    </w:p>
    <w:p w:rsidR="003F44A2" w:rsidRPr="00027664" w:rsidRDefault="003F44A2" w:rsidP="003F44A2">
      <w:pPr>
        <w:spacing w:after="0" w:line="240" w:lineRule="auto"/>
        <w:rPr>
          <w:rFonts w:ascii="Times New Roman" w:eastAsia="Times New Roman" w:hAnsi="Times New Roman"/>
          <w:sz w:val="24"/>
          <w:szCs w:val="24"/>
        </w:rPr>
      </w:pPr>
    </w:p>
    <w:p w:rsidR="003F44A2" w:rsidRPr="00027664" w:rsidRDefault="003F44A2" w:rsidP="003F44A2">
      <w:pPr>
        <w:spacing w:after="0" w:line="240" w:lineRule="auto"/>
        <w:ind w:firstLine="0"/>
        <w:jc w:val="center"/>
        <w:rPr>
          <w:rFonts w:ascii="Times New Roman" w:eastAsia="Times New Roman" w:hAnsi="Times New Roman"/>
          <w:sz w:val="24"/>
          <w:szCs w:val="24"/>
        </w:rPr>
      </w:pPr>
      <w:r w:rsidRPr="00027664">
        <w:rPr>
          <w:rFonts w:ascii="Times New Roman" w:eastAsia="Times New Roman" w:hAnsi="Times New Roman"/>
          <w:sz w:val="24"/>
          <w:szCs w:val="24"/>
        </w:rPr>
        <w:t>Article 207/b</w:t>
      </w:r>
    </w:p>
    <w:p w:rsidR="003F44A2" w:rsidRPr="00027664" w:rsidRDefault="003F44A2" w:rsidP="003F44A2">
      <w:pPr>
        <w:spacing w:after="0" w:line="240" w:lineRule="auto"/>
        <w:ind w:firstLine="0"/>
        <w:jc w:val="center"/>
        <w:rPr>
          <w:rFonts w:ascii="Times New Roman" w:eastAsia="Times New Roman" w:hAnsi="Times New Roman"/>
          <w:b/>
          <w:sz w:val="24"/>
          <w:szCs w:val="24"/>
        </w:rPr>
      </w:pPr>
      <w:r w:rsidRPr="00027664">
        <w:rPr>
          <w:rFonts w:ascii="Times New Roman" w:eastAsia="Times New Roman" w:hAnsi="Times New Roman"/>
          <w:b/>
          <w:sz w:val="24"/>
          <w:szCs w:val="24"/>
        </w:rPr>
        <w:t>Intentional killing of a companion animal</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sz w:val="24"/>
          <w:szCs w:val="24"/>
          <w:lang w:val="sq-AL"/>
        </w:rPr>
      </w:pPr>
      <w:r w:rsidRPr="00027664">
        <w:rPr>
          <w:rFonts w:ascii="Times New Roman" w:eastAsiaTheme="minorHAnsi" w:hAnsi="Times New Roman"/>
          <w:i/>
          <w:sz w:val="24"/>
          <w:szCs w:val="24"/>
          <w:lang w:val="sq-AL"/>
        </w:rPr>
        <w:t>(Added by Law no. 44/2019, dated 18.7.2019)</w:t>
      </w:r>
    </w:p>
    <w:p w:rsidR="003F44A2" w:rsidRPr="00027664" w:rsidRDefault="003F44A2" w:rsidP="003F44A2">
      <w:pPr>
        <w:spacing w:after="0" w:line="240" w:lineRule="auto"/>
        <w:rPr>
          <w:rFonts w:ascii="Times New Roman" w:eastAsia="Times New Roman" w:hAnsi="Times New Roman"/>
          <w:sz w:val="24"/>
          <w:szCs w:val="24"/>
        </w:rPr>
      </w:pPr>
    </w:p>
    <w:p w:rsidR="003F44A2" w:rsidRPr="00027664" w:rsidRDefault="003F44A2" w:rsidP="003F44A2">
      <w:pPr>
        <w:spacing w:after="0" w:line="240" w:lineRule="auto"/>
        <w:rPr>
          <w:rFonts w:ascii="Times New Roman" w:eastAsia="Times New Roman" w:hAnsi="Times New Roman"/>
          <w:sz w:val="24"/>
          <w:szCs w:val="24"/>
        </w:rPr>
      </w:pPr>
      <w:r w:rsidRPr="00027664">
        <w:rPr>
          <w:rFonts w:ascii="Times New Roman" w:eastAsia="Times New Roman" w:hAnsi="Times New Roman"/>
          <w:sz w:val="24"/>
          <w:szCs w:val="24"/>
        </w:rPr>
        <w:t>The intentional killing of a companion animal shall be punishable by a fine or imprisonment of up to six months.</w:t>
      </w:r>
    </w:p>
    <w:p w:rsidR="003F44A2" w:rsidRPr="00027664" w:rsidRDefault="003F44A2" w:rsidP="003F44A2">
      <w:pPr>
        <w:spacing w:after="0" w:line="240" w:lineRule="auto"/>
        <w:ind w:firstLine="0"/>
        <w:rPr>
          <w:rFonts w:ascii="Times New Roman" w:eastAsia="Times New Roman" w:hAnsi="Times New Roman"/>
          <w:sz w:val="24"/>
          <w:szCs w:val="24"/>
        </w:rPr>
      </w:pPr>
    </w:p>
    <w:p w:rsidR="003F44A2" w:rsidRPr="00027664" w:rsidRDefault="003F44A2" w:rsidP="003F44A2">
      <w:pPr>
        <w:spacing w:after="0" w:line="240" w:lineRule="auto"/>
        <w:ind w:firstLine="0"/>
        <w:jc w:val="center"/>
        <w:rPr>
          <w:rFonts w:ascii="Times New Roman" w:eastAsia="Times New Roman" w:hAnsi="Times New Roman"/>
          <w:sz w:val="24"/>
          <w:szCs w:val="24"/>
        </w:rPr>
      </w:pPr>
    </w:p>
    <w:p w:rsidR="003F44A2" w:rsidRPr="00027664" w:rsidRDefault="003F44A2" w:rsidP="003F44A2">
      <w:pPr>
        <w:spacing w:after="0" w:line="240" w:lineRule="auto"/>
        <w:ind w:firstLine="0"/>
        <w:jc w:val="center"/>
        <w:rPr>
          <w:rFonts w:ascii="Times New Roman" w:eastAsia="Times New Roman" w:hAnsi="Times New Roman"/>
          <w:sz w:val="24"/>
          <w:szCs w:val="24"/>
        </w:rPr>
      </w:pPr>
      <w:r w:rsidRPr="00027664">
        <w:rPr>
          <w:rFonts w:ascii="Times New Roman" w:eastAsia="Times New Roman" w:hAnsi="Times New Roman"/>
          <w:sz w:val="24"/>
          <w:szCs w:val="24"/>
        </w:rPr>
        <w:t>Article 207/c</w:t>
      </w:r>
    </w:p>
    <w:p w:rsidR="003F44A2" w:rsidRPr="00027664" w:rsidRDefault="003F44A2" w:rsidP="003F44A2">
      <w:pPr>
        <w:spacing w:after="0" w:line="240" w:lineRule="auto"/>
        <w:ind w:firstLine="0"/>
        <w:jc w:val="center"/>
        <w:rPr>
          <w:rFonts w:ascii="Times New Roman" w:eastAsia="Times New Roman" w:hAnsi="Times New Roman"/>
          <w:b/>
          <w:sz w:val="24"/>
          <w:szCs w:val="24"/>
        </w:rPr>
      </w:pPr>
      <w:r w:rsidRPr="00027664">
        <w:rPr>
          <w:rFonts w:ascii="Times New Roman" w:eastAsia="Times New Roman" w:hAnsi="Times New Roman"/>
          <w:b/>
          <w:sz w:val="24"/>
          <w:szCs w:val="24"/>
        </w:rPr>
        <w:t>Mistreatment of an animal</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sz w:val="24"/>
          <w:szCs w:val="24"/>
          <w:lang w:val="sq-AL"/>
        </w:rPr>
      </w:pPr>
      <w:r w:rsidRPr="00027664">
        <w:rPr>
          <w:rFonts w:ascii="Times New Roman" w:eastAsiaTheme="minorHAnsi" w:hAnsi="Times New Roman"/>
          <w:i/>
          <w:sz w:val="24"/>
          <w:szCs w:val="24"/>
          <w:lang w:val="sq-AL"/>
        </w:rPr>
        <w:t>(Added by Law no. 44/2019, dated 18.7.2019)</w:t>
      </w:r>
    </w:p>
    <w:p w:rsidR="003F44A2" w:rsidRPr="00027664" w:rsidRDefault="003F44A2" w:rsidP="003F44A2">
      <w:pPr>
        <w:spacing w:after="0" w:line="240" w:lineRule="auto"/>
        <w:rPr>
          <w:rFonts w:ascii="Times New Roman" w:eastAsia="Times New Roman" w:hAnsi="Times New Roman"/>
          <w:sz w:val="24"/>
          <w:szCs w:val="24"/>
        </w:rPr>
      </w:pPr>
    </w:p>
    <w:p w:rsidR="003F44A2" w:rsidRPr="00027664" w:rsidRDefault="003F44A2" w:rsidP="003F44A2">
      <w:pPr>
        <w:spacing w:after="0" w:line="240" w:lineRule="auto"/>
        <w:rPr>
          <w:rFonts w:ascii="Times New Roman" w:eastAsia="Times New Roman" w:hAnsi="Times New Roman"/>
          <w:sz w:val="24"/>
          <w:szCs w:val="24"/>
        </w:rPr>
      </w:pPr>
      <w:r w:rsidRPr="00027664">
        <w:rPr>
          <w:rFonts w:ascii="Times New Roman" w:eastAsia="Times New Roman" w:hAnsi="Times New Roman"/>
          <w:sz w:val="24"/>
          <w:szCs w:val="24"/>
        </w:rPr>
        <w:t xml:space="preserve">Mistreatment or torture of an animal, causing permanent health damage, shall be punishable by a fine or imprisonment of up to three months. </w:t>
      </w:r>
    </w:p>
    <w:p w:rsidR="003F44A2" w:rsidRPr="00027664" w:rsidRDefault="003F44A2" w:rsidP="003F44A2">
      <w:pPr>
        <w:spacing w:after="0" w:line="240" w:lineRule="auto"/>
        <w:rPr>
          <w:rFonts w:ascii="Times New Roman" w:eastAsia="Times New Roman" w:hAnsi="Times New Roman"/>
          <w:sz w:val="24"/>
          <w:szCs w:val="24"/>
        </w:rPr>
      </w:pPr>
      <w:r w:rsidRPr="00027664">
        <w:rPr>
          <w:rFonts w:ascii="Times New Roman" w:eastAsia="Times New Roman" w:hAnsi="Times New Roman"/>
          <w:sz w:val="24"/>
          <w:szCs w:val="24"/>
        </w:rPr>
        <w:t>When the offence results in the death of the animal, it shall be punishable by imprisonment of up to six months.</w:t>
      </w:r>
    </w:p>
    <w:p w:rsidR="003F44A2" w:rsidRPr="00027664" w:rsidRDefault="003F44A2" w:rsidP="003F44A2">
      <w:pPr>
        <w:spacing w:after="0" w:line="240" w:lineRule="auto"/>
        <w:rPr>
          <w:rFonts w:ascii="Times New Roman" w:eastAsia="Times New Roman" w:hAnsi="Times New Roman"/>
          <w:sz w:val="24"/>
          <w:szCs w:val="24"/>
        </w:rPr>
      </w:pPr>
    </w:p>
    <w:p w:rsidR="003F44A2" w:rsidRPr="00027664" w:rsidRDefault="003F44A2" w:rsidP="003F44A2">
      <w:pPr>
        <w:spacing w:after="0" w:line="240" w:lineRule="auto"/>
        <w:ind w:firstLine="0"/>
        <w:jc w:val="center"/>
        <w:rPr>
          <w:rFonts w:ascii="Times New Roman" w:eastAsia="Times New Roman" w:hAnsi="Times New Roman"/>
          <w:sz w:val="24"/>
          <w:szCs w:val="24"/>
        </w:rPr>
      </w:pPr>
      <w:r w:rsidRPr="00027664">
        <w:rPr>
          <w:rFonts w:ascii="Times New Roman" w:eastAsia="Times New Roman" w:hAnsi="Times New Roman"/>
          <w:sz w:val="24"/>
          <w:szCs w:val="24"/>
        </w:rPr>
        <w:t>Article 207/ç</w:t>
      </w:r>
    </w:p>
    <w:p w:rsidR="003F44A2" w:rsidRPr="00027664" w:rsidRDefault="003F44A2" w:rsidP="003F44A2">
      <w:pPr>
        <w:spacing w:after="0" w:line="240" w:lineRule="auto"/>
        <w:ind w:firstLine="0"/>
        <w:jc w:val="center"/>
        <w:rPr>
          <w:rFonts w:ascii="Times New Roman" w:eastAsia="Times New Roman" w:hAnsi="Times New Roman"/>
          <w:b/>
          <w:sz w:val="24"/>
          <w:szCs w:val="24"/>
        </w:rPr>
      </w:pPr>
      <w:r w:rsidRPr="00027664">
        <w:rPr>
          <w:rFonts w:ascii="Times New Roman" w:eastAsia="Times New Roman" w:hAnsi="Times New Roman"/>
          <w:b/>
          <w:sz w:val="24"/>
          <w:szCs w:val="24"/>
        </w:rPr>
        <w:t>Animal fighting</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sz w:val="24"/>
          <w:szCs w:val="24"/>
          <w:lang w:val="sq-AL"/>
        </w:rPr>
      </w:pPr>
      <w:r w:rsidRPr="00027664">
        <w:rPr>
          <w:rFonts w:ascii="Times New Roman" w:eastAsiaTheme="minorHAnsi" w:hAnsi="Times New Roman"/>
          <w:i/>
          <w:sz w:val="24"/>
          <w:szCs w:val="24"/>
          <w:lang w:val="sq-AL"/>
        </w:rPr>
        <w:t>(Added by Law no. 44/2019, dated 18.7.2019)</w:t>
      </w:r>
    </w:p>
    <w:p w:rsidR="003F44A2" w:rsidRPr="00027664" w:rsidRDefault="003F44A2" w:rsidP="003F44A2">
      <w:pPr>
        <w:spacing w:after="0" w:line="240" w:lineRule="auto"/>
        <w:rPr>
          <w:rFonts w:ascii="Times New Roman" w:eastAsia="Times New Roman" w:hAnsi="Times New Roman"/>
          <w:sz w:val="24"/>
          <w:szCs w:val="24"/>
        </w:rPr>
      </w:pPr>
    </w:p>
    <w:p w:rsidR="003F44A2" w:rsidRPr="00027664" w:rsidRDefault="003F44A2" w:rsidP="003F44A2">
      <w:pPr>
        <w:spacing w:after="0" w:line="240" w:lineRule="auto"/>
        <w:ind w:firstLine="720"/>
        <w:rPr>
          <w:rFonts w:ascii="Times New Roman" w:eastAsia="Times New Roman" w:hAnsi="Times New Roman"/>
          <w:sz w:val="24"/>
          <w:szCs w:val="24"/>
        </w:rPr>
      </w:pPr>
      <w:r w:rsidRPr="00027664">
        <w:rPr>
          <w:rFonts w:ascii="Times New Roman" w:eastAsia="Times New Roman" w:hAnsi="Times New Roman"/>
          <w:sz w:val="24"/>
          <w:szCs w:val="24"/>
        </w:rPr>
        <w:t>Promoting, organizing or managing animal fights that cause the suffering or torture of animals shall be punishable by a fine or imprisonment of up to three months.</w:t>
      </w:r>
    </w:p>
    <w:p w:rsidR="003F44A2" w:rsidRPr="00027664" w:rsidRDefault="003F44A2" w:rsidP="003F44A2">
      <w:pPr>
        <w:spacing w:after="0" w:line="240" w:lineRule="auto"/>
        <w:ind w:firstLine="720"/>
        <w:rPr>
          <w:rFonts w:ascii="Times New Roman" w:eastAsia="Times New Roman" w:hAnsi="Times New Roman"/>
          <w:sz w:val="24"/>
          <w:szCs w:val="24"/>
        </w:rPr>
      </w:pPr>
      <w:r w:rsidRPr="00027664">
        <w:rPr>
          <w:rFonts w:ascii="Times New Roman" w:eastAsia="Times New Roman" w:hAnsi="Times New Roman"/>
          <w:sz w:val="24"/>
          <w:szCs w:val="24"/>
        </w:rPr>
        <w:t>Providing animals for fighting, breeding or training animals with the aim of using or selling them for fighting, shall be punishable by a fine or imprisonment of up to six months.</w:t>
      </w:r>
    </w:p>
    <w:p w:rsidR="003F44A2" w:rsidRPr="00027664" w:rsidRDefault="003F44A2" w:rsidP="003F44A2">
      <w:pPr>
        <w:spacing w:after="0" w:line="240" w:lineRule="auto"/>
        <w:ind w:firstLine="454"/>
        <w:rPr>
          <w:rFonts w:ascii="Times New Roman" w:eastAsia="Times New Roman" w:hAnsi="Times New Roman"/>
          <w:sz w:val="24"/>
          <w:szCs w:val="24"/>
        </w:rPr>
      </w:pPr>
      <w:r w:rsidRPr="00027664">
        <w:rPr>
          <w:rFonts w:ascii="Times New Roman" w:eastAsia="Times New Roman" w:hAnsi="Times New Roman"/>
          <w:sz w:val="24"/>
          <w:szCs w:val="24"/>
        </w:rPr>
        <w:t>Placing bets on matches held between animals shall be punishable by a fine or imprisonment of up to two months.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imes New Roman" w:hAnsi="Times New Roman"/>
          <w:sz w:val="24"/>
          <w:szCs w:val="24"/>
        </w:rPr>
        <w:t>When the offence results in the death of the animal, it shall be punishable by imprisonment of up to six months.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CHAPTER V</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sz w:val="24"/>
          <w:szCs w:val="24"/>
          <w:lang w:val="sq-AL"/>
        </w:rPr>
        <w:t>CRIMES AGAINST INDEPENDENCE AND CONSTITUTIONAL ORDER</w:t>
      </w:r>
    </w:p>
    <w:p w:rsidR="003F44A2" w:rsidRPr="00027664" w:rsidRDefault="003F44A2" w:rsidP="003F44A2">
      <w:pPr>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SECTION I</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sz w:val="24"/>
          <w:szCs w:val="24"/>
          <w:lang w:val="sq-AL"/>
        </w:rPr>
        <w:t xml:space="preserve">CRIMES AGAINST INDEPENDENCE AND INTEGRITY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0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208</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 xml:space="preserve">Surrender of territory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(Removed the words “or with death” by Law no. 8733, dated 24.1.2001)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0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Full or partial surrender of the territory to a state or foreign power, with the aim of undermining the independence and integrity of the country, shall be punishable by imprisonment of not less than fifteen years or by life imprisonment.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209</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 xml:space="preserve">Surrender of the armed forces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(Amended by Law no. 8733, dated 24.1.2001)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0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Full or partial surrender of the armed forces or defensive materials, or supplying a state or foreign power with weapons and ammunition, with the aim of undermining the independence and integrity of the country, shall be punishable by imprisonment of not less than fifteen years or by life imprisonment.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0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210</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Agreement for surrender of territory</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0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An agreement made with foreign powers or states for the partial or full surrender of territory or of the armed forces and defensive materials, with the aim of compromising the integrity of the country, shall be punishable by imprisonment from five to ten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211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Provoking war</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0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Carrying out actions intended to provoke war or place the Republic of Albania at risk of intervention by foreign powers shall be punishable by imprisonment of not less than fifteen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0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212</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Agreement for armed intervention</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An agreement made with foreign powers or states to cause armed intervention against the territory of the Republic of Albania shall be punishable by imprisonment from ten to fifteen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213</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Disclosure of secret information</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Disclosure of secret information of a military nature or of any other type to a foreign power with the purpose of compromising the independence of the country shall be punishable by imprisonment from ten to twenty years.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214</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Obtaining information</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Obtaining secret information of a military nature or of any other type, with the intent of giving such information to a foreign power, for the purpose of compromising the independence of the country, shall be punishable by imprisonment from three to ten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215</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Damage to defensive objects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0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Destruction or damage of means, equipment, apparatus, weapons, military technology or military defense objects, with the purpose of reducing the defensive capability of the country, shall be punishable by imprisonment from five to fifteen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216</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Obtaining means for the destruction of military technology</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production or possession of means for destroying or damaging equipment, apparatus, weapons, military technology means or military defensive objects, with the purpose of reducing the defensive capability of the country, shall be punishable by imprisonment of up to ten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217</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Accepting rewards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0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acceptance or agreement to accept a reward or other material benefits, for committing in favor of foreign states or powers one of the crimes provided for in this section, shall be punishable by imprisonment from five to ten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218</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Putting oneself at the service of foreign states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Putting oneself at the service of a foreign state or power by any Albanian citizen, for the purpose of committing acts against the independence and integrity of the Republic of Albania, shall be punishable by imprisonment from three to ten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SECTION II</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CRIMES AGAINST THE CONSTITUTIONAL ORDER</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219</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 xml:space="preserve">Assassination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(The words “or with death” have been removed by Law no. 8733, dated 24.1.2001)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commission of murders, kidnappings, torture or other acts of violence against the highest representatives of the state, with the purpose of overthrowing the constitutional order, shall be punishable by imprisonment of not less than fifteen years or by life imprisonment.</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220</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Conspiracy</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making of decisions and the creation of material conditions by a group of people to carry out an assassination shall be punishable by imprisonment from five to fifteen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221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 xml:space="preserve">Uprising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 xml:space="preserve">(The words in the second paragraph have been removed by Law no. 8733, dated 24.1.2001)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Participation in mass acts of violence, such as placing obstacles or barricades to stop law enforcement forces, armed resistance or disarmament of those forces, forcible occupation of buildings, committing looting, collecting or providing weapons, ammunition and people, creating facilities in favor of the insurgents, carried out with the aim of overthrowing the constitutional order, shall be punishable by imprisonment from fifteen to twenty-five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Participation as a leader or organizer in the above-mentioned actions shall be punishable by life imprisonment.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222</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Calls for armament or unlawful taking of command</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Calls for armament against the constitutional order, creation or organization of armed forces in violation of the law, unlawful taking of command of armed forces to undertake combat actions with the aim of opposing the constitutional order, shall be punishable by imprisonment from five to ten years.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223</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Public calls for violent actions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Public calls to perpetrate violent acts against the constitutional order shall be punishable by a fine or by imprisonment of up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224</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Creation of unconstitutional parties and associations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creation of or participation in parties, organizations or associations that aim to overthrow the constitutional order by force shall be punishable by a fine or by imprisonment of up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re-establishment of a party, organization or association dissolved as unconstitutional or the continuation of its activity, either secretly or openly, shall be punishable by imprisonment from one to five years.</w:t>
      </w:r>
    </w:p>
    <w:p w:rsidR="003F44A2" w:rsidRPr="00027664" w:rsidRDefault="003F44A2" w:rsidP="003F44A2">
      <w:pPr>
        <w:tabs>
          <w:tab w:val="left" w:pos="500"/>
          <w:tab w:val="left" w:pos="1020"/>
          <w:tab w:val="left" w:pos="1520"/>
          <w:tab w:val="left" w:pos="2040"/>
          <w:tab w:val="left" w:pos="2540"/>
          <w:tab w:val="left" w:pos="3060"/>
          <w:tab w:val="left" w:pos="3131"/>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r>
      <w:r w:rsidRPr="00027664">
        <w:rPr>
          <w:rFonts w:ascii="Times New Roman" w:eastAsiaTheme="minorHAnsi" w:hAnsi="Times New Roman"/>
          <w:sz w:val="24"/>
          <w:szCs w:val="24"/>
          <w:lang w:val="sq-AL"/>
        </w:rPr>
        <w:tab/>
      </w:r>
      <w:r w:rsidRPr="00027664">
        <w:rPr>
          <w:rFonts w:ascii="Times New Roman" w:eastAsiaTheme="minorHAnsi" w:hAnsi="Times New Roman"/>
          <w:sz w:val="24"/>
          <w:szCs w:val="24"/>
          <w:lang w:val="sq-AL"/>
        </w:rPr>
        <w:tab/>
      </w:r>
      <w:r w:rsidRPr="00027664">
        <w:rPr>
          <w:rFonts w:ascii="Times New Roman" w:eastAsiaTheme="minorHAnsi" w:hAnsi="Times New Roman"/>
          <w:sz w:val="24"/>
          <w:szCs w:val="24"/>
          <w:lang w:val="sq-AL"/>
        </w:rPr>
        <w:tab/>
      </w:r>
      <w:r w:rsidRPr="00027664">
        <w:rPr>
          <w:rFonts w:ascii="Times New Roman" w:eastAsiaTheme="minorHAnsi" w:hAnsi="Times New Roman"/>
          <w:sz w:val="24"/>
          <w:szCs w:val="24"/>
          <w:lang w:val="sq-AL"/>
        </w:rPr>
        <w:tab/>
      </w:r>
      <w:r w:rsidRPr="00027664">
        <w:rPr>
          <w:rFonts w:ascii="Times New Roman" w:eastAsiaTheme="minorHAnsi" w:hAnsi="Times New Roman"/>
          <w:sz w:val="24"/>
          <w:szCs w:val="24"/>
          <w:lang w:val="sq-AL"/>
        </w:rPr>
        <w:tab/>
      </w:r>
      <w:r w:rsidRPr="00027664">
        <w:rPr>
          <w:rFonts w:ascii="Times New Roman" w:eastAsiaTheme="minorHAnsi" w:hAnsi="Times New Roman"/>
          <w:sz w:val="24"/>
          <w:szCs w:val="24"/>
          <w:lang w:val="sq-AL"/>
        </w:rPr>
        <w:tab/>
      </w:r>
      <w:r w:rsidRPr="00027664">
        <w:rPr>
          <w:rFonts w:ascii="Times New Roman" w:eastAsiaTheme="minorHAnsi" w:hAnsi="Times New Roman"/>
          <w:sz w:val="24"/>
          <w:szCs w:val="24"/>
          <w:lang w:val="sq-AL"/>
        </w:rPr>
        <w:tab/>
      </w:r>
      <w:r w:rsidRPr="00027664">
        <w:rPr>
          <w:rFonts w:ascii="Times New Roman" w:eastAsiaTheme="minorHAnsi" w:hAnsi="Times New Roman"/>
          <w:sz w:val="24"/>
          <w:szCs w:val="24"/>
          <w:lang w:val="sq-AL"/>
        </w:rPr>
        <w:tab/>
      </w:r>
      <w:r w:rsidRPr="00027664">
        <w:rPr>
          <w:rFonts w:ascii="Times New Roman" w:eastAsiaTheme="minorHAnsi" w:hAnsi="Times New Roman"/>
          <w:sz w:val="24"/>
          <w:szCs w:val="24"/>
          <w:lang w:val="sq-AL"/>
        </w:rPr>
        <w:tab/>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225</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Distribution of unconstitutional writings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distribution of writings or the use of symbols belonging to a party, organization, or association that is unconstitutional or has been dissolved as such shall be punishable by a fine or by imprisonment of up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The distribution or introduction into the Republic of Albania of materials, writings, or symbols from abroad, which aim to overthrow the constitutional order or undermine the territorial integrity of the country, shall be punishable by a fine or by imprisonment of up to three years.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CHAPTER VI</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CRIMES THAT AFFECT RELATIONS WITH OTHER STATES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226</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Violent acts against internationally protected persons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i/>
          <w:iCs/>
          <w:sz w:val="24"/>
          <w:szCs w:val="24"/>
          <w:lang w:val="sq-AL"/>
        </w:rPr>
        <w:t>(Amended by Law no. 23/2012, dated 1.3.2012)</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The commission of violent acts against internationally protected persons shall be punishable by imprisonment of up to ten years.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227</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Insult against representatives of foreign states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(Repealed by Law No. 23/2012, dated 1.3.2012)</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228</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Violent acts against the workplaces of internationally protected persons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(Amended by Law no. 23/2012, dated 1.3.2012)</w:t>
      </w:r>
    </w:p>
    <w:p w:rsidR="003F44A2" w:rsidRPr="00027664" w:rsidRDefault="003F44A2" w:rsidP="003F44A2">
      <w:pPr>
        <w:tabs>
          <w:tab w:val="left" w:pos="500"/>
          <w:tab w:val="left" w:pos="720"/>
          <w:tab w:val="left" w:pos="1440"/>
          <w:tab w:val="left" w:pos="2160"/>
          <w:tab w:val="left" w:pos="288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r>
      <w:r w:rsidRPr="00027664">
        <w:rPr>
          <w:rFonts w:ascii="Times New Roman" w:eastAsiaTheme="minorHAnsi" w:hAnsi="Times New Roman"/>
          <w:sz w:val="24"/>
          <w:szCs w:val="24"/>
          <w:lang w:val="sq-AL"/>
        </w:rPr>
        <w:tab/>
      </w:r>
      <w:r w:rsidRPr="00027664">
        <w:rPr>
          <w:rFonts w:ascii="Times New Roman" w:eastAsiaTheme="minorHAnsi" w:hAnsi="Times New Roman"/>
          <w:sz w:val="24"/>
          <w:szCs w:val="24"/>
          <w:lang w:val="sq-AL"/>
        </w:rPr>
        <w:tab/>
      </w:r>
      <w:r w:rsidRPr="00027664">
        <w:rPr>
          <w:rFonts w:ascii="Times New Roman" w:eastAsiaTheme="minorHAnsi" w:hAnsi="Times New Roman"/>
          <w:sz w:val="24"/>
          <w:szCs w:val="24"/>
          <w:lang w:val="sq-AL"/>
        </w:rPr>
        <w:tab/>
      </w:r>
      <w:r w:rsidRPr="00027664">
        <w:rPr>
          <w:rFonts w:ascii="Times New Roman" w:eastAsiaTheme="minorHAnsi" w:hAnsi="Times New Roman"/>
          <w:sz w:val="24"/>
          <w:szCs w:val="24"/>
          <w:lang w:val="sq-AL"/>
        </w:rPr>
        <w:tab/>
      </w:r>
      <w:r w:rsidRPr="00027664">
        <w:rPr>
          <w:rFonts w:ascii="Times New Roman" w:eastAsiaTheme="minorHAnsi" w:hAnsi="Times New Roman"/>
          <w:sz w:val="24"/>
          <w:szCs w:val="24"/>
          <w:lang w:val="sq-AL"/>
        </w:rPr>
        <w:tab/>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commission of violent acts against the workplaces, residences, or means of transport of internationally protected persons constitutes a criminal misdemeanour and shall be punishable by a fine or imprisonment of up to one year.</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serious material consequences have resulted from the act or complications have been caused in bilateral relations, it shall be punishable by imprisonment of up to ten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229</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Insulting acts against the anthem or flag</w:t>
      </w:r>
    </w:p>
    <w:p w:rsidR="003F44A2" w:rsidRPr="00027664" w:rsidRDefault="003F44A2" w:rsidP="003F44A2">
      <w:pPr>
        <w:autoSpaceDE w:val="0"/>
        <w:autoSpaceDN w:val="0"/>
        <w:adjustRightInd w:val="0"/>
        <w:spacing w:after="0" w:line="240" w:lineRule="auto"/>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(Repealed by Law No. 23/2012, dated 1.3.2012)</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CHAPTER VII</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sz w:val="24"/>
          <w:szCs w:val="24"/>
          <w:lang w:val="sq-AL"/>
        </w:rPr>
        <w:t>ACTS WITH TERRORIST INTENT</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(Title amended by Law No. 9686, dated 26.2.2007)</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230</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Acts with terrorist intent</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(Removed words by Law 8733, dated 24.1.2001, amended by Law No. 9686, dated 26.2.2007; amended by Law No. 23/2012, dated 1.3.2012)</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commission of the following acts, with the intent of spreading panic among the population or to compel state bodies, Albanian or foreign, to commit or not commit a specific act, or to seriously destroy or destabilize the essential political, constitutional, economic, or social structures of the Albanian state, of another state, institution or international organization, shall be punishable by imprisonment of not less than fifteen years or by life imprisonment.</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Acts with terrorist intent include:</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 acts against a person, which may result in death or serious injury;</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b) the hijacking of aircraft, ships, other means of transport or fixed platforms, or the unlawful exercise of control over them by force, or through threats of the use of force or by means of any other form of threat;</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 the commission of acts of violence against a person on board an aircraft in flight, on board a ship, or on board a fixed platform, when such acts may endanger the safety of the aircraft, vessel, or fixed platform;</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ç) the destruction of an aircraft in operation, a ship, or a fixed platform, or the infliction of such damage to the aircraft, the ship, its cargo, or the fixed platform, as makes impossible or endangers or may endanger the safety of the flight, the navigation, or the fixed platform;</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d) the placing, by any means, on an aircraft in service, on a ship, or on a fixed platform, of a device or substance which may destroy the aircraft, ship, or fixed platform, or which may cause damage to the aircraft, ship or its cargo, or the fixed platform, and which endangers or may endanger the safety of the flight, the navigation of the ship, or the fixed platform;</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dh) the destruction or damage of flight equipment or maritime navigation equipment or the interference with their operation, when such an act may endanger the safety of the aircraft or the ship;</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e) the dissemination of information known to be false, endangering the safety of an aircraft in flight or of a ship in navigation;</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ë) the killing or kidnapping of an internationally protected person, according to Article 9 of this Code, or any other attack against them or their liberty;</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f) the violent attack against the office, private residence, or means of transportation of an internationally protected person, according to Article 9 of this Code, when such an attack endangers that person or their liberty;</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g) the taking of hostages or kidnapping of a person and the threat to kill, injure, or continue to detain them as a hostage;</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gj) the taking into custody, possession, use, transfer, alienation, disposal, or dissemination of nuclear material, intentionally and without legal authorization, when such act causes or may cause the death or serious injury of any person or serious damage to property;</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h) the theft, misappropriation, or acquisition through fraud of nuclear materials;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i) the seeking of nuclear materials, by using coercion, violence, or any other form of threat;</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j) the production, possession, purchase, transportation or trading of explosives, firearms, biological, chemical or nuclear weapons, as well as scientific research for the production of weapons of mass destruction;</w:t>
      </w: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k) committing acts of violence, using any device, substance, or weapon, against a person in an international civil aviation airport, when such acts cause or may cause serious injury or death to persons;</w:t>
      </w: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l) the destruction or serious damage to the facilities or equipment in an international civil aviation airport or to an aircraft located in such airport that is not in flight, or the disruption of airport services, by using any device or weapon, when such act endangers or may endanger the security of the airport;</w:t>
      </w: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ll) the dissemination, placement, discharge or detonation of explosives or other lethal devices in public places, in the offices of a state or government, public transportation systems or public infrastructure, as well as the dispersal into the environment of hazardous substances, the causing of fires, floods, explosions, with the intent to cause death or serious bodily injury or with the intent to cause massive destruction of the above-mentioned places, environments or systems, when such destruction causes or may cause significant economic loss;</w:t>
      </w: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m) the serious and large-scale destruction of public property, public infrastructure, the transport system, the information system, and private property, endangering the lives of persons;</w:t>
      </w: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n) causing the interruption of the supply of water, electricity or any other essential resource;</w:t>
      </w:r>
    </w:p>
    <w:p w:rsidR="003F44A2" w:rsidRPr="00027664" w:rsidRDefault="003F44A2" w:rsidP="003F44A2">
      <w:pPr>
        <w:pStyle w:val="Paragraf02"/>
        <w:ind w:firstLine="0"/>
        <w:rPr>
          <w:rFonts w:ascii="Times New Roman" w:hAnsi="Times New Roman" w:cs="Times New Roman"/>
          <w:szCs w:val="24"/>
          <w:lang w:val="sq-AL"/>
        </w:rPr>
      </w:pPr>
      <w:r w:rsidRPr="00027664">
        <w:rPr>
          <w:rFonts w:ascii="Times New Roman" w:hAnsi="Times New Roman" w:cs="Times New Roman"/>
          <w:szCs w:val="24"/>
          <w:lang w:val="sq-AL"/>
        </w:rPr>
        <w:t>or any other act intended to cause the death or serious injury of civilians or of any other person who is not taking an active part in hostilities in an armed conflict situation, committed for the purposes defined in the first paragraph of this Article.</w:t>
      </w: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Acts that cause the interruption of an essential service, a system, or a public or private activity, as a result of protest, civil disobedience, or strike, shall not be considered acts with terrorist intent within the meaning of this Article.</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0"/>
        <w:jc w:val="center"/>
        <w:rPr>
          <w:rFonts w:ascii="Times New Roman" w:eastAsiaTheme="minorHAnsi" w:hAnsi="Times New Roman"/>
          <w:b/>
          <w:bCs/>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Article 230/a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Financing of terrorism</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9086, dated 19.6.2003; amended by law no. 23/2012, dated 1.3.2012; the part providing for punishment by fine, as a principal punishment, in addition to imprisonment, repealed by law no. 144, dated 2.5.2013)</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The provision or collection of funds, by any means, directly or indirectly, with the intent that they be used or knowing that they will be used, wholly or partially:</w:t>
      </w: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a) for the commission of acts with terrorist intent;</w:t>
      </w: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b) by a terrorist organisation;</w:t>
      </w: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c) by a sole terrorist;</w:t>
      </w: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is punishable by not less than fifteen years of imprisonment or by life imprisonment.</w:t>
      </w: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The provisions of this article apply:</w:t>
      </w: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a) for all funds, including property of any kind, whether corporeal or incorporeal, movable or immovable, regardless of how they were acquired, and legal documents or instruments of any kind, including electronic or digital form, evidencing title to or interest in such property, including bank credits, travellers’ cheques, bank cheques, payment orders, shares, securities, bonds, bank-guaranteed cheques, letters of credit, as well as any other financial instrument similar thereto;</w:t>
      </w: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b) regardless of whether the person committing one of the acts set out in the first paragraph of this article is located in the same state or in a different state from that in which the terrorist organisation or the sole terrorist is located, or from the state in which the act with terrorist intent has been or will be committed;</w:t>
      </w: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c) in the case provided for in the first paragraph of this article, regardless of whether the funds have actually been used to commit the act or acts for which they were given or collected, or whether a connection can be established between the funds and one or more specific acts with terrorist intent.</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Knowledge and intent, according to the first paragraph of this article, are inferred from objective factual circumstances.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230/b</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Concealment of funds and other property that finance terrorism</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9275, dated 16.9.2004; the part foreseeing punishment by fine, as a principal punishment, in addition to imprisonment, was repealed by Law no. 144, dated 2.5.2013)</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transfer, conversion, concealment, movement, or alienation of funds and other property, to which measures against the financing of terrorism are applied, in order to evade their detection and location, shall be punished by imprisonment from four to twelve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this offence is committed in the course of a professional activity, in collaboration or more than once, it shall be punishable by imprisonment from seven to fifteen years, while when the commission of this offence has resulted in serious consequences, it shall be punishable by imprisonment of not less than fifteen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sz w:val="24"/>
          <w:szCs w:val="24"/>
          <w:lang w:val="sq-AL"/>
        </w:rPr>
        <w:t>Article 230/c</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Providing information by persons exercising public functions or in the exercise of duty or profession</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9275, dated 16.9.2004; the part providing for punishment by fine, as a principal penalty, in addition to imprisonment, repealed by Law No. 144, dated 2.5.2013)</w:t>
      </w:r>
    </w:p>
    <w:p w:rsidR="003F44A2" w:rsidRPr="00027664" w:rsidRDefault="003F44A2" w:rsidP="003F44A2">
      <w:pPr>
        <w:autoSpaceDE w:val="0"/>
        <w:autoSpaceDN w:val="0"/>
        <w:adjustRightInd w:val="0"/>
        <w:spacing w:after="0" w:line="16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ab/>
      </w:r>
      <w:r w:rsidRPr="00027664">
        <w:rPr>
          <w:rFonts w:ascii="Times New Roman" w:eastAsiaTheme="minorHAnsi" w:hAnsi="Times New Roman"/>
          <w:sz w:val="24"/>
          <w:szCs w:val="24"/>
          <w:lang w:val="sq-AL"/>
        </w:rPr>
        <w:t xml:space="preserve">Notifying designated persons or other persons of data on the verification or investigation of funds and other assets to which measures against the financing of terrorism apply, by persons exercising public functions or those performing official duties or exercising a profession, shall be punishable by imprisonment from five to ten years.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230/ç</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0"/>
        <w:jc w:val="center"/>
        <w:rPr>
          <w:rFonts w:ascii="Times New Roman" w:eastAsiaTheme="minorHAnsi" w:hAnsi="Times New Roman"/>
          <w:sz w:val="24"/>
          <w:szCs w:val="24"/>
          <w:u w:val="single"/>
          <w:lang w:val="sq-AL"/>
        </w:rPr>
      </w:pPr>
      <w:r w:rsidRPr="00027664">
        <w:rPr>
          <w:rFonts w:ascii="Times New Roman" w:eastAsiaTheme="minorHAnsi" w:hAnsi="Times New Roman"/>
          <w:b/>
          <w:bCs/>
          <w:sz w:val="24"/>
          <w:szCs w:val="24"/>
          <w:lang w:val="sq-AL"/>
        </w:rPr>
        <w:t>Provision of services and transactions with designated persons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9275, dated 16.9.2004; the part providing for punishment by fine, as a principal penalty, in addition to imprisonment, repealed by Law No. 144, dated 2.5.2013)</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Providing funds and other assets, carrying out financial services, as well as other transactions with designated persons to whom measures against the financing of terrorism apply, shall be punishable by imprisonment from four to ten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230/d</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Collection of funds for the financing of terrorism</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9686, dated 26.2.2007; repealed by Law No. 23/2012, dated 1.3.2012)</w:t>
      </w:r>
    </w:p>
    <w:p w:rsidR="003F44A2" w:rsidRPr="00027664" w:rsidRDefault="003F44A2" w:rsidP="003F44A2">
      <w:pPr>
        <w:autoSpaceDE w:val="0"/>
        <w:autoSpaceDN w:val="0"/>
        <w:adjustRightInd w:val="0"/>
        <w:spacing w:after="0" w:line="240" w:lineRule="auto"/>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231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Recruitment of persons for the commission of acts for terrorist purposes or for the financing of terrorism</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(Amended by Law No. 9686, dated 26.2.2007)</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recruitment of one or more persons for the commission of acts for terrorist purposes or for the financing of terrorism, even when such acts are directed against another state, institution, or international organization, if it does not constitute another criminal offence, shall be punishable by imprisonment of not less than ten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40" w:lineRule="auto"/>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232</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Training for the commission of acts for terrorist purposes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(Amended by Law No. 9686, dated 26.2.2007)</w:t>
      </w:r>
    </w:p>
    <w:p w:rsidR="003F44A2" w:rsidRPr="00027664" w:rsidRDefault="003F44A2" w:rsidP="003F44A2">
      <w:pPr>
        <w:autoSpaceDE w:val="0"/>
        <w:autoSpaceDN w:val="0"/>
        <w:adjustRightInd w:val="0"/>
        <w:spacing w:after="0" w:line="20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preparation, training, and provision in any form of instructions, even anonymously or by electronic means, for the production or use of explosives, firearms and military ammunition, other weapons, and chemical, bacteriological or nuclear substances or of any other nature, harmful and dangerous to people and property, as well as other techniques and methods for the commission of acts for terrorist purposes and participation in such activities, even when such acts are directed against another state, institution, or international organization, if it does not constitute another criminal offence, shall be punishable by imprisonment of not less than seven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232/a</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Incitement, public call, and propaganda for the commission of acts for terrorist purposes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9686, dated 26.2.2007)</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0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Incitement, public call, dissemination of writings or propaganda in other forms, aiming to support or commit one or more acts for terrorist purposes and for the financing of terrorism, if it does not constitute another criminal offence, shall be punishable by imprisonment from four to ten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232/b</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Threat of committing acts for terrorist purposes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9686, dated 26.2.2007)</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4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 serious threat to commit acts for terrorist purposes, addressed to a public authority, including those of another state, institution, or international organization, shall be punishable by imprisonment from eight to fifteen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233</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The creation of armed crowds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creation of armed crowds to oppose public order through violent acts against life, health, personal liberty, or property, with the purpose of causing mass fear and insecurity, shall be punishable by imprisonment of up to ten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234</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The production of weapons of war</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production, possession, transportation of weapons of war, chemical, biological, nuclear, or weapons with poisonous or explosive base, with the intent to commit acts of terror, shall be punishable by imprisonment from five to fifteen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234/a</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Terrorist organization</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9275, dated 16.9.2004)</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The creation, organization, leadership, and financing of a terrorist organization shall be punishable by imprisonment of not less than fifteen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Participation in terrorist organizations shall be punishable by imprisonment from seven to fifteen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234/b</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Armed gang</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9275, dated 16.9.2004)</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The creation, organization, leadership, and financing of an armed gang shall be punishable by imprisonment from ten to fifteen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Participation in an armed gang shall be punishable by imprisonment from five to ten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CHAPTER VIII</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sz w:val="24"/>
          <w:szCs w:val="24"/>
          <w:lang w:val="sq-AL"/>
        </w:rPr>
        <w:t xml:space="preserve">CRIMES AGAINST STATE AUTHORITY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SECTION I</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CRIMINAL OFFENCES AGAINST STATE ACTIVITY COMMITTED BY CITIZENS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235</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Obstruction of an official performing a state duty or a public service</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(Amended second paragraph by Law No. 8733, dated 24.1.2001)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Obstruction committed against an official performing a state duty or a public service, with the intention of preventing them from carrying out their duty or service according to the law, constitutes a criminal misdemeanor and shall be punishable by a fine or by imprisonment of up to six months.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same offence, when committed in cooperation or by using physical violence or more than once, shall be punishable by a fine or by imprisonment of up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236</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Obstruction of a public order police officer</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(Amended second paragraph by Law No. 8733, dated 24.1.2001; amended second paragraph by Law No. 9686, dated 26.2.2007)</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Obstruction committed against a public order police officer, with the intention of preventing them from carrying out their duty according to the law, constitutes a criminal misdemeanor and shall be punishable by a fine or by imprisonment of up to one year.</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same offence, when committed in cooperation or by using physical violence or more than once, shall be punishable by a fine or by imprisonment of up to seven years.</w:t>
      </w:r>
    </w:p>
    <w:p w:rsidR="003F44A2" w:rsidRPr="00027664" w:rsidRDefault="003F44A2" w:rsidP="003F44A2">
      <w:pPr>
        <w:spacing w:after="0" w:line="240" w:lineRule="auto"/>
        <w:ind w:firstLine="0"/>
        <w:rPr>
          <w:rFonts w:ascii="Times New Roman" w:eastAsia="Times New Roman" w:hAnsi="Times New Roman"/>
          <w:sz w:val="24"/>
          <w:szCs w:val="24"/>
        </w:rPr>
      </w:pPr>
    </w:p>
    <w:p w:rsidR="003F44A2" w:rsidRPr="00027664" w:rsidRDefault="003F44A2" w:rsidP="003F44A2">
      <w:pPr>
        <w:spacing w:after="0" w:line="240" w:lineRule="auto"/>
        <w:ind w:firstLine="0"/>
        <w:jc w:val="center"/>
        <w:rPr>
          <w:rFonts w:ascii="Times New Roman" w:eastAsia="Times New Roman" w:hAnsi="Times New Roman"/>
          <w:sz w:val="24"/>
          <w:szCs w:val="24"/>
        </w:rPr>
      </w:pPr>
      <w:r w:rsidRPr="00027664">
        <w:rPr>
          <w:rFonts w:ascii="Times New Roman" w:eastAsia="Times New Roman" w:hAnsi="Times New Roman"/>
          <w:sz w:val="24"/>
          <w:szCs w:val="24"/>
        </w:rPr>
        <w:t>Article 237</w:t>
      </w:r>
    </w:p>
    <w:p w:rsidR="003F44A2" w:rsidRPr="00027664" w:rsidRDefault="003F44A2" w:rsidP="003F44A2">
      <w:pPr>
        <w:spacing w:after="0" w:line="240" w:lineRule="auto"/>
        <w:ind w:firstLine="0"/>
        <w:jc w:val="center"/>
        <w:rPr>
          <w:rFonts w:ascii="Times New Roman" w:eastAsia="Times New Roman" w:hAnsi="Times New Roman"/>
          <w:b/>
          <w:sz w:val="24"/>
          <w:szCs w:val="24"/>
        </w:rPr>
      </w:pPr>
      <w:r w:rsidRPr="00027664">
        <w:rPr>
          <w:rFonts w:ascii="Times New Roman" w:eastAsia="Times New Roman" w:hAnsi="Times New Roman"/>
          <w:b/>
          <w:sz w:val="24"/>
          <w:szCs w:val="24"/>
        </w:rPr>
        <w:t>Assaults due to duty</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sz w:val="24"/>
          <w:szCs w:val="24"/>
          <w:lang w:val="sq-AL"/>
        </w:rPr>
      </w:pPr>
      <w:r w:rsidRPr="00027664">
        <w:rPr>
          <w:rFonts w:ascii="Times New Roman" w:eastAsiaTheme="minorHAnsi" w:hAnsi="Times New Roman"/>
          <w:i/>
          <w:sz w:val="24"/>
          <w:szCs w:val="24"/>
          <w:lang w:val="sq-AL"/>
        </w:rPr>
        <w:t>(Amended by Law No. 44/2019, dated 18.7.2019)</w:t>
      </w:r>
    </w:p>
    <w:p w:rsidR="003F44A2" w:rsidRPr="00027664" w:rsidRDefault="003F44A2" w:rsidP="003F44A2">
      <w:pPr>
        <w:spacing w:after="0" w:line="240" w:lineRule="auto"/>
        <w:rPr>
          <w:rFonts w:ascii="Times New Roman" w:eastAsia="Times New Roman" w:hAnsi="Times New Roman"/>
          <w:sz w:val="24"/>
          <w:szCs w:val="24"/>
        </w:rPr>
      </w:pPr>
    </w:p>
    <w:p w:rsidR="003F44A2" w:rsidRPr="00027664" w:rsidRDefault="003F44A2" w:rsidP="003F44A2">
      <w:pPr>
        <w:spacing w:after="0" w:line="240" w:lineRule="auto"/>
        <w:rPr>
          <w:rFonts w:ascii="Times New Roman" w:eastAsia="Times New Roman" w:hAnsi="Times New Roman"/>
          <w:sz w:val="24"/>
          <w:szCs w:val="24"/>
        </w:rPr>
      </w:pPr>
      <w:r w:rsidRPr="00027664">
        <w:rPr>
          <w:rFonts w:ascii="Times New Roman" w:eastAsia="Times New Roman" w:hAnsi="Times New Roman"/>
          <w:sz w:val="24"/>
          <w:szCs w:val="24"/>
        </w:rPr>
        <w:t xml:space="preserve">Assault or other acts of violence against an employee performing a state duty or a public service, due to their state activity or public service, shall be punishable by imprisonment from one to three years. </w:t>
      </w:r>
    </w:p>
    <w:p w:rsidR="003F44A2" w:rsidRPr="00027664" w:rsidRDefault="003F44A2" w:rsidP="003F44A2">
      <w:pPr>
        <w:spacing w:after="0" w:line="240" w:lineRule="auto"/>
        <w:rPr>
          <w:rFonts w:ascii="Times New Roman" w:eastAsia="Times New Roman" w:hAnsi="Times New Roman"/>
          <w:sz w:val="24"/>
          <w:szCs w:val="24"/>
        </w:rPr>
      </w:pPr>
      <w:r w:rsidRPr="00027664">
        <w:rPr>
          <w:rFonts w:ascii="Times New Roman" w:eastAsia="Times New Roman" w:hAnsi="Times New Roman"/>
          <w:sz w:val="24"/>
          <w:szCs w:val="24"/>
        </w:rPr>
        <w:t>When this offence is committed against an elected person or a public official, due to their activity, it shall be punishable by imprisonment from one to five years.</w:t>
      </w:r>
    </w:p>
    <w:p w:rsidR="003F44A2" w:rsidRPr="00027664" w:rsidRDefault="003F44A2" w:rsidP="003F44A2">
      <w:pPr>
        <w:spacing w:after="0" w:line="240" w:lineRule="auto"/>
        <w:rPr>
          <w:rFonts w:ascii="Times New Roman" w:eastAsia="Times New Roman" w:hAnsi="Times New Roman"/>
          <w:sz w:val="24"/>
          <w:szCs w:val="24"/>
        </w:rPr>
      </w:pPr>
      <w:r w:rsidRPr="00027664">
        <w:rPr>
          <w:rFonts w:ascii="Times New Roman" w:eastAsia="Times New Roman" w:hAnsi="Times New Roman"/>
          <w:sz w:val="24"/>
          <w:szCs w:val="24"/>
        </w:rPr>
        <w:t>When this offence is committed against a police officer due to their activity and when the person's qualities are apparent or known, it shall be punishable by imprisonment from one to five years.</w:t>
      </w:r>
    </w:p>
    <w:p w:rsidR="003F44A2" w:rsidRPr="00027664" w:rsidRDefault="003F44A2" w:rsidP="003F44A2">
      <w:pPr>
        <w:spacing w:after="0" w:line="240" w:lineRule="auto"/>
        <w:rPr>
          <w:rFonts w:ascii="Times New Roman" w:eastAsia="Times New Roman" w:hAnsi="Times New Roman"/>
          <w:sz w:val="24"/>
          <w:szCs w:val="24"/>
        </w:rPr>
      </w:pPr>
      <w:r w:rsidRPr="00027664">
        <w:rPr>
          <w:rFonts w:ascii="Times New Roman" w:eastAsia="Times New Roman" w:hAnsi="Times New Roman"/>
          <w:sz w:val="24"/>
          <w:szCs w:val="24"/>
        </w:rPr>
        <w:t xml:space="preserve">When this offence is committed against a healthcare professional due to their activity and when the person's qualities are apparent or known, it shall be punishable by imprisonment from one to five years.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imes New Roman" w:hAnsi="Times New Roman"/>
          <w:sz w:val="24"/>
          <w:szCs w:val="24"/>
        </w:rPr>
      </w:pPr>
      <w:r w:rsidRPr="00027664">
        <w:rPr>
          <w:rFonts w:ascii="Times New Roman" w:eastAsia="Times New Roman" w:hAnsi="Times New Roman"/>
          <w:sz w:val="24"/>
          <w:szCs w:val="24"/>
        </w:rPr>
        <w:t>The same offence, when committed in the premises of the institution where the person exercises the state duty, public function or public service, shall be punishable by imprisonment from three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spacing w:after="0" w:line="240" w:lineRule="auto"/>
        <w:ind w:firstLine="0"/>
        <w:jc w:val="center"/>
        <w:rPr>
          <w:rFonts w:ascii="Times New Roman" w:eastAsia="Times New Roman" w:hAnsi="Times New Roman"/>
          <w:sz w:val="24"/>
          <w:szCs w:val="24"/>
        </w:rPr>
      </w:pPr>
      <w:r w:rsidRPr="00027664">
        <w:rPr>
          <w:rFonts w:ascii="Times New Roman" w:eastAsia="Times New Roman" w:hAnsi="Times New Roman"/>
          <w:sz w:val="24"/>
          <w:szCs w:val="24"/>
        </w:rPr>
        <w:t>Article 238</w:t>
      </w:r>
    </w:p>
    <w:p w:rsidR="003F44A2" w:rsidRPr="00027664" w:rsidRDefault="003F44A2" w:rsidP="003F44A2">
      <w:pPr>
        <w:spacing w:after="0" w:line="240" w:lineRule="auto"/>
        <w:ind w:firstLine="0"/>
        <w:jc w:val="center"/>
        <w:rPr>
          <w:rFonts w:ascii="Times New Roman" w:eastAsia="Times New Roman" w:hAnsi="Times New Roman"/>
          <w:b/>
          <w:sz w:val="24"/>
          <w:szCs w:val="24"/>
        </w:rPr>
      </w:pPr>
      <w:r w:rsidRPr="00027664">
        <w:rPr>
          <w:rFonts w:ascii="Times New Roman" w:eastAsia="Times New Roman" w:hAnsi="Times New Roman"/>
          <w:b/>
          <w:sz w:val="24"/>
          <w:szCs w:val="24"/>
        </w:rPr>
        <w:t>Threat due to duty</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sz w:val="24"/>
          <w:szCs w:val="24"/>
          <w:lang w:val="sq-AL"/>
        </w:rPr>
      </w:pPr>
      <w:r w:rsidRPr="00027664">
        <w:rPr>
          <w:rFonts w:ascii="Times New Roman" w:eastAsiaTheme="minorHAnsi" w:hAnsi="Times New Roman"/>
          <w:i/>
          <w:sz w:val="24"/>
          <w:szCs w:val="24"/>
          <w:lang w:val="sq-AL"/>
        </w:rPr>
        <w:t>(Amended by Law No. 44/2019, dated 18.7.2019)</w:t>
      </w:r>
    </w:p>
    <w:p w:rsidR="003F44A2" w:rsidRPr="00027664" w:rsidRDefault="003F44A2" w:rsidP="003F44A2">
      <w:pPr>
        <w:spacing w:after="0" w:line="240" w:lineRule="auto"/>
        <w:rPr>
          <w:rFonts w:ascii="Times New Roman" w:eastAsia="Times New Roman" w:hAnsi="Times New Roman"/>
          <w:sz w:val="24"/>
          <w:szCs w:val="24"/>
        </w:rPr>
      </w:pPr>
    </w:p>
    <w:p w:rsidR="003F44A2" w:rsidRPr="00027664" w:rsidRDefault="003F44A2" w:rsidP="003F44A2">
      <w:pPr>
        <w:spacing w:after="0" w:line="240" w:lineRule="auto"/>
        <w:rPr>
          <w:rFonts w:ascii="Times New Roman" w:eastAsia="Times New Roman" w:hAnsi="Times New Roman"/>
          <w:sz w:val="24"/>
          <w:szCs w:val="24"/>
        </w:rPr>
      </w:pPr>
      <w:r w:rsidRPr="00027664">
        <w:rPr>
          <w:rFonts w:ascii="Times New Roman" w:eastAsia="Times New Roman" w:hAnsi="Times New Roman"/>
          <w:sz w:val="24"/>
          <w:szCs w:val="24"/>
        </w:rPr>
        <w:t>Serious threat of murder or grievous bodily harm, committed against an employee performing a state duty or public service, due to their state activity or service, shall be punishable by imprisonment of up to two years.</w:t>
      </w:r>
    </w:p>
    <w:p w:rsidR="003F44A2" w:rsidRPr="00027664" w:rsidRDefault="003F44A2" w:rsidP="003F44A2">
      <w:pPr>
        <w:spacing w:after="0" w:line="240" w:lineRule="auto"/>
        <w:rPr>
          <w:rFonts w:ascii="Times New Roman" w:eastAsia="Times New Roman" w:hAnsi="Times New Roman"/>
          <w:sz w:val="24"/>
          <w:szCs w:val="24"/>
        </w:rPr>
      </w:pPr>
      <w:r w:rsidRPr="00027664">
        <w:rPr>
          <w:rFonts w:ascii="Times New Roman" w:eastAsia="Times New Roman" w:hAnsi="Times New Roman"/>
          <w:sz w:val="24"/>
          <w:szCs w:val="24"/>
        </w:rPr>
        <w:t>When this offence is committed against an elected person or public official due to their activity, it shall be punishable by imprisonment from one to three years.</w:t>
      </w:r>
    </w:p>
    <w:p w:rsidR="003F44A2" w:rsidRPr="00027664" w:rsidRDefault="003F44A2" w:rsidP="003F44A2">
      <w:pPr>
        <w:spacing w:after="0" w:line="240" w:lineRule="auto"/>
        <w:rPr>
          <w:rFonts w:ascii="Times New Roman" w:eastAsia="Times New Roman" w:hAnsi="Times New Roman"/>
          <w:sz w:val="24"/>
          <w:szCs w:val="24"/>
        </w:rPr>
      </w:pPr>
      <w:r w:rsidRPr="00027664">
        <w:rPr>
          <w:rFonts w:ascii="Times New Roman" w:eastAsia="Times New Roman" w:hAnsi="Times New Roman"/>
          <w:sz w:val="24"/>
          <w:szCs w:val="24"/>
        </w:rPr>
        <w:t xml:space="preserve">When this offence is committed against a police officer due to their activity, when the person's qualities are known or apparent, it shall be punishable by imprisonment from two to four years. </w:t>
      </w:r>
    </w:p>
    <w:p w:rsidR="003F44A2" w:rsidRPr="00027664" w:rsidRDefault="003F44A2" w:rsidP="003F44A2">
      <w:pPr>
        <w:spacing w:after="0" w:line="240" w:lineRule="auto"/>
        <w:rPr>
          <w:rFonts w:ascii="Times New Roman" w:eastAsia="Times New Roman" w:hAnsi="Times New Roman"/>
          <w:sz w:val="24"/>
          <w:szCs w:val="24"/>
        </w:rPr>
      </w:pPr>
      <w:r w:rsidRPr="00027664">
        <w:rPr>
          <w:rFonts w:ascii="Times New Roman" w:eastAsia="Times New Roman" w:hAnsi="Times New Roman"/>
          <w:sz w:val="24"/>
          <w:szCs w:val="24"/>
        </w:rPr>
        <w:t>When this offence is committed against a healthcare professional due to their activity, when the person's qualities are known or apparent, it shall be punishable by imprisonment from one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rPr>
          <w:rFonts w:ascii="Times New Roman" w:eastAsia="Times New Roman" w:hAnsi="Times New Roman"/>
          <w:sz w:val="24"/>
          <w:szCs w:val="24"/>
        </w:rPr>
      </w:pPr>
      <w:r w:rsidRPr="00027664">
        <w:rPr>
          <w:rFonts w:ascii="Times New Roman" w:eastAsia="Times New Roman" w:hAnsi="Times New Roman"/>
          <w:sz w:val="24"/>
          <w:szCs w:val="24"/>
        </w:rPr>
        <w:tab/>
        <w:t>When this offence is committed in the premises of the institution where the person exercises their state duty, function or public service, it shall be punishable by imprisonment from one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rPr>
          <w:rFonts w:ascii="Times New Roman" w:eastAsia="Times New Roman" w:hAnsi="Times New Roman"/>
          <w:sz w:val="24"/>
          <w:szCs w:val="24"/>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239</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Insult due to duty</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(Amended by Law No. 8733, dated 24.1.2001; repealed by Law No. 23/2012, dated 1.3.2012)</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240</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Defamation due to duty</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(Second paragraph amended by Law No. 8733, dated 24.1.2001; repealed by Law No. 23/2012, dated 1.3.2012)</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241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 xml:space="preserve">Defamation against the President of the Republic </w:t>
      </w:r>
    </w:p>
    <w:p w:rsidR="003F44A2" w:rsidRPr="00027664" w:rsidRDefault="003F44A2" w:rsidP="003F44A2">
      <w:pPr>
        <w:autoSpaceDE w:val="0"/>
        <w:autoSpaceDN w:val="0"/>
        <w:adjustRightInd w:val="0"/>
        <w:spacing w:after="0" w:line="240" w:lineRule="auto"/>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(Repealed by Law No. 23/2012, dated 1.3.2012)</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242</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Disobedience of the order of the public order police officer</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Disobedience of the lawful orders of the public order police officer constitutes a criminal misdemeanor and shall be punishable by a fine or by imprisonment of up to three months.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spacing w:after="0" w:line="240" w:lineRule="auto"/>
        <w:jc w:val="center"/>
        <w:rPr>
          <w:rFonts w:ascii="Times New Roman" w:hAnsi="Times New Roman"/>
          <w:sz w:val="24"/>
          <w:szCs w:val="24"/>
          <w:highlight w:val="white"/>
        </w:rPr>
      </w:pPr>
      <w:r w:rsidRPr="00027664">
        <w:rPr>
          <w:rFonts w:ascii="Times New Roman" w:hAnsi="Times New Roman"/>
          <w:sz w:val="24"/>
          <w:szCs w:val="24"/>
          <w:highlight w:val="white"/>
        </w:rPr>
        <w:t>Article 242/a</w:t>
      </w:r>
    </w:p>
    <w:p w:rsidR="003F44A2" w:rsidRPr="00027664" w:rsidRDefault="003F44A2" w:rsidP="003F44A2">
      <w:pPr>
        <w:spacing w:after="0" w:line="240" w:lineRule="auto"/>
        <w:jc w:val="center"/>
        <w:rPr>
          <w:rFonts w:ascii="Times New Roman" w:hAnsi="Times New Roman"/>
          <w:b/>
          <w:sz w:val="24"/>
          <w:szCs w:val="24"/>
        </w:rPr>
      </w:pPr>
      <w:r w:rsidRPr="00027664">
        <w:rPr>
          <w:rFonts w:ascii="Times New Roman" w:hAnsi="Times New Roman"/>
          <w:b/>
          <w:sz w:val="24"/>
          <w:szCs w:val="24"/>
        </w:rPr>
        <w:t>Failure to implement the measures of state authorities during the state of emergency measures or during the epidemic situation</w:t>
      </w:r>
    </w:p>
    <w:p w:rsidR="003F44A2" w:rsidRPr="00027664" w:rsidRDefault="003F44A2" w:rsidP="003F44A2">
      <w:pPr>
        <w:spacing w:after="0" w:line="240" w:lineRule="auto"/>
        <w:jc w:val="center"/>
        <w:rPr>
          <w:rFonts w:ascii="Times New Roman" w:hAnsi="Times New Roman"/>
          <w:i/>
          <w:sz w:val="24"/>
          <w:szCs w:val="24"/>
        </w:rPr>
      </w:pPr>
      <w:r w:rsidRPr="00027664">
        <w:rPr>
          <w:rFonts w:ascii="Times New Roman" w:hAnsi="Times New Roman"/>
          <w:i/>
          <w:sz w:val="24"/>
          <w:szCs w:val="24"/>
        </w:rPr>
        <w:t>(Added by Law No. 35/2020, dated 16.4.2020)</w:t>
      </w:r>
    </w:p>
    <w:p w:rsidR="003F44A2" w:rsidRPr="00027664" w:rsidRDefault="003F44A2" w:rsidP="003F44A2">
      <w:pPr>
        <w:spacing w:after="0" w:line="240" w:lineRule="auto"/>
        <w:jc w:val="center"/>
        <w:rPr>
          <w:rFonts w:ascii="Times New Roman" w:hAnsi="Times New Roman"/>
          <w:i/>
          <w:sz w:val="24"/>
          <w:szCs w:val="24"/>
        </w:rPr>
      </w:pPr>
    </w:p>
    <w:p w:rsidR="003F44A2" w:rsidRPr="00027664" w:rsidRDefault="003F44A2" w:rsidP="003F44A2">
      <w:pPr>
        <w:spacing w:after="0" w:line="240" w:lineRule="auto"/>
        <w:rPr>
          <w:rFonts w:ascii="Times New Roman" w:hAnsi="Times New Roman"/>
          <w:sz w:val="24"/>
          <w:szCs w:val="24"/>
        </w:rPr>
      </w:pPr>
      <w:r w:rsidRPr="00027664">
        <w:rPr>
          <w:rFonts w:ascii="Times New Roman" w:hAnsi="Times New Roman"/>
          <w:sz w:val="24"/>
          <w:szCs w:val="24"/>
        </w:rPr>
        <w:t>Failure to comply with or carrying out actions in violation of the legal or bylaw acts issued by state bodies, in relation to the state of epidemic or the implementation of emergency measures, by a person against whom an administrative measure has previously been imposed, constitutes a criminal misdemeanor and shall be punishable by a fine or by imprisonment of up to six months.</w:t>
      </w:r>
    </w:p>
    <w:p w:rsidR="003F44A2" w:rsidRPr="00027664" w:rsidRDefault="003F44A2" w:rsidP="003F44A2">
      <w:pPr>
        <w:spacing w:after="0" w:line="240" w:lineRule="auto"/>
        <w:rPr>
          <w:rFonts w:ascii="Times New Roman" w:hAnsi="Times New Roman"/>
          <w:sz w:val="24"/>
          <w:szCs w:val="24"/>
        </w:rPr>
      </w:pPr>
      <w:r w:rsidRPr="00027664">
        <w:rPr>
          <w:rFonts w:ascii="Times New Roman" w:hAnsi="Times New Roman"/>
          <w:sz w:val="24"/>
          <w:szCs w:val="24"/>
        </w:rPr>
        <w:t xml:space="preserve">This offence, when committed in the course of commercial activity, placing people's health at risk, shall be punishable by a fine or by imprisonment of up to two years.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hAnsi="Times New Roman"/>
          <w:sz w:val="24"/>
          <w:szCs w:val="24"/>
        </w:rPr>
        <w:t>Failure to comply with the order given by the competent authorities for quarantine or isolation, or violation of quarantine or isolation rules by a person, whether carrier or not of the infectious disease, who has been notified of this obligation by the respective state authorities, shall be punishable by imprisonment from two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243</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Assaults against family members of a person performing a state duty</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Assaults or other acts of violence committed against a family member of a person performing a state duty or a public service, with the purpose of preventing the performance of such duty or service, or because of this activity, shall be punishable by a fine or by imprisonment of up to five years.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 Article 244</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Active corruption of persons exercising public functions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(Amended by Law No. 9275, dated 16.9.2004; repealed the part which also provided for a fine, as a principal penalty, in addition to imprisonment, by Law No. 144, dated 2.5.2013; amended by Law No. 43/2021, dated 23.3.2021)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spacing w:after="0" w:line="240" w:lineRule="auto"/>
        <w:rPr>
          <w:rFonts w:ascii="Times New Roman" w:hAnsi="Times New Roman"/>
          <w:bCs/>
          <w:sz w:val="24"/>
          <w:szCs w:val="24"/>
        </w:rPr>
      </w:pPr>
      <w:r w:rsidRPr="00027664">
        <w:rPr>
          <w:rFonts w:ascii="Times New Roman" w:eastAsiaTheme="minorHAnsi" w:hAnsi="Times New Roman"/>
          <w:sz w:val="24"/>
          <w:szCs w:val="24"/>
          <w:lang w:val="sq-AL"/>
        </w:rPr>
        <w:tab/>
      </w:r>
      <w:r w:rsidRPr="00027664">
        <w:rPr>
          <w:rFonts w:ascii="Times New Roman" w:hAnsi="Times New Roman"/>
          <w:bCs/>
          <w:sz w:val="24"/>
          <w:szCs w:val="24"/>
        </w:rPr>
        <w:t>The promise, proposal or giving, directly or indirectly, of any undue benefit up to the value of 50,000 ALL or the equivalent in foreign currency to a person exercising a public function, for themselves or for others, in order to perform or not perform an act related to their duty or function, shall be punishable by imprisonment from six months to one year.</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hAnsi="Times New Roman"/>
          <w:bCs/>
          <w:sz w:val="24"/>
          <w:szCs w:val="24"/>
        </w:rPr>
        <w:t>The same offence, where the undue benefit to the person exercising a public function, for themselves or for others, exceeds the value of 50,000 ALL or the equivalent in foreign currency, shall be punishable by imprisonment from one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244/a</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Active corruption of foreign public officials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23/2012, dated 1.3.2012; the part providing for the penalty of a fine, as a principal punishment, in addition to imprisonment, repealed by Law no. 144, dated 2.5.2013)</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0"/>
        <w:jc w:val="center"/>
        <w:rPr>
          <w:rFonts w:ascii="Times New Roman" w:eastAsiaTheme="minorHAnsi" w:hAnsi="Times New Roman"/>
          <w:i/>
          <w:iCs/>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promise, proposal or giving, directly or indirectly, of any kind of undue benefit, for oneself or for others, to a foreign public official, to an official of a public international organisation, to a member of a foreign public assembly or to a member of an international parliamentary assembly, for performing or not performing an act related to their duty or function, shall be punishable by imprisonment from six months up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245</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Active corruption of senior state officials or local elected officials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(Amended by Law no. 9275, dated 16.9.2004; the part providing for the penalty of a fine, as a principal punishment, in addition to imprisonment, repealed by Law no. 144, dated 2.5.2013)</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The promise, proposal or giving, directly or indirectly, of any undue benefit, to senior state officials or to local elected officials, for oneself or for others, for performing or not performing an act related to their duty or function, shall be punishable by imprisonment from one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245/1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Exerting unlawful influence on persons exercising public functions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 xml:space="preserve">(Added by Law no. 9275, dated 16.9.2004; amended by Law no. 23/2012, dated 1.3.2012;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 xml:space="preserve">the part providing for the penalty of a fine, as a principal punishment, in addition to imprisonment, repealed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by Law no. 144, dated 2.5.2013; amended by Law no. 43/2021, dated 23.3.2021)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spacing w:after="0" w:line="240" w:lineRule="auto"/>
        <w:rPr>
          <w:rFonts w:ascii="Times New Roman" w:hAnsi="Times New Roman"/>
          <w:bCs/>
          <w:sz w:val="24"/>
          <w:szCs w:val="24"/>
        </w:rPr>
      </w:pPr>
      <w:r w:rsidRPr="00027664">
        <w:rPr>
          <w:rFonts w:ascii="Times New Roman" w:hAnsi="Times New Roman"/>
          <w:bCs/>
          <w:sz w:val="24"/>
          <w:szCs w:val="24"/>
        </w:rPr>
        <w:t xml:space="preserve">The promise, proposal or giving, directly or indirectly, of any undue benefit up to the value of 50,000 ALL or the equivalent in foreign currency, for oneself or for others, to a person who promises or assures that they are able to exert unlawful influence in the performance of duties and making of decisions by persons exercising public functions, whether Albanian or foreign, regardless of whether the influence is exerted or whether the desired consequences have occurred or not, shall be punishable by imprisonment from six months to one year. </w:t>
      </w:r>
    </w:p>
    <w:p w:rsidR="003F44A2" w:rsidRPr="00027664" w:rsidRDefault="003F44A2" w:rsidP="003F44A2">
      <w:pPr>
        <w:spacing w:after="0" w:line="240" w:lineRule="auto"/>
        <w:rPr>
          <w:rFonts w:ascii="Times New Roman" w:hAnsi="Times New Roman"/>
          <w:bCs/>
          <w:sz w:val="24"/>
          <w:szCs w:val="24"/>
        </w:rPr>
      </w:pPr>
      <w:r w:rsidRPr="00027664">
        <w:rPr>
          <w:rFonts w:ascii="Times New Roman" w:hAnsi="Times New Roman"/>
          <w:bCs/>
          <w:sz w:val="24"/>
          <w:szCs w:val="24"/>
        </w:rPr>
        <w:t>The same offence, when the undue benefit is above the value of 50,000 ALL or the equivalent in foreign currency, shall be punishable by imprisonment from one to three years.</w:t>
      </w:r>
    </w:p>
    <w:p w:rsidR="003F44A2" w:rsidRPr="00027664" w:rsidRDefault="003F44A2" w:rsidP="003F44A2">
      <w:pPr>
        <w:spacing w:after="0" w:line="240" w:lineRule="auto"/>
        <w:rPr>
          <w:rFonts w:ascii="Times New Roman" w:hAnsi="Times New Roman"/>
          <w:bCs/>
          <w:sz w:val="24"/>
          <w:szCs w:val="24"/>
        </w:rPr>
      </w:pPr>
      <w:r w:rsidRPr="00027664">
        <w:rPr>
          <w:rFonts w:ascii="Times New Roman" w:hAnsi="Times New Roman"/>
          <w:bCs/>
          <w:sz w:val="24"/>
          <w:szCs w:val="24"/>
        </w:rPr>
        <w:t>The seeking, receiving or accepting, directly or indirectly, of any undue benefit up to the value of 50,000 ALL or the equivalent in foreign currency, for oneself or for others, by promising or assuring the ability to exert unlawful influence in the performance of duties by persons exercising public functions, whether Albanian or foreign, regardless of whether the influence is exerted or whether the desired consequences have occurred or not, shall be punishable by imprisonment from six months to two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6" w:lineRule="atLeast"/>
        <w:ind w:firstLine="454"/>
        <w:rPr>
          <w:rFonts w:ascii="Times New Roman" w:hAnsi="Times New Roman"/>
          <w:bCs/>
          <w:sz w:val="24"/>
          <w:szCs w:val="24"/>
        </w:rPr>
      </w:pPr>
      <w:r w:rsidRPr="00027664">
        <w:rPr>
          <w:rFonts w:ascii="Times New Roman" w:hAnsi="Times New Roman"/>
          <w:bCs/>
          <w:sz w:val="24"/>
          <w:szCs w:val="24"/>
        </w:rPr>
        <w:t>The same offence, when the undue benefit is above the value of 50,000 ALL or the equivalent in foreign currency, shall be punishable by imprisonment from two to four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6" w:lineRule="atLeast"/>
        <w:ind w:firstLine="454"/>
        <w:rPr>
          <w:rFonts w:ascii="Times New Roman" w:hAnsi="Times New Roman"/>
          <w:bCs/>
          <w:sz w:val="24"/>
          <w:szCs w:val="24"/>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6"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6"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sz w:val="24"/>
          <w:szCs w:val="24"/>
          <w:lang w:val="sq-AL"/>
        </w:rPr>
        <w:t>Article 245/2</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6"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Exemption from serving the sentence</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6"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9275, dated 16.9.2004; repealed by Law no. 144, dated 2.5.2013)</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6"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6"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sz w:val="24"/>
          <w:szCs w:val="24"/>
          <w:lang w:val="sq-AL"/>
        </w:rPr>
        <w:t>Article 246</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6"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Misappropriation of title or state duty</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6"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6"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misappropriation of a title or state duty, accompanied by the performance of actions belonging to the holder of the title or duty, constitutes a criminal misdemeanor and shall be punishable by a fine or by imprisonment of up to two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6"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the offence is committed with the aim of gaining profit or has affected the liberty, dignity, or other fundamental rights of the citizen, it shall be punishable by a fine or by imprisonment of up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6"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6"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246/a</w:t>
      </w:r>
    </w:p>
    <w:p w:rsidR="003F44A2" w:rsidRPr="00027664" w:rsidRDefault="003F44A2" w:rsidP="003F44A2">
      <w:pPr>
        <w:keepNext/>
        <w:autoSpaceDE w:val="0"/>
        <w:autoSpaceDN w:val="0"/>
        <w:adjustRightInd w:val="0"/>
        <w:spacing w:after="0" w:line="266"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The practice of the statutory auditor profession and of the audit firm without being registered</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6"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23/2012, dated 1.3.2012)</w:t>
      </w:r>
    </w:p>
    <w:p w:rsidR="003F44A2" w:rsidRPr="00027664" w:rsidRDefault="003F44A2" w:rsidP="003F44A2">
      <w:pPr>
        <w:autoSpaceDE w:val="0"/>
        <w:autoSpaceDN w:val="0"/>
        <w:adjustRightInd w:val="0"/>
        <w:spacing w:after="0" w:line="266" w:lineRule="atLeast"/>
        <w:ind w:firstLine="720"/>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6"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misappropriation of the professional title of statutory auditor, the practice of the statutory auditor profession or the use of designations, such as audit firm, without having been previously registered in the public register of statutory auditors, as well as the use of any title aiming to create a similarity or confusion with these professional titles or designations, when an administrative measure has previously been imposed, constitutes a criminal misdemeanor and shall be punishable by a fine or by imprisonment of up to two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247</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 xml:space="preserve">Unlawful possession of a uniform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unlawful possession of a uniform, a document, or a distinctive sign indicating the status of an employee performing a state duty or a public service, accompanied by unlawful actions, constitutes a criminal misdemeanor and shall be punishable by a fine or by imprisonment of up to two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the offence is committed for the purpose of profit or has affected the liberty, dignity, or other fundamental rights of the citizen, it shall be punishable by a fine or by imprisonment of up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SECTION II</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CRIMINAL OFFENCES AGAINST STATE ACTIVITY COMMITTED BY STATE EMPLOYEES OR IN PUBLIC SERVICE</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248</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Abuse of office</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 xml:space="preserve">(As amended by Law No. 8733 dated 24.1.2001; No. 9275 dated 16.9.2004; No. 9686 dated 26.2.2007;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 xml:space="preserve">the part providing also for the sentence of a fine, as a principal punishment, alongside imprisonment, has been repealed,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by Law No. 144 dated 2.5.2013)</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The intentional commission or omission of acts or omissions in violation of the law, which constitutes non-fulfillment of official duty, by a person exercising public functions, when such conduct has brought to himself or to other persons unjust material or non-material benefits or has damaged the legitimate interests of the state, of citizens, or of other legal persons, if it does not constitute another criminal offence, shall be punishable by imprisonment of up to seven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248/a</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 xml:space="preserve">Granting, in violation of the law, of pensions or other income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from social insurance</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23/2012, dated 1.3.2012; the part providing also for the sentence of a fine, as a principal punishment, alongside imprisonment, has been repealed by Law No. 144, dated 2.5.2013)</w:t>
      </w:r>
    </w:p>
    <w:p w:rsidR="003F44A2" w:rsidRPr="00027664" w:rsidRDefault="003F44A2" w:rsidP="003F44A2">
      <w:pPr>
        <w:autoSpaceDE w:val="0"/>
        <w:autoSpaceDN w:val="0"/>
        <w:adjustRightInd w:val="0"/>
        <w:spacing w:after="0" w:line="240" w:lineRule="auto"/>
        <w:ind w:firstLine="720"/>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Granting, in violation of the law, of pensions or other income from social insurance by an employee whose duty is to grant them, shall be punishable by imprisonment from six months up to seven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sz w:val="24"/>
          <w:szCs w:val="24"/>
          <w:lang w:val="sq-AL"/>
        </w:rPr>
        <w:t>Article 249</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Exercising the function after its termination</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Continuation of the exercise of a state function or public service by a person who has been informed of the decision or circumstance that has terminated its exercise constitutes a criminal misdemeanour and is punishable by a fine or imprisonment of up to one year.</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250</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Performing arbitrary acts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Performing acts or issuing arbitrary orders, by an employee holding a state function or a public service during the exercise of their duty, which affect the freedom of citizens, shall be punishable by a fine or imprisonment of up to seven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251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 xml:space="preserve">Failure to take measures to terminate the unlawful situation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Failure to take measures or failure to request from the competent person to terminate the unlawful situation resulting from an arbitrary act that has affected the freedom of a citizen, by a person holding a state function or in public service who becomes aware of such a situation due to their function or service, shall be punishable by a fine or imprisonment of up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252</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Detention in prison without a decision</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Detention in prison, without a decision of the competent authority or beyond the term specified in the decision or in law, by the person charged with the duty of prison administrator, constitutes a criminal misdemeanor and shall be punishable by a fine or imprisonment of up to two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253</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Violation of citizens' equality</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i/>
          <w:iCs/>
          <w:sz w:val="24"/>
          <w:szCs w:val="24"/>
          <w:lang w:val="sq-AL"/>
        </w:rPr>
        <w:t>(Added by Law no. 144, dated 2.5.2013)</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Committing, due to or in the exercise of duty, by an employee holding a state function or in public service, of distinctions based on origin, sex, sexual orientation or gender identity, health status, religious or political beliefs, trade union activity, or due to belonging to a certain ethnicity, nation, race or religion, which consists in creating unjust privileges or in denying a right or benefit deriving from the law, shall be punishable by a fine or imprisonment of up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254</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Violation of the inviolability of residence</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Entering a residence, without the consent of the inhabitant, by an employee charged with a state function or in public service during the exercise of his duty, except in cases permitted by law, shall be punishable by a fine or imprisonment of up to five years.</w:t>
      </w:r>
    </w:p>
    <w:p w:rsidR="00727A1B" w:rsidRPr="00027664" w:rsidRDefault="00727A1B"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255</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Obstruction and violation of the secrecy of correspondence</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Issuing orders or performing actions for the destruction, reading, and dissemination of postal correspondence or that damage, hinder, place under control or eavesdrop on telephone correspondence or that of any other means of communication, by an employee charged with a state function or in public service and in the exercise thereof, except in cases permitted by law, shall be punishable by a fine or imprisonment of up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256</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Misuse of contributions given by the state</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Misuse of contributions, subsidies, or funding given by the state or state institutions, intended for use in works and activities of public interest, shall be punishable by a fine or imprisonment of up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257</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 xml:space="preserve">Unlawful gain of interests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holding, preservation, or direct or indirect acquisition, by persons with state functions or in public service, of any kind of interest in an enterprise or operation, in which, at the moment of performing the act, they had the duty of supervision, administration, or liquidation, shall be punishable by a fine or imprisonment of up to four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257/a</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Refusal to declare, failure to declare, concealment or false declaration of assets, private interests of elected persons and public officials or of any other person who has the legal obligation to declare</w:t>
      </w:r>
    </w:p>
    <w:p w:rsidR="003F44A2" w:rsidRPr="00027664" w:rsidRDefault="003F44A2" w:rsidP="003F44A2">
      <w:pPr>
        <w:pStyle w:val="Paragraf02"/>
        <w:jc w:val="center"/>
        <w:rPr>
          <w:rFonts w:ascii="Times New Roman" w:hAnsi="Times New Roman" w:cs="Times New Roman"/>
          <w:i/>
          <w:szCs w:val="24"/>
          <w:lang w:val="sq-AL"/>
        </w:rPr>
      </w:pPr>
      <w:r w:rsidRPr="00027664">
        <w:rPr>
          <w:rFonts w:ascii="Times New Roman" w:hAnsi="Times New Roman" w:cs="Times New Roman"/>
          <w:i/>
          <w:szCs w:val="24"/>
          <w:lang w:val="sq-AL"/>
        </w:rPr>
        <w:t xml:space="preserve">(Added by Law no. 9030, dated 13.3.2003; second paragraph amended by Law no. 9686, dated 26.2.2007; </w:t>
      </w:r>
    </w:p>
    <w:p w:rsidR="003F44A2" w:rsidRPr="00027664" w:rsidRDefault="003F44A2" w:rsidP="003F44A2">
      <w:pPr>
        <w:pStyle w:val="Paragraf02"/>
        <w:jc w:val="center"/>
        <w:rPr>
          <w:rFonts w:ascii="Times New Roman" w:hAnsi="Times New Roman" w:cs="Times New Roman"/>
          <w:i/>
          <w:szCs w:val="24"/>
          <w:lang w:val="sq-AL"/>
        </w:rPr>
      </w:pPr>
      <w:r w:rsidRPr="00027664">
        <w:rPr>
          <w:rFonts w:ascii="Times New Roman" w:hAnsi="Times New Roman" w:cs="Times New Roman"/>
          <w:i/>
          <w:szCs w:val="24"/>
          <w:lang w:val="sq-AL"/>
        </w:rPr>
        <w:t>amended by Law no. 23/2012, dated 1.3.2012; amended by Law no. 98, dated 31.7.2014)</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Refusal to declare or failure to declare assets, private interests of elected persons or public officials or of any other person who has the legal obligation to declare according to the law, when administrative measures have previously been taken, constitutes a criminal misdemeanor and is punishable by a fine or imprisonment of up to 6 months.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Concealment or false declaration of assets, private interests of elected persons and public officials or of any other person who has the legal obligation to declare, is punishable by a fine or imprisonment of up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258</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Violation of the equality of participants in tenders or public auctions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i/>
          <w:iCs/>
          <w:sz w:val="24"/>
          <w:szCs w:val="24"/>
          <w:lang w:val="sq-AL"/>
        </w:rPr>
        <w:t xml:space="preserve">(Amended by Law no. 23/2012, dated 1.3.2012; amended by Law no. 43/2021, dated 23.3.2021)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spacing w:after="0" w:line="240" w:lineRule="auto"/>
        <w:rPr>
          <w:rFonts w:ascii="Times New Roman" w:hAnsi="Times New Roman"/>
          <w:bCs/>
          <w:sz w:val="24"/>
          <w:szCs w:val="24"/>
        </w:rPr>
      </w:pPr>
      <w:r w:rsidRPr="00027664">
        <w:rPr>
          <w:rFonts w:ascii="Times New Roman" w:hAnsi="Times New Roman"/>
          <w:bCs/>
          <w:sz w:val="24"/>
          <w:szCs w:val="24"/>
        </w:rPr>
        <w:t>Performance by a person entrusted with state functions or in public service of acts contrary to the laws regulating the freedom of participation and equality of citizens in public tenders and auctions, with the purpose of creating undue advantages or privileges for third parties, when the value of the tender or public auction is up to 800,000 ALL or the equivalent in foreign currency, is punishable by imprisonment of up to one year.</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hAnsi="Times New Roman"/>
          <w:bCs/>
          <w:sz w:val="24"/>
          <w:szCs w:val="24"/>
        </w:rPr>
        <w:t>This same offence, when committed in tenders or public auctions with a value exceeding 800,000 ALL or the equivalent in foreign currency, is punishable by imprisonment from one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259</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Passive corruption of persons exercising public functions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(Amended by Law no. 9275, dated 16.9.2004; the part providing for punishment by fine as a principal penalty, alongside imprisonment, was repealed by Law no. 144, dated 2.5.2013; amended by Law no. 43/2021, dated 23.3.2021)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spacing w:after="0" w:line="240" w:lineRule="auto"/>
        <w:rPr>
          <w:rFonts w:ascii="Times New Roman" w:hAnsi="Times New Roman"/>
          <w:bCs/>
          <w:sz w:val="24"/>
          <w:szCs w:val="24"/>
        </w:rPr>
      </w:pPr>
      <w:r w:rsidRPr="00027664">
        <w:rPr>
          <w:rFonts w:ascii="Times New Roman" w:eastAsiaTheme="minorHAnsi" w:hAnsi="Times New Roman"/>
          <w:sz w:val="24"/>
          <w:szCs w:val="24"/>
          <w:lang w:val="sq-AL"/>
        </w:rPr>
        <w:tab/>
      </w:r>
      <w:r w:rsidRPr="00027664">
        <w:rPr>
          <w:rFonts w:ascii="Times New Roman" w:hAnsi="Times New Roman"/>
          <w:bCs/>
          <w:sz w:val="24"/>
          <w:szCs w:val="24"/>
        </w:rPr>
        <w:t>The solicitation or receipt, directly or indirectly, of any kind of undue advantage or such a promise up to the value of 50,000 ALL or the equivalent in foreign currency, for oneself or for other persons, or the acceptance of an offer or promise deriving from an undue advantage, by a person exercising public functions, in order to perform or not perform an act related to his duty or function, is punishable by imprisonment from two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hAnsi="Times New Roman"/>
          <w:bCs/>
          <w:sz w:val="24"/>
          <w:szCs w:val="24"/>
        </w:rPr>
        <w:t>The same offence, when the undue advantage or the promise of such an advantage exceeds the value of 50,000 ALL or the equivalent in foreign currency, is punishable by imprisonment from three to eight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259/a</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Passive corruption of foreign public officials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i/>
          <w:iCs/>
          <w:sz w:val="24"/>
          <w:szCs w:val="24"/>
          <w:lang w:val="sq-AL"/>
        </w:rPr>
        <w:t xml:space="preserve">(Added by Law no. 23/2012, dated 1.3.2012, Article 35; the part that also provided for punishment by fine, as a principal penalty, alongside imprisonment, was abrogated by Law no. 144, dated 2.5.2013, Article 48)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solicitation or acceptance, whether directly or indirectly, of any kind of undue advantage or promise of such, for oneself or for other persons, or the acceptance of an offer or promise that arises from such undue advantage, by a foreign public official, an official of a public international organisation, a member of a foreign public assembly, or a member of an international parliamentary assembly, for performing or failing to perform an act related to his duty or function, is punishable by imprisonment of two to eight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260</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Passive corruption of high state officials or local elected officials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(Amended by Law no. 9275, dated 16.9.2004; the part that also provided for punishment by fine, as a principal penalty, alongside imprisonment, was abrogated by Law no. 144, dated 2.5.2013)</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solicitation or acceptance, whether directly or indirectly, of any kind of undue advantage or promise of such, for oneself or for other persons, or the acceptance of an offer or promise that arises from such undue advantage, by a high state official or a local elected official, for performing or failing to perform an act related to his duty or function, is punishable by imprisonment of four to twelve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SECTION III</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sz w:val="24"/>
          <w:szCs w:val="24"/>
          <w:lang w:val="sq-AL"/>
        </w:rPr>
        <w:t>CRIMINAL OFFENCES AGAINST PUBLIC ORDER AND SAFETY</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261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Obstruction in exercising the right to express, assemble or demonstrate</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commission of acts intended to obstruct citizens from exercising their freedom of expression, assembly, or demonstration constitutes a criminal misdemeanor and is punishable by a fine or by imprisonment of up to six months.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the acts are accompanied by the use of physical violence, they are punishable by a fine or by imprisonment of up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262</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Organization and participation in illegal assemblies and demonstrations</w:t>
      </w:r>
    </w:p>
    <w:p w:rsidR="003F44A2" w:rsidRPr="00027664" w:rsidRDefault="003F44A2" w:rsidP="003F44A2">
      <w:pPr>
        <w:pStyle w:val="NeniTitull"/>
        <w:rPr>
          <w:rFonts w:ascii="Times New Roman" w:hAnsi="Times New Roman" w:cs="Times New Roman"/>
          <w:b w:val="0"/>
          <w:i/>
          <w:szCs w:val="24"/>
          <w:lang w:val="sq-AL"/>
        </w:rPr>
      </w:pPr>
      <w:r w:rsidRPr="00027664">
        <w:rPr>
          <w:rFonts w:ascii="Times New Roman" w:eastAsiaTheme="minorHAnsi" w:hAnsi="Times New Roman" w:cs="Times New Roman"/>
          <w:b w:val="0"/>
          <w:i/>
          <w:iCs/>
          <w:szCs w:val="24"/>
          <w:lang w:val="sq-AL"/>
        </w:rPr>
        <w:t>(third paragraph added by Law No. 8733, dated 24.1.2001; No. 9, dated 26.2.2016; expression in the first paragraph repealed by decision of the Constitutional Court No. 24, dated 4.5.2021)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organization of assemblies and demonstrations of persons in squares and public passageways, or when the conditions set out in the application for the granting of permission are violated by the organizers, constitutes a criminal misdemeanor and is punishable by a fine or by imprisonment of up to one year.</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Participation in an illegal assembly or demonstration even after the warning given for dispersal constitutes a criminal misdemeanor and is punishable by a fine or by imprisonment of up to three months.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This act, when committed more than once or when it has caused serious consequences, constitutes a criminal misdemeanor and is punishable by a fine or by imprisonment of up to two years.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263</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The organization of illegal assemblies and demonstrations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 xml:space="preserve"> with the participation of armed persons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organization of illegal assemblies and demonstrations with the participation of armed persons is punishable by a fine or by imprisonment of up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Participation in illegal assemblies and demonstrations by armed persons constitutes a criminal misdemeanor and is punishable by a fine or by imprisonment of up to one year.</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264</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Obligation to participate or not in a strike</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obligation imposed on an employee to participate or not against their will in a strike, or the creation of obstacles and difficulties to continue work when the employee wishes to work, constitutes a criminal misdemeanor and is punishable by a fine or by imprisonment of up to three months.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265</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Incitement of hatred or conflict</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i/>
          <w:iCs/>
          <w:sz w:val="24"/>
          <w:szCs w:val="24"/>
          <w:lang w:val="sq-AL"/>
        </w:rPr>
        <w:t>(Amended by Law No. 144, dated 2.5.2013)</w:t>
      </w:r>
    </w:p>
    <w:p w:rsidR="003F44A2" w:rsidRPr="00027664" w:rsidRDefault="003F44A2" w:rsidP="003F44A2">
      <w:pPr>
        <w:autoSpaceDE w:val="0"/>
        <w:autoSpaceDN w:val="0"/>
        <w:adjustRightInd w:val="0"/>
        <w:spacing w:after="0" w:line="240" w:lineRule="auto"/>
        <w:ind w:firstLine="0"/>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incitement of hatred and conflict on the grounds of race, ethnicity, religion, or sexual orientation, as well as the preparation, dissemination, or storage, with the intention of dissemination, of writings with such content, committed by any means or form, is punishable by imprisonment from two to ten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265/a</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Participation in combat actions in a foreign state</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i/>
          <w:iCs/>
          <w:sz w:val="24"/>
          <w:szCs w:val="24"/>
          <w:lang w:val="sq-AL"/>
        </w:rPr>
        <w:t>(Added by Law No. 98, dated 31.7.2014)</w:t>
      </w:r>
    </w:p>
    <w:p w:rsidR="003F44A2" w:rsidRPr="00027664" w:rsidRDefault="003F44A2" w:rsidP="003F44A2">
      <w:pPr>
        <w:autoSpaceDE w:val="0"/>
        <w:autoSpaceDN w:val="0"/>
        <w:adjustRightInd w:val="0"/>
        <w:spacing w:after="0" w:line="240" w:lineRule="auto"/>
        <w:ind w:firstLine="280"/>
        <w:rPr>
          <w:rFonts w:ascii="Times New Roman" w:eastAsiaTheme="minorHAnsi" w:hAnsi="Times New Roman"/>
          <w:spacing w:val="-15"/>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Participation in military formations, military or paramilitary organizations in an armed conflict taking place on the territory of a foreign state, or participation in any type of training conducted by such structures, without being a national of that foreign state, without being a member of the armed forces of one of the parties to the conflict, or of official military missions of the armed forces of a state that is not a party to the conflict, or of official military missions of an international organization, is punishable by imprisonment from three to eight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this criminal offence is committed with the intent to overthrow the constitutional order or violate the territorial integrity of a foreign state, it is punishable by imprisonment from five to ten years.</w:t>
      </w:r>
    </w:p>
    <w:p w:rsidR="003F44A2" w:rsidRPr="00027664" w:rsidRDefault="003F44A2" w:rsidP="003F44A2">
      <w:pPr>
        <w:keepNext/>
        <w:autoSpaceDE w:val="0"/>
        <w:autoSpaceDN w:val="0"/>
        <w:adjustRightInd w:val="0"/>
        <w:spacing w:after="0" w:line="18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265/b</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Organization for participation in combat actions in a foreign state</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i/>
          <w:iCs/>
          <w:sz w:val="24"/>
          <w:szCs w:val="24"/>
          <w:lang w:val="sq-AL"/>
        </w:rPr>
        <w:t>(Added by Law No. 98, dated 31.7.2014)</w:t>
      </w:r>
    </w:p>
    <w:p w:rsidR="003F44A2" w:rsidRPr="00027664" w:rsidRDefault="003F44A2" w:rsidP="003F44A2">
      <w:pPr>
        <w:autoSpaceDE w:val="0"/>
        <w:autoSpaceDN w:val="0"/>
        <w:adjustRightInd w:val="0"/>
        <w:spacing w:after="0" w:line="140" w:lineRule="atLeast"/>
        <w:ind w:firstLine="280"/>
        <w:rPr>
          <w:rFonts w:ascii="Times New Roman" w:eastAsiaTheme="minorHAnsi" w:hAnsi="Times New Roman"/>
          <w:spacing w:val="-15"/>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Incitement, recruitment, organization, leadership, training, provision of equipment, creation or use of funds or other means for financing, material support of persons, in any form and manner, to commit the criminal offence provided for in Article 265/a is punishable by imprisonment from eight to fifteen years. </w:t>
      </w:r>
    </w:p>
    <w:p w:rsidR="003F44A2" w:rsidRPr="00027664" w:rsidRDefault="003F44A2" w:rsidP="003F44A2">
      <w:pPr>
        <w:autoSpaceDE w:val="0"/>
        <w:autoSpaceDN w:val="0"/>
        <w:adjustRightInd w:val="0"/>
        <w:spacing w:after="0" w:line="240" w:lineRule="auto"/>
        <w:ind w:firstLine="280"/>
        <w:rPr>
          <w:rFonts w:ascii="Times New Roman" w:eastAsiaTheme="minorHAnsi" w:hAnsi="Times New Roman"/>
          <w:spacing w:val="-15"/>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265/c</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Call for participation in violent combat actions in a foreign state</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i/>
          <w:iCs/>
          <w:sz w:val="24"/>
          <w:szCs w:val="24"/>
          <w:lang w:val="sq-AL"/>
        </w:rPr>
        <w:t>(Added by Law No. 98, dated 31.7.2014)</w:t>
      </w:r>
    </w:p>
    <w:p w:rsidR="003F44A2" w:rsidRPr="00027664" w:rsidRDefault="003F44A2" w:rsidP="003F44A2">
      <w:pPr>
        <w:autoSpaceDE w:val="0"/>
        <w:autoSpaceDN w:val="0"/>
        <w:adjustRightInd w:val="0"/>
        <w:spacing w:after="0" w:line="240" w:lineRule="auto"/>
        <w:ind w:firstLine="280"/>
        <w:rPr>
          <w:rFonts w:ascii="Times New Roman" w:eastAsiaTheme="minorHAnsi" w:hAnsi="Times New Roman"/>
          <w:spacing w:val="-15"/>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Publicly calling by any form, means, or manner to commit the criminal offence provided for in Article 265/a or 265/b is punishable by imprisonment of up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266</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 xml:space="preserve">Call for national hatred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i/>
          <w:iCs/>
          <w:sz w:val="24"/>
          <w:szCs w:val="24"/>
          <w:lang w:val="sq-AL"/>
        </w:rPr>
        <w:t>(Added words by Law No. 144, dated 2.5.2013)</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Endangering public peace by calling for hatred against parts of the population, by insulting or slandering them, by inciting the use of violence or arbitrary actions against them, is punishable by imprisonment from two to eight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267</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Dissemination of false information that incites panic</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The dissemination of false information or notices, whether orally, in writing, or in any other manner, with the intent to create a state of insecurity and panic among people, is punishable by a fine or by imprisonment of up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268</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Insult to the Republic and its symbols</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i/>
          <w:iCs/>
          <w:sz w:val="24"/>
          <w:szCs w:val="24"/>
          <w:lang w:val="sq-AL"/>
        </w:rPr>
        <w:t>(Amended by Law No. 23/2012, dated 1.3.2012)</w:t>
      </w:r>
    </w:p>
    <w:p w:rsidR="003F44A2" w:rsidRPr="00027664" w:rsidRDefault="003F44A2" w:rsidP="003F44A2">
      <w:pPr>
        <w:pStyle w:val="Paragraf02"/>
        <w:rPr>
          <w:rFonts w:ascii="Times New Roman" w:hAnsi="Times New Roman" w:cs="Times New Roman"/>
          <w:szCs w:val="24"/>
          <w:lang w:val="sq-AL"/>
        </w:rPr>
      </w:pP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The intentional damage to the flag or the emblem of the Republic, when displayed in state institutions, constitutes a criminal misdemeanor and is punishable by a fine or by imprisonment of up to three months.</w:t>
      </w: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The public insult of the flag or the national anthem, during the course of an activity organized by state authorities, constitutes a criminal misdemeanor and is punishable by a fine or by imprisonment of up to three months.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269</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454"/>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Obstruction by force of the activity of political parties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6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Obstruction by force of the lawful activity of political parties, organizations, or political associations constitutes a criminal misdemeanor and is punishable by a fine or by imprisonment of up to two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270</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 xml:space="preserve">Rebellion of prisoners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use of violence, by prisoners against an employee who performs a state duty or a public service, committed to obstruct them in the exercise of their duty or service or because of their activity, is punishable by a fine or by imprisonment of up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the violence is committed by a group of persons or is accompanied by riots and disturbances or by threats and intimidation, it is punishable by a fine or by imprisonment of up to ten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271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 xml:space="preserve">Deliberate disinformation of emergency teams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Deliberate disinformation of emergency teams in order to disrupt their readiness, committed by any means of notification or calling, constitutes a criminal misdemeanor and is punishable by a fine or by imprisonment of up to one year.</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272</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False notification to law enforcement agencies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False notification made to law enforcement agencies, regarding the commission of a criminal offence, with the intent to put them in a state of readiness and alarm, constitutes a criminal misdemeanor and is punishable by a fine or by imprisonment of up to one year.</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273</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 xml:space="preserve">Leaving the scene of an accident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Leaving the scene of an accident by the driver of a vehicle or any motorized means, in order to evade criminal, civil or administrative liability, constitutes a criminal misdemeanor and is punishable by a fine or by imprisonment of up to one year.</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274</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Disturbance of public order</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sz w:val="24"/>
          <w:szCs w:val="24"/>
          <w:lang w:val="sq-AL"/>
        </w:rPr>
      </w:pPr>
      <w:r w:rsidRPr="00027664">
        <w:rPr>
          <w:rFonts w:ascii="Times New Roman" w:eastAsiaTheme="minorHAnsi" w:hAnsi="Times New Roman"/>
          <w:i/>
          <w:sz w:val="24"/>
          <w:szCs w:val="24"/>
          <w:lang w:val="sq-AL"/>
        </w:rPr>
        <w:t>(Paragraph added by Law no. 44/2019, dated 18.7.2019)</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Throwing stones or other objects at a citizen's residence, creating disturbing noises such as discharging firearms or various explosions, the use of vehicle sirens in violation of regulations, or any other type of inappropriate behavior in streets, squares, and public places, which significantly disturbs public order or morality or demonstrates open disregard for the environment, constitute a criminal misdemeanor and are punishable by a fine or by imprisonment of up to two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carrying out of economic activity that produces/generates noise in violation of the law or in excess of the limits permitted by law, which significantly disturbs the peace in residential areas or in public spaces, when an administrative measure has previously been taken, is punishable by a fine or by imprisonment of up to two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spacing w:after="0" w:line="240" w:lineRule="auto"/>
        <w:ind w:firstLine="0"/>
        <w:jc w:val="center"/>
        <w:rPr>
          <w:rFonts w:ascii="Times New Roman" w:eastAsia="Times New Roman" w:hAnsi="Times New Roman"/>
          <w:sz w:val="24"/>
          <w:szCs w:val="24"/>
        </w:rPr>
      </w:pPr>
      <w:r w:rsidRPr="00027664">
        <w:rPr>
          <w:rFonts w:ascii="Times New Roman" w:eastAsia="Times New Roman" w:hAnsi="Times New Roman"/>
          <w:sz w:val="24"/>
          <w:szCs w:val="24"/>
        </w:rPr>
        <w:t>Article 274/a</w:t>
      </w:r>
    </w:p>
    <w:p w:rsidR="003F44A2" w:rsidRPr="00027664" w:rsidRDefault="003F44A2" w:rsidP="003F44A2">
      <w:pPr>
        <w:spacing w:after="0" w:line="240" w:lineRule="auto"/>
        <w:ind w:firstLine="0"/>
        <w:jc w:val="center"/>
        <w:rPr>
          <w:rFonts w:ascii="Times New Roman" w:eastAsia="Times New Roman" w:hAnsi="Times New Roman"/>
          <w:b/>
          <w:sz w:val="24"/>
          <w:szCs w:val="24"/>
        </w:rPr>
      </w:pPr>
      <w:r w:rsidRPr="00027664">
        <w:rPr>
          <w:rFonts w:ascii="Times New Roman" w:eastAsia="Times New Roman" w:hAnsi="Times New Roman"/>
          <w:b/>
          <w:sz w:val="24"/>
          <w:szCs w:val="24"/>
        </w:rPr>
        <w:t>Assault of an athlete, coach, referee, sports intermediary</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sz w:val="24"/>
          <w:szCs w:val="24"/>
          <w:lang w:val="sq-AL"/>
        </w:rPr>
      </w:pPr>
      <w:r w:rsidRPr="00027664">
        <w:rPr>
          <w:rFonts w:ascii="Times New Roman" w:eastAsiaTheme="minorHAnsi" w:hAnsi="Times New Roman"/>
          <w:i/>
          <w:sz w:val="24"/>
          <w:szCs w:val="24"/>
          <w:lang w:val="sq-AL"/>
        </w:rPr>
        <w:t>(Added by Law no. 44/2019, dated 18.7.2019)</w:t>
      </w:r>
    </w:p>
    <w:p w:rsidR="003F44A2" w:rsidRPr="00027664" w:rsidRDefault="003F44A2" w:rsidP="003F44A2">
      <w:pPr>
        <w:spacing w:after="0" w:line="240" w:lineRule="auto"/>
        <w:rPr>
          <w:rFonts w:ascii="Times New Roman" w:eastAsia="Times New Roman" w:hAnsi="Times New Roman"/>
          <w:sz w:val="24"/>
          <w:szCs w:val="24"/>
        </w:rPr>
      </w:pPr>
    </w:p>
    <w:p w:rsidR="003F44A2" w:rsidRPr="00027664" w:rsidRDefault="003F44A2" w:rsidP="003F44A2">
      <w:pPr>
        <w:spacing w:after="0" w:line="240" w:lineRule="auto"/>
        <w:rPr>
          <w:rFonts w:ascii="Times New Roman" w:eastAsia="Times New Roman" w:hAnsi="Times New Roman"/>
          <w:sz w:val="24"/>
          <w:szCs w:val="24"/>
        </w:rPr>
      </w:pPr>
      <w:r w:rsidRPr="00027664">
        <w:rPr>
          <w:rFonts w:ascii="Times New Roman" w:eastAsia="Times New Roman" w:hAnsi="Times New Roman"/>
          <w:sz w:val="24"/>
          <w:szCs w:val="24"/>
        </w:rPr>
        <w:t>Assault or other acts of violence against an athlete, coach, referee, or sports intermediary, on account of their sporting activity, by persons outside such activity, is punishable by imprisonment from one to three years.</w:t>
      </w:r>
    </w:p>
    <w:p w:rsidR="003F44A2" w:rsidRPr="00027664" w:rsidRDefault="003F44A2" w:rsidP="003F44A2">
      <w:pPr>
        <w:spacing w:after="0" w:line="240" w:lineRule="auto"/>
        <w:rPr>
          <w:rFonts w:ascii="Times New Roman" w:eastAsia="Times New Roman" w:hAnsi="Times New Roman"/>
          <w:sz w:val="24"/>
          <w:szCs w:val="24"/>
        </w:rPr>
      </w:pPr>
      <w:r w:rsidRPr="00027664">
        <w:rPr>
          <w:rFonts w:ascii="Times New Roman" w:eastAsia="Times New Roman" w:hAnsi="Times New Roman"/>
          <w:sz w:val="24"/>
          <w:szCs w:val="24"/>
        </w:rPr>
        <w:t>The same offence, when committed in sports venues, more than once, or when perpetrated by officials or members of sports clubs, is punishable by imprisonment from one to five years.</w:t>
      </w:r>
    </w:p>
    <w:p w:rsidR="003F44A2" w:rsidRPr="00027664" w:rsidRDefault="003F44A2" w:rsidP="003F44A2">
      <w:pPr>
        <w:spacing w:after="0" w:line="240" w:lineRule="auto"/>
        <w:rPr>
          <w:rFonts w:ascii="Times New Roman" w:eastAsia="Times New Roman" w:hAnsi="Times New Roman"/>
          <w:sz w:val="24"/>
          <w:szCs w:val="24"/>
        </w:rPr>
      </w:pPr>
    </w:p>
    <w:p w:rsidR="003F44A2" w:rsidRPr="00027664" w:rsidRDefault="003F44A2" w:rsidP="003F44A2">
      <w:pPr>
        <w:spacing w:after="0" w:line="240" w:lineRule="auto"/>
        <w:ind w:firstLine="0"/>
        <w:jc w:val="center"/>
        <w:rPr>
          <w:rFonts w:ascii="Times New Roman" w:eastAsia="Times New Roman" w:hAnsi="Times New Roman"/>
          <w:sz w:val="24"/>
          <w:szCs w:val="24"/>
        </w:rPr>
      </w:pPr>
      <w:r w:rsidRPr="00027664">
        <w:rPr>
          <w:rFonts w:ascii="Times New Roman" w:eastAsia="Times New Roman" w:hAnsi="Times New Roman"/>
          <w:sz w:val="24"/>
          <w:szCs w:val="24"/>
        </w:rPr>
        <w:t>Article 274/b</w:t>
      </w:r>
    </w:p>
    <w:p w:rsidR="003F44A2" w:rsidRPr="00027664" w:rsidRDefault="003F44A2" w:rsidP="003F44A2">
      <w:pPr>
        <w:spacing w:after="0" w:line="240" w:lineRule="auto"/>
        <w:ind w:firstLine="0"/>
        <w:jc w:val="center"/>
        <w:rPr>
          <w:rFonts w:ascii="Times New Roman" w:eastAsia="Times New Roman" w:hAnsi="Times New Roman"/>
          <w:b/>
          <w:sz w:val="24"/>
          <w:szCs w:val="24"/>
        </w:rPr>
      </w:pPr>
      <w:r w:rsidRPr="00027664">
        <w:rPr>
          <w:rFonts w:ascii="Times New Roman" w:eastAsia="Times New Roman" w:hAnsi="Times New Roman"/>
          <w:b/>
          <w:sz w:val="24"/>
          <w:szCs w:val="24"/>
        </w:rPr>
        <w:t>Violent acts in sporting events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sz w:val="24"/>
          <w:szCs w:val="24"/>
          <w:lang w:val="sq-AL"/>
        </w:rPr>
      </w:pPr>
      <w:r w:rsidRPr="00027664">
        <w:rPr>
          <w:rFonts w:ascii="Times New Roman" w:eastAsiaTheme="minorHAnsi" w:hAnsi="Times New Roman"/>
          <w:i/>
          <w:sz w:val="24"/>
          <w:szCs w:val="24"/>
          <w:lang w:val="sq-AL"/>
        </w:rPr>
        <w:t>(Added by Law no. 44/2019, dated 18.7.2019)</w:t>
      </w:r>
    </w:p>
    <w:p w:rsidR="003F44A2" w:rsidRPr="00027664" w:rsidRDefault="003F44A2" w:rsidP="003F44A2">
      <w:pPr>
        <w:spacing w:after="0" w:line="240" w:lineRule="auto"/>
        <w:rPr>
          <w:rFonts w:ascii="Times New Roman" w:eastAsia="Times New Roman" w:hAnsi="Times New Roman"/>
          <w:sz w:val="24"/>
          <w:szCs w:val="24"/>
        </w:rPr>
      </w:pPr>
    </w:p>
    <w:p w:rsidR="003F44A2" w:rsidRPr="00027664" w:rsidRDefault="003F44A2" w:rsidP="003F44A2">
      <w:pPr>
        <w:spacing w:after="0" w:line="240" w:lineRule="auto"/>
        <w:rPr>
          <w:rFonts w:ascii="Times New Roman" w:eastAsia="Times New Roman" w:hAnsi="Times New Roman"/>
          <w:sz w:val="24"/>
          <w:szCs w:val="24"/>
        </w:rPr>
      </w:pPr>
      <w:r w:rsidRPr="00027664">
        <w:rPr>
          <w:rFonts w:ascii="Times New Roman" w:eastAsia="Times New Roman" w:hAnsi="Times New Roman"/>
          <w:sz w:val="24"/>
          <w:szCs w:val="24"/>
        </w:rPr>
        <w:t>Entering the field of play during the course of a sporting event by unauthorized persons constitutes a criminal misdemeanor and is punishable by a fine from 50,000 to 100,000 ALL.</w:t>
      </w:r>
    </w:p>
    <w:p w:rsidR="003F44A2" w:rsidRPr="00027664" w:rsidRDefault="003F44A2" w:rsidP="003F44A2">
      <w:pPr>
        <w:spacing w:after="0" w:line="240" w:lineRule="auto"/>
        <w:rPr>
          <w:rFonts w:ascii="Times New Roman" w:eastAsia="Times New Roman" w:hAnsi="Times New Roman"/>
          <w:sz w:val="24"/>
          <w:szCs w:val="24"/>
        </w:rPr>
      </w:pPr>
      <w:r w:rsidRPr="00027664">
        <w:rPr>
          <w:rFonts w:ascii="Times New Roman" w:eastAsia="Times New Roman" w:hAnsi="Times New Roman"/>
          <w:sz w:val="24"/>
          <w:szCs w:val="24"/>
        </w:rPr>
        <w:t>When, as a result of this offence, the normal conduct of the sporting event has been obstructed, it is punishable by a fine or by imprisonment of up to three months.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imes New Roman" w:hAnsi="Times New Roman"/>
          <w:sz w:val="24"/>
          <w:szCs w:val="24"/>
        </w:rPr>
        <w:t>Throwing hard objects onto the field of play or into a crowd of people, the possession or use of pyrotechnic materials, fireworks, flares, during the course of a sporting event, is punishable by imprisonment from six months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275</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Malicious use of telephone calls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Malicious telephone calls made with the intent to disturb another person's peace constitute a criminal misdemeanor and are punishable by a fine or by imprisonment of up to one year.</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276</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Unauthorized use of the emblem of the Red Cross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Unauthorized use of the emblem of the Red Cross or the Red Crescent, when it has caused serious material consequences, constitutes a criminal misdemeanor and is punishable by a fine or by imprisonment of up to two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as a result of the criminal offence death or serious injury to people's health occurs, it is punishable by a fine or by imprisonment of up to ten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277</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Self-justice</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4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exercise of a right by a person to whom it belongs, or who believes it belongs to him, and which is not recognized by another, without addressing the competent state authority, constitutes a criminal misdemeanor and is punishable by a fine or by imprisonment of up to three months.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278</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 xml:space="preserve">Illegal possession and production of weapons, explosive weapons, and ammunition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bCs/>
          <w:i/>
          <w:sz w:val="24"/>
          <w:szCs w:val="24"/>
          <w:lang w:val="sq-AL"/>
        </w:rPr>
        <w:t xml:space="preserve">(First and second paragraphs added by Law no. 8279, dated 15.1.1998;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 xml:space="preserve">first, second, and third paragraphs amended, as well as fourth paragraph added by Law no. 8733, dated 24.1.2001; amended by Law no. 144, dated 2.5.2013; added and amended by Law no. 98, dated 31.7.2014;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sz w:val="24"/>
          <w:szCs w:val="24"/>
          <w:lang w:val="sq-AL"/>
        </w:rPr>
      </w:pPr>
      <w:r w:rsidRPr="00027664">
        <w:rPr>
          <w:rFonts w:ascii="Times New Roman" w:eastAsiaTheme="minorHAnsi" w:hAnsi="Times New Roman"/>
          <w:i/>
          <w:sz w:val="24"/>
          <w:szCs w:val="24"/>
          <w:lang w:val="sq-AL"/>
        </w:rPr>
        <w:t>two paragraphs added by Law no. 135/2015, dated 5.12.2015; fifth and sixth paragraphs repealed by the decision of the Constitutional Court no. 9, dated 26.2.2016; completely amended by Law no. 82/2016, dated 25.7.2016; first paragraph amended by Law no. 44/2019, dated 18.7.2019)</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jc w:val="center"/>
        <w:rPr>
          <w:rFonts w:ascii="Times New Roman" w:eastAsiaTheme="minorHAnsi" w:hAnsi="Times New Roman"/>
          <w:i/>
          <w:sz w:val="24"/>
          <w:szCs w:val="24"/>
          <w:lang w:val="sq-AL"/>
        </w:rPr>
      </w:pPr>
    </w:p>
    <w:p w:rsidR="003F44A2" w:rsidRPr="00027664" w:rsidRDefault="003F44A2" w:rsidP="003F44A2">
      <w:pPr>
        <w:pStyle w:val="Paragrafi"/>
        <w:rPr>
          <w:rFonts w:ascii="Times New Roman" w:hAnsi="Times New Roman" w:cs="Times New Roman"/>
          <w:spacing w:val="-4"/>
          <w:szCs w:val="24"/>
          <w:lang w:val="sq-AL"/>
        </w:rPr>
      </w:pPr>
      <w:r w:rsidRPr="00027664">
        <w:rPr>
          <w:rFonts w:ascii="Times New Roman" w:hAnsi="Times New Roman" w:cs="Times New Roman"/>
          <w:spacing w:val="-4"/>
          <w:szCs w:val="24"/>
          <w:lang w:val="sq-AL"/>
        </w:rPr>
        <w:t xml:space="preserve">Possession of weapons, explosive weapons or explosive substances in vehicles or in any other motorised means, in public places or in places open to the public, without the authorisation of the competent state authorities, is punishable by imprisonment from five to seven years. </w:t>
      </w:r>
    </w:p>
    <w:p w:rsidR="003F44A2" w:rsidRPr="00027664" w:rsidRDefault="003F44A2" w:rsidP="003F44A2">
      <w:pPr>
        <w:pStyle w:val="Paragrafi"/>
        <w:rPr>
          <w:rFonts w:ascii="Times New Roman" w:hAnsi="Times New Roman" w:cs="Times New Roman"/>
          <w:spacing w:val="-4"/>
          <w:szCs w:val="24"/>
          <w:lang w:val="sq-AL"/>
        </w:rPr>
      </w:pPr>
      <w:r w:rsidRPr="00027664">
        <w:rPr>
          <w:rFonts w:ascii="Times New Roman" w:hAnsi="Times New Roman" w:cs="Times New Roman"/>
          <w:spacing w:val="-4"/>
          <w:szCs w:val="24"/>
          <w:lang w:val="sq-AL"/>
        </w:rPr>
        <w:t>The same offence, when committed more than once or in large quantities, is punishable by imprisonment from seven to fifteen years.</w:t>
      </w:r>
    </w:p>
    <w:p w:rsidR="003F44A2" w:rsidRPr="00027664" w:rsidRDefault="003F44A2" w:rsidP="003F44A2">
      <w:pPr>
        <w:pStyle w:val="Paragrafi"/>
        <w:rPr>
          <w:rFonts w:ascii="Times New Roman" w:hAnsi="Times New Roman" w:cs="Times New Roman"/>
          <w:spacing w:val="-4"/>
          <w:szCs w:val="24"/>
          <w:lang w:val="sq-AL"/>
        </w:rPr>
      </w:pPr>
      <w:r w:rsidRPr="00027664">
        <w:rPr>
          <w:rFonts w:ascii="Times New Roman" w:hAnsi="Times New Roman" w:cs="Times New Roman"/>
          <w:spacing w:val="-4"/>
          <w:szCs w:val="24"/>
          <w:lang w:val="sq-AL"/>
        </w:rPr>
        <w:t>Possession of combat ammunition, without the authorisation of the competent state authorities, constitutes a criminal misdemeanor and is punishable by a fine or imprisonment of up to two years.</w:t>
      </w:r>
    </w:p>
    <w:p w:rsidR="003F44A2" w:rsidRPr="00027664" w:rsidRDefault="003F44A2" w:rsidP="003F44A2">
      <w:pPr>
        <w:pStyle w:val="Paragrafi"/>
        <w:rPr>
          <w:rFonts w:ascii="Times New Roman" w:hAnsi="Times New Roman" w:cs="Times New Roman"/>
          <w:spacing w:val="-4"/>
          <w:szCs w:val="24"/>
          <w:lang w:val="sq-AL"/>
        </w:rPr>
      </w:pPr>
      <w:r w:rsidRPr="00027664">
        <w:rPr>
          <w:rFonts w:ascii="Times New Roman" w:hAnsi="Times New Roman" w:cs="Times New Roman"/>
          <w:spacing w:val="-4"/>
          <w:szCs w:val="24"/>
          <w:lang w:val="sq-AL"/>
        </w:rPr>
        <w:t xml:space="preserve">Possession of weapons in the dwelling, without the authorisation of the competent state authorities, is punishable by imprisonment from one to three years. </w:t>
      </w:r>
    </w:p>
    <w:p w:rsidR="003F44A2" w:rsidRPr="00027664" w:rsidRDefault="003F44A2" w:rsidP="003F44A2">
      <w:pPr>
        <w:pStyle w:val="Paragrafi"/>
        <w:rPr>
          <w:rFonts w:ascii="Times New Roman" w:hAnsi="Times New Roman" w:cs="Times New Roman"/>
          <w:spacing w:val="-4"/>
          <w:szCs w:val="24"/>
          <w:lang w:val="sq-AL"/>
        </w:rPr>
      </w:pPr>
      <w:r w:rsidRPr="00027664">
        <w:rPr>
          <w:rFonts w:ascii="Times New Roman" w:hAnsi="Times New Roman" w:cs="Times New Roman"/>
          <w:spacing w:val="-4"/>
          <w:szCs w:val="24"/>
          <w:lang w:val="sq-AL"/>
        </w:rPr>
        <w:t>Possession of explosive weapons or explosive substances in the dwelling, without the authorisation of the competent state authorities, is punishable by imprisonment from one to four years. </w:t>
      </w:r>
    </w:p>
    <w:p w:rsidR="003F44A2" w:rsidRPr="00027664" w:rsidRDefault="003F44A2" w:rsidP="003F44A2">
      <w:pPr>
        <w:pStyle w:val="Paragrafi"/>
        <w:rPr>
          <w:rFonts w:ascii="Times New Roman" w:hAnsi="Times New Roman" w:cs="Times New Roman"/>
          <w:spacing w:val="-4"/>
          <w:szCs w:val="24"/>
          <w:lang w:val="sq-AL"/>
        </w:rPr>
      </w:pPr>
      <w:r w:rsidRPr="00027664">
        <w:rPr>
          <w:rFonts w:ascii="Times New Roman" w:hAnsi="Times New Roman" w:cs="Times New Roman"/>
          <w:spacing w:val="-4"/>
          <w:szCs w:val="24"/>
          <w:lang w:val="sq-AL"/>
        </w:rPr>
        <w:t xml:space="preserve">The manufacture, sale, purchase, offering for sale, trade and transport of weapons and combat ammunition, explosive substances, explosive weapons, without the authorisation of the competent state authorities, is punishable by imprisonment from five to ten years. </w:t>
      </w:r>
    </w:p>
    <w:p w:rsidR="003F44A2" w:rsidRPr="00027664" w:rsidRDefault="003F44A2" w:rsidP="003F44A2">
      <w:pPr>
        <w:pStyle w:val="Paragrafi"/>
        <w:rPr>
          <w:rFonts w:ascii="Times New Roman" w:hAnsi="Times New Roman" w:cs="Times New Roman"/>
          <w:spacing w:val="-4"/>
          <w:szCs w:val="24"/>
          <w:lang w:val="sq-AL"/>
        </w:rPr>
      </w:pPr>
      <w:r w:rsidRPr="00027664">
        <w:rPr>
          <w:rFonts w:ascii="Times New Roman" w:hAnsi="Times New Roman" w:cs="Times New Roman"/>
          <w:spacing w:val="-4"/>
          <w:szCs w:val="24"/>
          <w:lang w:val="sq-AL"/>
        </w:rPr>
        <w:t>The same offence provided for in paragraph five of this Article, when committed in large quantities, in collaboration, more than once, or has caused serious consequences, is punishable by imprisonment from seven to fifteen years.</w:t>
      </w: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The forgery or erasure, removal or unlawful alteration of marks on weapons and combat ammunition is punishable by imprisonment from one to five years.</w:t>
      </w:r>
    </w:p>
    <w:p w:rsidR="003F44A2" w:rsidRPr="00027664" w:rsidRDefault="003F44A2" w:rsidP="003F44A2">
      <w:pPr>
        <w:pStyle w:val="Paragraf02"/>
        <w:rPr>
          <w:rFonts w:ascii="Times New Roman" w:hAnsi="Times New Roman" w:cs="Times New Roman"/>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278/a</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Trafficking in weapons and ammunition</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8733, dated 24.1.2001; words added by Law no. 144, dated 2.5.2013)</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import, export, transit and trade, in contravention of the law, of weapons and combat ammunition, or their component parts for material gain or any other benefit, is punishable by imprisonment from seven to fifteen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The same offence, when committed in collaboration or more than once or causes serious consequences, is punishable by imprisonment from ten to twenty years. </w:t>
      </w:r>
    </w:p>
    <w:p w:rsidR="003F44A2" w:rsidRPr="00027664" w:rsidRDefault="003F44A2" w:rsidP="003F44A2">
      <w:pPr>
        <w:spacing w:after="0" w:line="240" w:lineRule="auto"/>
        <w:ind w:firstLine="0"/>
        <w:jc w:val="center"/>
        <w:rPr>
          <w:rFonts w:ascii="Times New Roman" w:eastAsia="Times New Roman" w:hAnsi="Times New Roman"/>
          <w:sz w:val="24"/>
          <w:szCs w:val="24"/>
        </w:rPr>
      </w:pPr>
    </w:p>
    <w:p w:rsidR="003F44A2" w:rsidRPr="00027664" w:rsidRDefault="003F44A2" w:rsidP="003F44A2">
      <w:pPr>
        <w:spacing w:after="0" w:line="240" w:lineRule="auto"/>
        <w:ind w:firstLine="0"/>
        <w:jc w:val="center"/>
        <w:rPr>
          <w:rFonts w:ascii="Times New Roman" w:eastAsia="Times New Roman" w:hAnsi="Times New Roman"/>
          <w:sz w:val="24"/>
          <w:szCs w:val="24"/>
        </w:rPr>
      </w:pPr>
      <w:r w:rsidRPr="00027664">
        <w:rPr>
          <w:rFonts w:ascii="Times New Roman" w:eastAsia="Times New Roman" w:hAnsi="Times New Roman"/>
          <w:sz w:val="24"/>
          <w:szCs w:val="24"/>
        </w:rPr>
        <w:t>Article 278/b</w:t>
      </w:r>
    </w:p>
    <w:p w:rsidR="003F44A2" w:rsidRPr="00027664" w:rsidRDefault="003F44A2" w:rsidP="003F44A2">
      <w:pPr>
        <w:spacing w:after="0" w:line="240" w:lineRule="auto"/>
        <w:ind w:firstLine="0"/>
        <w:jc w:val="center"/>
        <w:rPr>
          <w:rFonts w:ascii="Times New Roman" w:eastAsia="Times New Roman" w:hAnsi="Times New Roman"/>
          <w:b/>
          <w:sz w:val="24"/>
          <w:szCs w:val="24"/>
        </w:rPr>
      </w:pPr>
      <w:r w:rsidRPr="00027664">
        <w:rPr>
          <w:rFonts w:ascii="Times New Roman" w:eastAsia="Times New Roman" w:hAnsi="Times New Roman"/>
          <w:b/>
          <w:sz w:val="24"/>
          <w:szCs w:val="24"/>
        </w:rPr>
        <w:t>The production, possession, trading of nuclear or chemical weapons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sz w:val="24"/>
          <w:szCs w:val="24"/>
          <w:lang w:val="sq-AL"/>
        </w:rPr>
      </w:pPr>
      <w:r w:rsidRPr="00027664">
        <w:rPr>
          <w:rFonts w:ascii="Times New Roman" w:eastAsiaTheme="minorHAnsi" w:hAnsi="Times New Roman"/>
          <w:i/>
          <w:sz w:val="24"/>
          <w:szCs w:val="24"/>
          <w:lang w:val="sq-AL"/>
        </w:rPr>
        <w:t>(Added by Law no. 44/2019, dated 18.7.2019)</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454"/>
        <w:rPr>
          <w:rFonts w:ascii="Times New Roman" w:eastAsiaTheme="minorHAnsi" w:hAnsi="Times New Roman"/>
          <w:sz w:val="24"/>
          <w:szCs w:val="24"/>
          <w:lang w:val="sq-AL"/>
        </w:rPr>
      </w:pPr>
      <w:r w:rsidRPr="00027664">
        <w:rPr>
          <w:rFonts w:ascii="Times New Roman" w:eastAsia="Times New Roman" w:hAnsi="Times New Roman"/>
          <w:sz w:val="24"/>
          <w:szCs w:val="24"/>
        </w:rPr>
        <w:t>The production, possession, trading of nuclear or chemical weapons of mass destruction of the population, is punishable by imprisonment from fifteen to twenty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279</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The production, possession, purchase or sale without a permit of cold weapons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i/>
          <w:iCs/>
          <w:sz w:val="24"/>
          <w:szCs w:val="24"/>
          <w:lang w:val="sq-AL"/>
        </w:rPr>
        <w:t>(Amended by Law no. 144, dated 2.5.2013; word amended in the second paragraph by Law no. 82/2016, dated 25.7.2016)</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production, possession, purchase or sale of cold weapons such as swords, bayonets, knives and other means specially prepared and intended for attack against persons or for self-defense, without the permission of the competent authorities, is punishable by a fine or imprisonment for up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possession, purchase or sale in vehicles or in any other motor vehicle, in public places or in spaces open to the public, of cold weapons such as swords, bayonets, knives and other means specially prepared and intended for attack against persons or for self-defense, without the permission of the competent authorities, is punishable by imprisonment from one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280</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Production and possession without a permit of hunting and sporting weapons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production, possession, sale or purchase of hunting or sporting weapons, as well as their ammunition, without the permission of the competent state authorities, constitutes a criminal contravention and is punishable by a fine or imprisonment of up to two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281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Violation of the rules regarding poisonous substances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0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violation of the prescribed rules for keeping, producing, using, storing, transporting and selling highly poisonous substances constitutes a criminal contravention and is punishable by a fine or imprisonment of up to two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death or serious injury to people's health occurs as a result of the criminal offence, or if serious material consequences have arisen, it is punishable by a fine or imprisonment of up to ten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282</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 xml:space="preserve">Violation of the rules regarding explosive and flammable substances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(Amended by Law no. 98, dated 31.7.2014; word amended by Law no. 135/2015, dated 5.12.2015, title amended, word amended in the first paragraph by Law no. 44/2019, dated 18.7.2019)</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0"/>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violation of the prescribed rules for keeping, producing, using, storing, transporting, and trading explosive or flammable substances is punishable by imprisonment of one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death or serious injury to people's health occurs as a result of the criminal offence, or if serious material consequences have arisen, it is punishable by imprisonment of two to ten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282/a</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 xml:space="preserve">Trafficking in explosive, flammable, and poisonous substances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8733, dated 24.1.2001; title amended, word amended in the first paragraph by Law no. 44/2019, dated 18.7.2019)</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0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import, export, transit, and trading, in contravention of the law, of explosive, flammable, or poisonous substances, for the purpose of material gain or any other benefit, is punishable by imprisonment of seven to fifteen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This offence, when committed in cooperation or more than once or causes serious consequences, is punishable by imprisonment of ten to twenty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282/b</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Training for the unlawful production and use of weapons and other dangerous substances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9686, dated 26.2.2007)</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preparation, training, and giving of instructions, in any form, including anonymously or by electronic means, in contravention of the law, for the production or use of explosive substances, firearms and military ammunition, other weapons and chemical, bacteriological, nuclear substances or any other substances, harmful and dangerous to people and property, if it does not constitute another criminal offence, is punishable by imprisonment from two to seven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widowControl w:val="0"/>
        <w:spacing w:after="0" w:line="240" w:lineRule="auto"/>
        <w:jc w:val="center"/>
        <w:rPr>
          <w:rFonts w:ascii="Times New Roman" w:hAnsi="Times New Roman"/>
          <w:spacing w:val="-4"/>
          <w:sz w:val="24"/>
          <w:szCs w:val="24"/>
          <w:lang w:val="sq-AL"/>
        </w:rPr>
      </w:pPr>
      <w:r w:rsidRPr="00027664">
        <w:rPr>
          <w:rFonts w:ascii="Times New Roman" w:hAnsi="Times New Roman"/>
          <w:spacing w:val="-4"/>
          <w:sz w:val="24"/>
          <w:szCs w:val="24"/>
          <w:lang w:val="sq-AL"/>
        </w:rPr>
        <w:t>Article 282/c</w:t>
      </w:r>
    </w:p>
    <w:p w:rsidR="003F44A2" w:rsidRPr="00027664" w:rsidRDefault="003F44A2" w:rsidP="003F44A2">
      <w:pPr>
        <w:pStyle w:val="Heading1"/>
        <w:keepNext w:val="0"/>
        <w:widowControl w:val="0"/>
        <w:spacing w:before="0"/>
        <w:ind w:firstLine="284"/>
        <w:jc w:val="center"/>
        <w:rPr>
          <w:rFonts w:ascii="Times New Roman" w:eastAsiaTheme="minorHAnsi" w:hAnsi="Times New Roman" w:cs="Times New Roman"/>
          <w:i/>
          <w:iCs/>
          <w:color w:val="auto"/>
          <w:sz w:val="24"/>
          <w:szCs w:val="24"/>
          <w:lang w:val="sq-AL"/>
        </w:rPr>
      </w:pPr>
      <w:r w:rsidRPr="00027664">
        <w:rPr>
          <w:rFonts w:ascii="Times New Roman" w:eastAsiaTheme="minorHAnsi" w:hAnsi="Times New Roman" w:cs="Times New Roman"/>
          <w:i/>
          <w:iCs/>
          <w:color w:val="auto"/>
          <w:sz w:val="24"/>
          <w:szCs w:val="24"/>
          <w:lang w:val="sq-AL"/>
        </w:rPr>
        <w:t>(Added by Law no. 135/2015, dated 5.12.2015)</w:t>
      </w:r>
    </w:p>
    <w:p w:rsidR="003F44A2" w:rsidRPr="00027664" w:rsidRDefault="003F44A2" w:rsidP="003F44A2">
      <w:pPr>
        <w:widowControl w:val="0"/>
        <w:spacing w:after="0" w:line="240" w:lineRule="auto"/>
        <w:rPr>
          <w:rFonts w:ascii="Times New Roman" w:hAnsi="Times New Roman"/>
          <w:spacing w:val="-4"/>
          <w:sz w:val="24"/>
          <w:szCs w:val="24"/>
          <w:lang w:val="sq-AL"/>
        </w:rPr>
      </w:pPr>
    </w:p>
    <w:p w:rsidR="003F44A2" w:rsidRPr="00027664" w:rsidRDefault="003F44A2" w:rsidP="003F44A2">
      <w:pPr>
        <w:widowControl w:val="0"/>
        <w:spacing w:after="0" w:line="240" w:lineRule="auto"/>
        <w:ind w:firstLine="720"/>
        <w:rPr>
          <w:rFonts w:ascii="Times New Roman" w:hAnsi="Times New Roman"/>
          <w:spacing w:val="-4"/>
          <w:sz w:val="24"/>
          <w:szCs w:val="24"/>
          <w:lang w:val="sq-AL"/>
        </w:rPr>
      </w:pPr>
      <w:r w:rsidRPr="00027664">
        <w:rPr>
          <w:rFonts w:ascii="Times New Roman" w:hAnsi="Times New Roman"/>
          <w:spacing w:val="-4"/>
          <w:sz w:val="24"/>
          <w:szCs w:val="24"/>
          <w:lang w:val="sq-AL"/>
        </w:rPr>
        <w:t>The import, export, transit, trade, production, possession, transportation or distribution of precursor chemicals or any other substances, technologies, equipment and materials, if it is known that they are used or will be used for the production or trafficking of weapons of mass destruction and chemical and biological weapons, is punishable by imprisonment from three to ten years.</w:t>
      </w:r>
    </w:p>
    <w:p w:rsidR="003F44A2" w:rsidRPr="00027664" w:rsidRDefault="003F44A2" w:rsidP="003F44A2">
      <w:pPr>
        <w:widowControl w:val="0"/>
        <w:spacing w:after="0" w:line="240" w:lineRule="auto"/>
        <w:ind w:firstLine="720"/>
        <w:rPr>
          <w:rFonts w:ascii="Times New Roman" w:hAnsi="Times New Roman"/>
          <w:spacing w:val="-4"/>
          <w:sz w:val="24"/>
          <w:szCs w:val="24"/>
          <w:lang w:val="sq-AL"/>
        </w:rPr>
      </w:pPr>
      <w:r w:rsidRPr="00027664">
        <w:rPr>
          <w:rFonts w:ascii="Times New Roman" w:hAnsi="Times New Roman"/>
          <w:spacing w:val="-4"/>
          <w:sz w:val="24"/>
          <w:szCs w:val="24"/>
          <w:lang w:val="sq-AL"/>
        </w:rPr>
        <w:t>The same offence, when committed in collaboration or more than once, is punishable by imprisonment from five to fifteen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rPr>
          <w:rFonts w:ascii="Times New Roman" w:eastAsiaTheme="minorHAnsi" w:hAnsi="Times New Roman"/>
          <w:sz w:val="24"/>
          <w:szCs w:val="24"/>
          <w:lang w:val="sq-AL"/>
        </w:rPr>
      </w:pPr>
      <w:r w:rsidRPr="00027664">
        <w:rPr>
          <w:rFonts w:ascii="Times New Roman" w:hAnsi="Times New Roman"/>
          <w:spacing w:val="-4"/>
          <w:sz w:val="24"/>
          <w:szCs w:val="24"/>
          <w:lang w:val="sq-AL"/>
        </w:rPr>
        <w:tab/>
        <w:t>The organisation, management or financing of this activity is punishable by imprisonment from ten to twenty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283</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Production and sale of narcotics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(First paragraph amended, second paragraph added, by Law no. 8733, dated 24.1.2001)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sale, offering for sale, giving or receiving in any form, distribution, trading, transportation, sending, delivery, as well as possession, except in cases of personal use and in small doses, of narcotic and psychotropic substances, as well as the seeds of narcotic plants, in contravention of the law or exceeding their permitted content, is punishable by imprisonment from five to ten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The same offence, when committed in collaboration or more than once, is punishable by imprisonment from seven to fifteen years.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organisation, management or financing of this activity is punishable by imprisonment from ten to twenty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Article 283/a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Trafficking of narcotics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8279, dated 15.1.1998; amended by Law no. 8733, dated 24.1.2001)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Import, export, transit and trading, in contravention of the law, of narcotic or psychotropic substances, as well as the seeds of narcotic plants, is punishable by imprisonment from seven to fifteen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same offence, when committed in collaboration or more than once, is punishable by imprisonment from ten to twenty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The organisation, management or financing of this activity is punishable by imprisonment of not less than fifteen years.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283/b</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Creation of facilities for obtaining and using drugs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8733, dated 24.1.2001)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169"/>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0"/>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b/>
      </w:r>
      <w:r w:rsidRPr="00027664">
        <w:rPr>
          <w:rFonts w:ascii="Times New Roman" w:eastAsiaTheme="minorHAnsi" w:hAnsi="Times New Roman"/>
          <w:i/>
          <w:iCs/>
          <w:sz w:val="24"/>
          <w:szCs w:val="24"/>
          <w:lang w:val="sq-AL"/>
        </w:rPr>
        <w:tab/>
      </w:r>
      <w:r w:rsidRPr="00027664">
        <w:rPr>
          <w:rFonts w:ascii="Times New Roman" w:eastAsiaTheme="minorHAnsi" w:hAnsi="Times New Roman"/>
          <w:i/>
          <w:iCs/>
          <w:sz w:val="24"/>
          <w:szCs w:val="24"/>
          <w:lang w:val="sq-AL"/>
        </w:rPr>
        <w:tab/>
      </w:r>
      <w:r w:rsidRPr="00027664">
        <w:rPr>
          <w:rFonts w:ascii="Times New Roman" w:eastAsiaTheme="minorHAnsi" w:hAnsi="Times New Roman"/>
          <w:i/>
          <w:iCs/>
          <w:sz w:val="24"/>
          <w:szCs w:val="24"/>
          <w:lang w:val="sq-AL"/>
        </w:rPr>
        <w:tab/>
      </w:r>
      <w:r w:rsidRPr="00027664">
        <w:rPr>
          <w:rFonts w:ascii="Times New Roman" w:eastAsiaTheme="minorHAnsi" w:hAnsi="Times New Roman"/>
          <w:i/>
          <w:iCs/>
          <w:sz w:val="24"/>
          <w:szCs w:val="24"/>
          <w:lang w:val="sq-AL"/>
        </w:rPr>
        <w:tab/>
      </w:r>
      <w:r w:rsidRPr="00027664">
        <w:rPr>
          <w:rFonts w:ascii="Times New Roman" w:eastAsiaTheme="minorHAnsi" w:hAnsi="Times New Roman"/>
          <w:i/>
          <w:iCs/>
          <w:sz w:val="24"/>
          <w:szCs w:val="24"/>
          <w:lang w:val="sq-AL"/>
        </w:rPr>
        <w:tab/>
      </w:r>
      <w:r w:rsidRPr="00027664">
        <w:rPr>
          <w:rFonts w:ascii="Times New Roman" w:eastAsiaTheme="minorHAnsi" w:hAnsi="Times New Roman"/>
          <w:i/>
          <w:iCs/>
          <w:sz w:val="24"/>
          <w:szCs w:val="24"/>
          <w:lang w:val="sq-AL"/>
        </w:rPr>
        <w:tab/>
      </w:r>
      <w:r w:rsidRPr="00027664">
        <w:rPr>
          <w:rFonts w:ascii="Times New Roman" w:eastAsiaTheme="minorHAnsi" w:hAnsi="Times New Roman"/>
          <w:i/>
          <w:iCs/>
          <w:sz w:val="24"/>
          <w:szCs w:val="24"/>
          <w:lang w:val="sq-AL"/>
        </w:rPr>
        <w:tab/>
      </w:r>
      <w:r w:rsidRPr="00027664">
        <w:rPr>
          <w:rFonts w:ascii="Times New Roman" w:eastAsiaTheme="minorHAnsi" w:hAnsi="Times New Roman"/>
          <w:i/>
          <w:iCs/>
          <w:sz w:val="24"/>
          <w:szCs w:val="24"/>
          <w:lang w:val="sq-AL"/>
        </w:rPr>
        <w:tab/>
      </w:r>
      <w:r w:rsidRPr="00027664">
        <w:rPr>
          <w:rFonts w:ascii="Times New Roman" w:eastAsiaTheme="minorHAnsi" w:hAnsi="Times New Roman"/>
          <w:i/>
          <w:iCs/>
          <w:sz w:val="24"/>
          <w:szCs w:val="24"/>
          <w:lang w:val="sq-AL"/>
        </w:rPr>
        <w:tab/>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Creation by persons who, due to their duty, administer narcotic or psychotropic substances, of facilities for obtaining and using these substances, in contravention of the relevant legal provisions, is punishable by imprisonment from three to seven years.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284</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Cultivation of narcotic plants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(Amended first and third paragraphs, second paragraph added, by Law no. 8733, dated 24.1.2001)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The cultivation of plants, which serve or are known to serve for the production and extraction of narcotic and psychotropic substances, without licence and authorisation according to the law, is punishable by imprisonment from three to seven years.</w:t>
      </w: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 xml:space="preserve">This offence, when committed in collaboration or more than once, is punishable by imprisonment from five to ten years. </w:t>
      </w: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Organization, direction or financing of this activity is punishable by imprisonment from seven to fifteen years.</w:t>
      </w:r>
    </w:p>
    <w:p w:rsidR="003F44A2" w:rsidRPr="00027664" w:rsidRDefault="003F44A2" w:rsidP="003F44A2">
      <w:pPr>
        <w:rPr>
          <w:rFonts w:ascii="Times New Roman" w:hAnsi="Times New Roman"/>
          <w:sz w:val="24"/>
          <w:szCs w:val="24"/>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284/a</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The organisation and management of criminal organisations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8279, dated 15.1.1998)</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20" w:lineRule="atLeast"/>
        <w:ind w:firstLine="454"/>
        <w:rPr>
          <w:rFonts w:ascii="Times New Roman" w:eastAsiaTheme="minorHAnsi" w:hAnsi="Times New Roman"/>
          <w:sz w:val="24"/>
          <w:szCs w:val="24"/>
          <w:lang w:val="sq-AL"/>
        </w:rPr>
      </w:pP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The organisation, management, and financing of criminal organisations for the purpose of the cultivation, production, manufacture, or illicit trafficking of narcotics is punishable by imprisonment from 10 to 20 years.</w:t>
      </w: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 xml:space="preserve">The creation of conditions or facilities for such activities by persons with state functions is punishable by imprisonment from 5 to 15 years.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284/b</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Assistance in the detection of crimes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8279 dated 15.1.1998; repealed by Law No. 144, dated 2.5.2013)</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284/c</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The production and manufacture of narcotic and psychotropic substances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8733, dated 24.1.2001)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0"/>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     The production, manufacture, extraction, refining, preparation without a license or in excess of its terms of narcotic and psychotropic substances is punishable by imprisonment from five to ten years.</w:t>
      </w: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The same offence, when committed in collaboration or more than once, is punishable by imprisonment from seven to fifteen years.</w:t>
      </w: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The organization, management, or financing of this activity is punishable by imprisonment from ten to twenty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284/ç</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 xml:space="preserve">The unlawful production, trading, and use of precursors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8733, dated 24.1.2001)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The production, import, export, transit, trading, and possession, in violation of the relevant legal provisions, of precursors listed by law in the respective tables is punishable by imprisonment of up to five years.</w:t>
      </w: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The same offence, when committed in collaboration or more than once, is punishable by imprisonment from three to seven years.</w:t>
      </w: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 xml:space="preserve">The organization, management, or financing of this activity is punishable by imprisonment from five to fifteen years.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rPr>
          <w:rFonts w:ascii="Times New Roman" w:eastAsiaTheme="minorHAnsi" w:hAnsi="Times New Roman"/>
          <w:sz w:val="24"/>
          <w:szCs w:val="24"/>
          <w:lang w:val="sq-AL"/>
        </w:rPr>
      </w:pPr>
    </w:p>
    <w:p w:rsidR="003F44A2" w:rsidRPr="00027664" w:rsidRDefault="003F44A2" w:rsidP="003F44A2">
      <w:pPr>
        <w:pStyle w:val="ListParagraph"/>
        <w:widowControl w:val="0"/>
        <w:spacing w:after="0" w:line="240" w:lineRule="auto"/>
        <w:ind w:left="0" w:firstLine="284"/>
        <w:jc w:val="center"/>
        <w:rPr>
          <w:rFonts w:ascii="Times New Roman" w:hAnsi="Times New Roman"/>
          <w:spacing w:val="-4"/>
          <w:sz w:val="24"/>
          <w:szCs w:val="24"/>
          <w:lang w:val="sq-AL"/>
        </w:rPr>
      </w:pPr>
      <w:r w:rsidRPr="00027664">
        <w:rPr>
          <w:rFonts w:ascii="Times New Roman" w:hAnsi="Times New Roman"/>
          <w:spacing w:val="-4"/>
          <w:sz w:val="24"/>
          <w:szCs w:val="24"/>
          <w:lang w:val="sq-AL"/>
        </w:rPr>
        <w:t>Article 284/d</w:t>
      </w:r>
    </w:p>
    <w:p w:rsidR="003F44A2" w:rsidRPr="00027664" w:rsidRDefault="003F44A2" w:rsidP="003F44A2">
      <w:pPr>
        <w:pStyle w:val="ListParagraph"/>
        <w:widowControl w:val="0"/>
        <w:spacing w:after="0" w:line="240" w:lineRule="auto"/>
        <w:ind w:left="0" w:firstLine="284"/>
        <w:jc w:val="center"/>
        <w:rPr>
          <w:rFonts w:ascii="Times New Roman" w:hAnsi="Times New Roman"/>
          <w:b/>
          <w:spacing w:val="-4"/>
          <w:sz w:val="24"/>
          <w:szCs w:val="24"/>
          <w:lang w:val="sq-AL"/>
        </w:rPr>
      </w:pPr>
      <w:r w:rsidRPr="00027664">
        <w:rPr>
          <w:rFonts w:ascii="Times New Roman" w:hAnsi="Times New Roman"/>
          <w:b/>
          <w:spacing w:val="-4"/>
          <w:sz w:val="24"/>
          <w:szCs w:val="24"/>
          <w:lang w:val="sq-AL"/>
        </w:rPr>
        <w:t>The production and trading of falsified or life- and health-threatening medicines and medical devices</w:t>
      </w:r>
    </w:p>
    <w:p w:rsidR="003F44A2" w:rsidRPr="00027664" w:rsidRDefault="003F44A2" w:rsidP="003F44A2">
      <w:pPr>
        <w:pStyle w:val="Hapesira7"/>
        <w:jc w:val="center"/>
        <w:rPr>
          <w:rFonts w:ascii="Times New Roman" w:hAnsi="Times New Roman" w:cs="Times New Roman"/>
          <w:i/>
          <w:spacing w:val="-4"/>
          <w:sz w:val="24"/>
          <w:lang w:val="sq-AL"/>
        </w:rPr>
      </w:pPr>
      <w:r w:rsidRPr="00027664">
        <w:rPr>
          <w:rFonts w:ascii="Times New Roman" w:hAnsi="Times New Roman" w:cs="Times New Roman"/>
          <w:spacing w:val="-4"/>
          <w:sz w:val="24"/>
          <w:lang w:val="sq-AL"/>
        </w:rPr>
        <w:t>(</w:t>
      </w:r>
      <w:r w:rsidRPr="00027664">
        <w:rPr>
          <w:rFonts w:ascii="Times New Roman" w:hAnsi="Times New Roman" w:cs="Times New Roman"/>
          <w:i/>
          <w:spacing w:val="-4"/>
          <w:sz w:val="24"/>
          <w:lang w:val="sq-AL"/>
        </w:rPr>
        <w:t>(Added by Law No. 135/2015, dated 5.12.2015)</w:t>
      </w:r>
    </w:p>
    <w:p w:rsidR="003F44A2" w:rsidRPr="00027664" w:rsidRDefault="003F44A2" w:rsidP="003F44A2">
      <w:pPr>
        <w:pStyle w:val="Hapesira7"/>
        <w:jc w:val="center"/>
        <w:rPr>
          <w:rFonts w:ascii="Times New Roman" w:hAnsi="Times New Roman" w:cs="Times New Roman"/>
          <w:i/>
          <w:spacing w:val="-4"/>
          <w:sz w:val="24"/>
          <w:lang w:val="sq-AL"/>
        </w:rPr>
      </w:pPr>
    </w:p>
    <w:p w:rsidR="003F44A2" w:rsidRPr="00027664" w:rsidRDefault="003F44A2" w:rsidP="003F44A2">
      <w:pPr>
        <w:pStyle w:val="ListParagraph"/>
        <w:widowControl w:val="0"/>
        <w:spacing w:after="0" w:line="240" w:lineRule="auto"/>
        <w:ind w:left="0" w:firstLine="284"/>
        <w:jc w:val="both"/>
        <w:rPr>
          <w:rFonts w:ascii="Times New Roman" w:hAnsi="Times New Roman"/>
          <w:spacing w:val="-4"/>
          <w:sz w:val="24"/>
          <w:szCs w:val="24"/>
          <w:lang w:val="sq-AL"/>
        </w:rPr>
      </w:pPr>
      <w:r w:rsidRPr="00027664">
        <w:rPr>
          <w:rFonts w:ascii="Times New Roman" w:hAnsi="Times New Roman"/>
          <w:spacing w:val="-4"/>
          <w:sz w:val="24"/>
          <w:szCs w:val="24"/>
          <w:lang w:val="sq-AL"/>
        </w:rPr>
        <w:tab/>
        <w:t>The production, possession for trading purposes, sale or offer for sale, supply, distribution, export, import of medicines, active substances or excipients for their production, as well as medical products and devices, accessories, components, or their materials that are falsified or life- and health-threatening, are punishable by imprisonment from six months to five years.</w:t>
      </w:r>
    </w:p>
    <w:p w:rsidR="003F44A2" w:rsidRPr="00027664" w:rsidRDefault="003F44A2" w:rsidP="003F44A2">
      <w:pPr>
        <w:pStyle w:val="ListParagraph"/>
        <w:widowControl w:val="0"/>
        <w:spacing w:after="0" w:line="240" w:lineRule="auto"/>
        <w:ind w:left="0" w:firstLine="284"/>
        <w:jc w:val="both"/>
        <w:rPr>
          <w:rFonts w:ascii="Times New Roman" w:hAnsi="Times New Roman"/>
          <w:spacing w:val="-4"/>
          <w:sz w:val="24"/>
          <w:szCs w:val="24"/>
          <w:lang w:val="sq-AL"/>
        </w:rPr>
      </w:pPr>
      <w:r w:rsidRPr="00027664">
        <w:rPr>
          <w:rFonts w:ascii="Times New Roman" w:hAnsi="Times New Roman"/>
          <w:spacing w:val="-4"/>
          <w:sz w:val="24"/>
          <w:szCs w:val="24"/>
          <w:lang w:val="sq-AL"/>
        </w:rPr>
        <w:tab/>
        <w:t>When this offence is committed during the exercise of a professional activity, via the internet, in collaboration or more than once, it is punishable by imprisonment from three to seven years.</w:t>
      </w:r>
    </w:p>
    <w:p w:rsidR="003F44A2" w:rsidRPr="00027664" w:rsidRDefault="003F44A2" w:rsidP="003F44A2">
      <w:pPr>
        <w:pStyle w:val="ListParagraph"/>
        <w:widowControl w:val="0"/>
        <w:spacing w:after="0" w:line="240" w:lineRule="auto"/>
        <w:ind w:left="0" w:firstLine="284"/>
        <w:jc w:val="both"/>
        <w:rPr>
          <w:rFonts w:ascii="Times New Roman" w:hAnsi="Times New Roman"/>
          <w:spacing w:val="-4"/>
          <w:sz w:val="24"/>
          <w:szCs w:val="24"/>
          <w:lang w:val="sq-AL"/>
        </w:rPr>
      </w:pPr>
      <w:r w:rsidRPr="00027664">
        <w:rPr>
          <w:rFonts w:ascii="Times New Roman" w:hAnsi="Times New Roman"/>
          <w:spacing w:val="-4"/>
          <w:sz w:val="24"/>
          <w:szCs w:val="24"/>
          <w:lang w:val="sq-AL"/>
        </w:rPr>
        <w:tab/>
        <w:t>The same offence, when it has caused serious consequences to life or health, is punishable by imprisonment of not less than ten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285</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 xml:space="preserve">Possession, production and transportation of chemical substances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(Amended by Law No. 8733, dated 24.1.2001)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The production, possession, transportation or distribution of basic chemical substances or any other substances, equipment, or materials, if it is known that they are used or will be used for the illicit production or trafficking of narcotic or psychotropic substances, is punishable by imprisonment from three to ten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285/a</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Adaptation of premises for drug use</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i/>
          <w:iCs/>
          <w:sz w:val="24"/>
          <w:szCs w:val="24"/>
          <w:lang w:val="sq-AL"/>
        </w:rPr>
      </w:pPr>
      <w:r w:rsidRPr="00027664">
        <w:rPr>
          <w:rFonts w:ascii="Times New Roman" w:eastAsiaTheme="minorHAnsi" w:hAnsi="Times New Roman"/>
          <w:i/>
          <w:iCs/>
          <w:sz w:val="24"/>
          <w:szCs w:val="24"/>
          <w:lang w:val="sq-AL"/>
        </w:rPr>
        <w:t>(Added by Law No. 8733, dated 24.1.2001</w:t>
      </w:r>
      <w:r w:rsidRPr="00027664">
        <w:rPr>
          <w:rFonts w:ascii="Times New Roman" w:eastAsiaTheme="minorHAnsi" w:hAnsi="Times New Roman"/>
          <w:b/>
          <w:bCs/>
          <w:i/>
          <w:iCs/>
          <w:sz w:val="24"/>
          <w:szCs w:val="24"/>
          <w:lang w:val="sq-AL"/>
        </w:rPr>
        <w:t>)</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adaptation or permitting the adaptation of premises, residences, motor vehicles and any other public or private means for the gathering of persons for the purpose of consuming narcotic or psychotropic substances is punishable by imprisonment of up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285/b</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The disposal or abandonment of syringes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8733, dated 24.1.2001)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20" w:lineRule="atLeast"/>
        <w:ind w:firstLine="454"/>
        <w:rPr>
          <w:rFonts w:ascii="Times New Roman" w:eastAsiaTheme="minorHAnsi" w:hAnsi="Times New Roman"/>
          <w:sz w:val="24"/>
          <w:szCs w:val="24"/>
          <w:lang w:val="sq-AL"/>
        </w:rPr>
      </w:pP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The disposal or abandonment of syringes, in public places or places open to the public, as well as in private premises where syringes or dangerous instruments are used in common, for the use of narcotic or psychotropic substances, constitutes a criminal misdemeanor and is punishable by a fine or by imprisonment of up to one year.</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286</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 xml:space="preserve">Incitement to drug use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(Amended by Law No. 8733, dated 24.1.2001)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Incitement of others to use narcotic and psychotropic substances or making them available for use or injecting them into others, without their knowledge and consent, is punishable by imprisonment from five to ten years.</w:t>
      </w: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When incitement or forced injection is committed against children or in penal, educational, sports institutions or any other social activity, it is punishable by imprisonment of not less than fifteen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286/a</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 xml:space="preserve">Unlawful use of high technology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bCs/>
          <w:i/>
          <w:iCs/>
          <w:sz w:val="24"/>
          <w:szCs w:val="24"/>
          <w:lang w:val="sq-AL"/>
        </w:rPr>
        <w:t>(Added by Law No. 8733, dated 24.1.2001)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production and use of telematic systems, high technology tools and devices, in cases of criminal offences provided for in Articles 283 to 286/a of this Code or to enable or facilitate the consumption of narcotic and psychotropic substances or to transmit or disseminate advertising messages stimulating their use, is punishable by imprisonment of up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287</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Laundering of the proceeds of a criminal offence or criminal activity</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 xml:space="preserve">(Amended by Law No. 9086, dated 19.6.2003; letter “dh” added by Law No. 9275, dated 16.9.2004;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letter “a” of point 1 amended, letter “ç” repealed by Law No. 9686, dated 26.2.2007; amended by Law No. 23/2012, dated 1.3.2012; the part providing for punishment by fine as a principal penalty, in addition to imprisonment, repealed by Law No. 144, dated 2.5.2013)</w:t>
      </w:r>
    </w:p>
    <w:p w:rsidR="003F44A2" w:rsidRPr="00027664" w:rsidRDefault="003F44A2" w:rsidP="003F44A2">
      <w:pPr>
        <w:autoSpaceDE w:val="0"/>
        <w:autoSpaceDN w:val="0"/>
        <w:adjustRightInd w:val="0"/>
        <w:spacing w:after="0" w:line="240" w:lineRule="auto"/>
        <w:ind w:firstLine="720"/>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Laundering of the proceeds of a criminal offence or criminal activity, through:</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a) the conversion or transfer of property, with the aim of concealing or disguising its illegal origin, knowing that this property is the proceeds of a criminal offence or criminal activity;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b) the concealment or disguise of the true nature, source, location, disposition, movement, ownership or rights related to the property, knowing that this property is the proceeds of a criminal offence or criminal activity;</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 the acquisition of ownership, possession or use of property, knowing at the moment of its receipt that this property is the proceeds of a criminal offence or criminal activity;</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ç) performing financial operations or split transactions to avoid reporting, according to the legislation on the prevention of money laundering;</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d) the investment in economic or financial activities of money or items, knowing that they are the proceeds of a criminal offence or criminal activity;</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dh) advising, aiding, inciting or publicly calling for the commission of any of the acts specified above;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is punishable by imprisonment from five to ten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this act is committed during the exercise of a professional activity, in collaboration or more than once, it is punishable by imprisonment from seven to fifteen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same act, when it has caused severe consequences, is punishable by not less than fifteen years of imprisonment.</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provisions of this article also apply when:</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 the criminal offence, the proceeds of which are being laundered, was committed by a person who cannot be prosecuted as a defendant or cannot be convicted;</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b) prosecution of the offence, the proceeds of which are being laundered, has become time-barred or has been amnestied;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 the person carrying out the laundering of the proceeds is the same person who committed the act from which the proceeds have derived;</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 for the criminal offence from which the proceeds have derived, criminal proceedings have never been initiated or a final criminal conviction has not been rendered;</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d) the criminal offence, the proceeds of which are being laundered, was committed by a person, regardless of their nationality, outside the territory of the Republic of Albania and is simultaneously punishable both in the foreign state and in the Republic of Albania.</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Knowledge and intent, according to the first paragraph of this article, are inferred from objective factual circumstances.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2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287/a</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Opening of anonymous accounts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8733, dated 24.1.2001; amended by Law No. 9086, dated 19.6.2003; the part that provided for punishment with a fine as the main penalty, alongside imprisonment, was repealed by Law No. 144, dated 2.5.2013)</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The opening of deposits or bank accounts, anonymous or under fictitious names, is punishable by imprisonment of up to three years.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Article 287/b </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Appropriation of money or goods deriving from a criminal offence or criminal activity</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 xml:space="preserve">(Added by Law No. 9686, dated 26.2.2007; amended by Law No. 23/2012, dated 1.3.2012;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 xml:space="preserve">the part that provided for punishment with a fine, as the main penalty, alongside imprisonment, was repealed,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by Law No. 144, dated 2.5.2013)</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Whoever buys, receives, conceals, or in any other way appropriates for himself or a third party, or assists in the purchase, receipt, concealment, or use of money or other goods, knowing that another person has obtained such money or goods as a result of committing a criminal offence or criminal activity, shall be punished by imprisonment from six months up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first paragraph of this article applies regardless of the legal prohibition to prosecute the person who committed the criminal offence from which the appropriation of money or other goods derives.</w:t>
      </w:r>
    </w:p>
    <w:p w:rsidR="003F44A2" w:rsidRPr="00027664" w:rsidRDefault="003F44A2" w:rsidP="003F44A2">
      <w:pPr>
        <w:spacing w:after="0" w:line="240" w:lineRule="auto"/>
        <w:ind w:firstLine="0"/>
        <w:rPr>
          <w:rFonts w:ascii="Times New Roman" w:eastAsia="Times New Roman" w:hAnsi="Times New Roman"/>
          <w:sz w:val="24"/>
          <w:szCs w:val="24"/>
        </w:rPr>
      </w:pPr>
    </w:p>
    <w:p w:rsidR="003F44A2" w:rsidRPr="00027664" w:rsidRDefault="003F44A2" w:rsidP="003F44A2">
      <w:pPr>
        <w:spacing w:after="0" w:line="240" w:lineRule="auto"/>
        <w:ind w:firstLine="0"/>
        <w:jc w:val="center"/>
        <w:rPr>
          <w:rFonts w:ascii="Times New Roman" w:eastAsia="Times New Roman" w:hAnsi="Times New Roman"/>
          <w:sz w:val="24"/>
          <w:szCs w:val="24"/>
        </w:rPr>
      </w:pPr>
      <w:r w:rsidRPr="00027664">
        <w:rPr>
          <w:rFonts w:ascii="Times New Roman" w:eastAsia="Times New Roman" w:hAnsi="Times New Roman"/>
          <w:sz w:val="24"/>
          <w:szCs w:val="24"/>
        </w:rPr>
        <w:t>Article 288</w:t>
      </w:r>
    </w:p>
    <w:p w:rsidR="003F44A2" w:rsidRPr="00027664" w:rsidRDefault="003F44A2" w:rsidP="003F44A2">
      <w:pPr>
        <w:spacing w:after="0" w:line="240" w:lineRule="auto"/>
        <w:ind w:firstLine="0"/>
        <w:jc w:val="center"/>
        <w:rPr>
          <w:rFonts w:ascii="Times New Roman" w:eastAsia="Times New Roman" w:hAnsi="Times New Roman"/>
          <w:b/>
          <w:sz w:val="24"/>
          <w:szCs w:val="24"/>
        </w:rPr>
      </w:pPr>
      <w:r w:rsidRPr="00027664">
        <w:rPr>
          <w:rFonts w:ascii="Times New Roman" w:eastAsia="Times New Roman" w:hAnsi="Times New Roman"/>
          <w:b/>
          <w:sz w:val="24"/>
          <w:szCs w:val="24"/>
        </w:rPr>
        <w:t>Import, production, sale, and storage of hazardous food</w:t>
      </w:r>
    </w:p>
    <w:p w:rsidR="003F44A2" w:rsidRPr="00027664" w:rsidRDefault="003F44A2" w:rsidP="003F44A2">
      <w:pPr>
        <w:spacing w:after="0" w:line="240" w:lineRule="auto"/>
        <w:ind w:firstLine="0"/>
        <w:jc w:val="center"/>
        <w:rPr>
          <w:rFonts w:ascii="Times New Roman" w:eastAsia="Times New Roman" w:hAnsi="Times New Roman"/>
          <w:b/>
          <w:sz w:val="24"/>
          <w:szCs w:val="24"/>
        </w:rPr>
      </w:pPr>
      <w:r w:rsidRPr="00027664">
        <w:rPr>
          <w:rFonts w:ascii="Times New Roman" w:eastAsia="Times New Roman" w:hAnsi="Times New Roman"/>
          <w:b/>
          <w:sz w:val="24"/>
          <w:szCs w:val="24"/>
        </w:rPr>
        <w:t>for the health or life of people</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sz w:val="24"/>
          <w:szCs w:val="24"/>
          <w:lang w:val="sq-AL"/>
        </w:rPr>
      </w:pPr>
      <w:r w:rsidRPr="00027664">
        <w:rPr>
          <w:rFonts w:ascii="Times New Roman" w:eastAsiaTheme="minorHAnsi" w:hAnsi="Times New Roman"/>
          <w:i/>
          <w:sz w:val="24"/>
          <w:szCs w:val="24"/>
          <w:lang w:val="sq-AL"/>
        </w:rPr>
        <w:t>(Amended by Law No. 44/2019, dated 18.7.2019)</w:t>
      </w:r>
    </w:p>
    <w:p w:rsidR="003F44A2" w:rsidRPr="00027664" w:rsidRDefault="003F44A2" w:rsidP="003F44A2">
      <w:pPr>
        <w:spacing w:after="0" w:line="240" w:lineRule="auto"/>
        <w:rPr>
          <w:rFonts w:ascii="Times New Roman" w:eastAsia="Times New Roman" w:hAnsi="Times New Roman"/>
          <w:sz w:val="24"/>
          <w:szCs w:val="24"/>
        </w:rPr>
      </w:pPr>
    </w:p>
    <w:p w:rsidR="003F44A2" w:rsidRPr="00027664" w:rsidRDefault="003F44A2" w:rsidP="003F44A2">
      <w:pPr>
        <w:spacing w:after="0" w:line="240" w:lineRule="auto"/>
        <w:rPr>
          <w:rFonts w:ascii="Times New Roman" w:eastAsia="Times New Roman" w:hAnsi="Times New Roman"/>
          <w:sz w:val="24"/>
          <w:szCs w:val="24"/>
        </w:rPr>
      </w:pPr>
      <w:r w:rsidRPr="00027664">
        <w:rPr>
          <w:rFonts w:ascii="Times New Roman" w:eastAsia="Times New Roman" w:hAnsi="Times New Roman"/>
          <w:sz w:val="24"/>
          <w:szCs w:val="24"/>
        </w:rPr>
        <w:t>Import, production, storage, sale, or placement into circulation in any other way of food, or the introduction into the production of food products of chemicals, materials, or additives that endanger the health or life of people, in violation of the requirements of special legislation, shall be punishable by imprisonment of up to three years.</w:t>
      </w:r>
    </w:p>
    <w:p w:rsidR="003F44A2" w:rsidRPr="00027664" w:rsidRDefault="003F44A2" w:rsidP="003F44A2">
      <w:pPr>
        <w:spacing w:after="0" w:line="240" w:lineRule="auto"/>
        <w:rPr>
          <w:rFonts w:ascii="Times New Roman" w:eastAsia="Times New Roman" w:hAnsi="Times New Roman"/>
          <w:sz w:val="24"/>
          <w:szCs w:val="24"/>
        </w:rPr>
      </w:pPr>
      <w:r w:rsidRPr="00027664">
        <w:rPr>
          <w:rFonts w:ascii="Times New Roman" w:eastAsia="Times New Roman" w:hAnsi="Times New Roman"/>
          <w:sz w:val="24"/>
          <w:szCs w:val="24"/>
        </w:rPr>
        <w:t>When death or serious injury to a person has resulted from this act, it shall be punishable by imprisonment of three to ten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0"/>
        <w:rPr>
          <w:rFonts w:ascii="Times New Roman" w:eastAsia="Times New Roman" w:hAnsi="Times New Roman"/>
          <w:sz w:val="24"/>
          <w:szCs w:val="24"/>
        </w:rPr>
      </w:pPr>
      <w:r w:rsidRPr="00027664">
        <w:rPr>
          <w:rFonts w:ascii="Times New Roman" w:eastAsia="Times New Roman" w:hAnsi="Times New Roman"/>
          <w:sz w:val="24"/>
          <w:szCs w:val="24"/>
        </w:rPr>
        <w:tab/>
        <w:t>When death or serious injury to the health of several persons has resulted from the act, it shall be punishable by imprisonment of ten to twenty-five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288/a</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Illegal production of industrial and food articles and goods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8733, dated 24.1.2001)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illegal production of industrial and food articles and goods constitutes a criminal misdemeanor and shall be punishable by a fine or by imprisonment of up to two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The same act, when committed in collaboration, more than once, or has resulted in serious consequences, shall be punishable by imprisonment of three to ten years. </w:t>
      </w:r>
    </w:p>
    <w:p w:rsidR="003F44A2" w:rsidRPr="00027664" w:rsidRDefault="003F44A2" w:rsidP="003F44A2">
      <w:pPr>
        <w:widowControl w:val="0"/>
        <w:spacing w:after="0" w:line="240" w:lineRule="auto"/>
        <w:jc w:val="center"/>
        <w:rPr>
          <w:rFonts w:ascii="Times New Roman" w:hAnsi="Times New Roman"/>
          <w:spacing w:val="-4"/>
          <w:sz w:val="24"/>
          <w:szCs w:val="24"/>
          <w:lang w:val="sq-AL"/>
        </w:rPr>
      </w:pPr>
    </w:p>
    <w:p w:rsidR="003F44A2" w:rsidRPr="00027664" w:rsidRDefault="003F44A2" w:rsidP="003F44A2">
      <w:pPr>
        <w:widowControl w:val="0"/>
        <w:spacing w:after="0" w:line="240" w:lineRule="auto"/>
        <w:jc w:val="center"/>
        <w:rPr>
          <w:rFonts w:ascii="Times New Roman" w:hAnsi="Times New Roman"/>
          <w:spacing w:val="-4"/>
          <w:sz w:val="24"/>
          <w:szCs w:val="24"/>
          <w:lang w:val="sq-AL"/>
        </w:rPr>
      </w:pPr>
      <w:r w:rsidRPr="00027664">
        <w:rPr>
          <w:rFonts w:ascii="Times New Roman" w:hAnsi="Times New Roman"/>
          <w:spacing w:val="-4"/>
          <w:sz w:val="24"/>
          <w:szCs w:val="24"/>
          <w:lang w:val="sq-AL"/>
        </w:rPr>
        <w:t>Article 288/b</w:t>
      </w:r>
    </w:p>
    <w:p w:rsidR="003F44A2" w:rsidRPr="00027664" w:rsidRDefault="003F44A2" w:rsidP="003F44A2">
      <w:pPr>
        <w:widowControl w:val="0"/>
        <w:spacing w:after="0" w:line="240" w:lineRule="auto"/>
        <w:jc w:val="center"/>
        <w:rPr>
          <w:rFonts w:ascii="Times New Roman" w:hAnsi="Times New Roman"/>
          <w:b/>
          <w:spacing w:val="-4"/>
          <w:sz w:val="24"/>
          <w:szCs w:val="24"/>
          <w:lang w:val="sq-AL"/>
        </w:rPr>
      </w:pPr>
      <w:r w:rsidRPr="00027664">
        <w:rPr>
          <w:rFonts w:ascii="Times New Roman" w:hAnsi="Times New Roman"/>
          <w:b/>
          <w:spacing w:val="-4"/>
          <w:sz w:val="24"/>
          <w:szCs w:val="24"/>
          <w:lang w:val="sq-AL"/>
        </w:rPr>
        <w:t xml:space="preserve">The trading and placing for consumption of fuels in violation </w:t>
      </w:r>
    </w:p>
    <w:p w:rsidR="003F44A2" w:rsidRPr="00027664" w:rsidRDefault="003F44A2" w:rsidP="003F44A2">
      <w:pPr>
        <w:widowControl w:val="0"/>
        <w:spacing w:after="0" w:line="240" w:lineRule="auto"/>
        <w:jc w:val="center"/>
        <w:rPr>
          <w:rFonts w:ascii="Times New Roman" w:hAnsi="Times New Roman"/>
          <w:b/>
          <w:spacing w:val="-4"/>
          <w:sz w:val="24"/>
          <w:szCs w:val="24"/>
          <w:lang w:val="sq-AL"/>
        </w:rPr>
      </w:pPr>
      <w:r w:rsidRPr="00027664">
        <w:rPr>
          <w:rFonts w:ascii="Times New Roman" w:hAnsi="Times New Roman"/>
          <w:b/>
          <w:spacing w:val="-4"/>
          <w:sz w:val="24"/>
          <w:szCs w:val="24"/>
          <w:lang w:val="sq-AL"/>
        </w:rPr>
        <w:t>with the legal quality standards</w:t>
      </w:r>
    </w:p>
    <w:p w:rsidR="003F44A2" w:rsidRPr="00027664" w:rsidRDefault="003F44A2" w:rsidP="003F44A2">
      <w:pPr>
        <w:pStyle w:val="Hapesira7"/>
        <w:jc w:val="center"/>
        <w:rPr>
          <w:rFonts w:ascii="Times New Roman" w:hAnsi="Times New Roman" w:cs="Times New Roman"/>
          <w:i/>
          <w:spacing w:val="-4"/>
          <w:sz w:val="24"/>
          <w:lang w:val="sq-AL"/>
        </w:rPr>
      </w:pPr>
      <w:r w:rsidRPr="00027664">
        <w:rPr>
          <w:rFonts w:ascii="Times New Roman" w:hAnsi="Times New Roman" w:cs="Times New Roman"/>
          <w:i/>
          <w:spacing w:val="-4"/>
          <w:sz w:val="24"/>
          <w:lang w:val="sq-AL"/>
        </w:rPr>
        <w:t>(Added by Law No. 135/2015, dated 5.12.2015)</w:t>
      </w:r>
    </w:p>
    <w:p w:rsidR="003F44A2" w:rsidRPr="00027664" w:rsidRDefault="003F44A2" w:rsidP="003F44A2">
      <w:pPr>
        <w:pStyle w:val="Hapesira7"/>
        <w:jc w:val="center"/>
        <w:rPr>
          <w:rFonts w:ascii="Times New Roman" w:hAnsi="Times New Roman" w:cs="Times New Roman"/>
          <w:i/>
          <w:spacing w:val="-4"/>
          <w:sz w:val="24"/>
          <w:lang w:val="sq-AL"/>
        </w:rPr>
      </w:pPr>
    </w:p>
    <w:p w:rsidR="003F44A2" w:rsidRPr="00027664" w:rsidRDefault="003F44A2" w:rsidP="003F44A2">
      <w:pPr>
        <w:widowControl w:val="0"/>
        <w:spacing w:after="0" w:line="240" w:lineRule="auto"/>
        <w:rPr>
          <w:rFonts w:ascii="Times New Roman" w:hAnsi="Times New Roman"/>
          <w:spacing w:val="-4"/>
          <w:sz w:val="24"/>
          <w:szCs w:val="24"/>
          <w:lang w:val="sq-AL"/>
        </w:rPr>
      </w:pPr>
      <w:r w:rsidRPr="00027664">
        <w:rPr>
          <w:rFonts w:ascii="Times New Roman" w:hAnsi="Times New Roman"/>
          <w:spacing w:val="-4"/>
          <w:sz w:val="24"/>
          <w:szCs w:val="24"/>
          <w:lang w:val="sq-AL"/>
        </w:rPr>
        <w:tab/>
        <w:t>The counterfeiting, trading or placing for consumption of counterfeit oil by-products, which are used as fuels, as provided for in the legislation in force on the processing, transportation, and trading of oil and its by-products, shall be punishable by imprisonment of up to five years.</w:t>
      </w:r>
    </w:p>
    <w:p w:rsidR="003F44A2" w:rsidRPr="00027664" w:rsidRDefault="003F44A2" w:rsidP="003F44A2">
      <w:pPr>
        <w:widowControl w:val="0"/>
        <w:spacing w:after="0" w:line="240" w:lineRule="auto"/>
        <w:rPr>
          <w:rFonts w:ascii="Times New Roman" w:hAnsi="Times New Roman"/>
          <w:spacing w:val="-4"/>
          <w:sz w:val="24"/>
          <w:szCs w:val="24"/>
          <w:lang w:val="sq-AL"/>
        </w:rPr>
      </w:pPr>
      <w:r w:rsidRPr="00027664">
        <w:rPr>
          <w:rFonts w:ascii="Times New Roman" w:hAnsi="Times New Roman"/>
          <w:spacing w:val="-4"/>
          <w:sz w:val="24"/>
          <w:szCs w:val="24"/>
          <w:lang w:val="sq-AL"/>
        </w:rPr>
        <w:tab/>
        <w:t>The same act, when committed in collaboration, more than once, or has resulted in serious material consequences for health or has damaged the ecosystem, shall be punishable by imprisonment of three to ten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0"/>
        <w:rPr>
          <w:rFonts w:ascii="Times New Roman" w:eastAsiaTheme="minorHAnsi" w:hAnsi="Times New Roman"/>
          <w:sz w:val="24"/>
          <w:szCs w:val="24"/>
          <w:lang w:val="sq-AL"/>
        </w:rPr>
      </w:pPr>
    </w:p>
    <w:p w:rsidR="003F44A2" w:rsidRPr="00027664" w:rsidRDefault="003F44A2" w:rsidP="003F44A2">
      <w:pPr>
        <w:spacing w:after="0" w:line="240" w:lineRule="auto"/>
        <w:ind w:firstLine="0"/>
        <w:jc w:val="center"/>
        <w:rPr>
          <w:rFonts w:ascii="Times New Roman" w:eastAsia="Times New Roman" w:hAnsi="Times New Roman"/>
          <w:sz w:val="24"/>
          <w:szCs w:val="24"/>
        </w:rPr>
      </w:pPr>
      <w:r w:rsidRPr="00027664">
        <w:rPr>
          <w:rFonts w:ascii="Times New Roman" w:eastAsia="Times New Roman" w:hAnsi="Times New Roman"/>
          <w:sz w:val="24"/>
          <w:szCs w:val="24"/>
        </w:rPr>
        <w:t>Article 288/c</w:t>
      </w:r>
    </w:p>
    <w:p w:rsidR="003F44A2" w:rsidRPr="00027664" w:rsidRDefault="003F44A2" w:rsidP="003F44A2">
      <w:pPr>
        <w:spacing w:after="0" w:line="240" w:lineRule="auto"/>
        <w:ind w:firstLine="0"/>
        <w:jc w:val="center"/>
        <w:rPr>
          <w:rFonts w:ascii="Times New Roman" w:eastAsia="Times New Roman" w:hAnsi="Times New Roman"/>
          <w:b/>
          <w:sz w:val="24"/>
          <w:szCs w:val="24"/>
        </w:rPr>
      </w:pPr>
      <w:r w:rsidRPr="00027664">
        <w:rPr>
          <w:rFonts w:ascii="Times New Roman" w:eastAsia="Times New Roman" w:hAnsi="Times New Roman"/>
          <w:b/>
          <w:sz w:val="24"/>
          <w:szCs w:val="24"/>
        </w:rPr>
        <w:t>Food product fraud</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sz w:val="24"/>
          <w:szCs w:val="24"/>
          <w:lang w:val="sq-AL"/>
        </w:rPr>
      </w:pPr>
      <w:r w:rsidRPr="00027664">
        <w:rPr>
          <w:rFonts w:ascii="Times New Roman" w:eastAsiaTheme="minorHAnsi" w:hAnsi="Times New Roman"/>
          <w:i/>
          <w:sz w:val="24"/>
          <w:szCs w:val="24"/>
          <w:lang w:val="sq-AL"/>
        </w:rPr>
        <w:t>(Added by Law No. 44/2019, dated 18.7.2019)</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sz w:val="24"/>
          <w:szCs w:val="24"/>
          <w:lang w:val="sq-AL"/>
        </w:rPr>
      </w:pPr>
    </w:p>
    <w:p w:rsidR="003F44A2" w:rsidRPr="00027664" w:rsidRDefault="003F44A2" w:rsidP="003F44A2">
      <w:pPr>
        <w:spacing w:after="0" w:line="240" w:lineRule="auto"/>
        <w:rPr>
          <w:rFonts w:ascii="Times New Roman" w:eastAsia="Times New Roman" w:hAnsi="Times New Roman"/>
          <w:sz w:val="24"/>
          <w:szCs w:val="24"/>
        </w:rPr>
      </w:pPr>
      <w:r w:rsidRPr="00027664">
        <w:rPr>
          <w:rFonts w:ascii="Times New Roman" w:eastAsia="Times New Roman" w:hAnsi="Times New Roman"/>
          <w:sz w:val="24"/>
          <w:szCs w:val="24"/>
        </w:rPr>
        <w:t>The import, production, storage, offering for sale, counterfeiting, sale or placing into circulation in any other way of foodstuffs, materials or additives in the production or processing of food products, in which data are indicated that do not correspond to the contents, type, categorisation, origin, quantity or quality of the product, or products without the aforementioned data, as provided for in the legislation in force, or the presentation of false information in the labelling of food products, which endanger the health or life of people, shall be punishable by imprisonment of up to three years.</w:t>
      </w:r>
    </w:p>
    <w:p w:rsidR="003F44A2" w:rsidRPr="00027664" w:rsidRDefault="003F44A2" w:rsidP="003F44A2">
      <w:pPr>
        <w:spacing w:after="0" w:line="240" w:lineRule="auto"/>
        <w:rPr>
          <w:rFonts w:ascii="Times New Roman" w:eastAsia="Times New Roman" w:hAnsi="Times New Roman"/>
          <w:sz w:val="24"/>
          <w:szCs w:val="24"/>
        </w:rPr>
      </w:pPr>
      <w:r w:rsidRPr="00027664">
        <w:rPr>
          <w:rFonts w:ascii="Times New Roman" w:eastAsia="Times New Roman" w:hAnsi="Times New Roman"/>
          <w:sz w:val="24"/>
          <w:szCs w:val="24"/>
        </w:rPr>
        <w:t>If this offence is committed in collaboration, more than once, or has caused serious consequences to human health, it shall be punishable by imprisonment from three to ten years.</w:t>
      </w:r>
    </w:p>
    <w:p w:rsidR="003F44A2" w:rsidRPr="00027664" w:rsidRDefault="003F44A2" w:rsidP="003F44A2">
      <w:pPr>
        <w:spacing w:after="0" w:line="240" w:lineRule="auto"/>
        <w:rPr>
          <w:rFonts w:ascii="Times New Roman" w:hAnsi="Times New Roman"/>
          <w:sz w:val="24"/>
          <w:szCs w:val="24"/>
        </w:rPr>
      </w:pPr>
    </w:p>
    <w:p w:rsidR="003F44A2" w:rsidRPr="00027664" w:rsidRDefault="003F44A2" w:rsidP="003F44A2">
      <w:pPr>
        <w:spacing w:after="0" w:line="240" w:lineRule="auto"/>
        <w:ind w:firstLine="0"/>
        <w:jc w:val="center"/>
        <w:rPr>
          <w:rFonts w:ascii="Times New Roman" w:eastAsia="Times New Roman" w:hAnsi="Times New Roman"/>
          <w:sz w:val="24"/>
          <w:szCs w:val="24"/>
        </w:rPr>
      </w:pPr>
      <w:r w:rsidRPr="00027664">
        <w:rPr>
          <w:rFonts w:ascii="Times New Roman" w:eastAsia="Times New Roman" w:hAnsi="Times New Roman"/>
          <w:sz w:val="24"/>
          <w:szCs w:val="24"/>
        </w:rPr>
        <w:t>Article 288/ç</w:t>
      </w:r>
    </w:p>
    <w:p w:rsidR="003F44A2" w:rsidRPr="00027664" w:rsidRDefault="003F44A2" w:rsidP="003F44A2">
      <w:pPr>
        <w:spacing w:after="0" w:line="240" w:lineRule="auto"/>
        <w:ind w:firstLine="0"/>
        <w:jc w:val="center"/>
        <w:rPr>
          <w:rFonts w:ascii="Times New Roman" w:eastAsia="Times New Roman" w:hAnsi="Times New Roman"/>
          <w:b/>
          <w:sz w:val="24"/>
          <w:szCs w:val="24"/>
        </w:rPr>
      </w:pPr>
      <w:r w:rsidRPr="00027664">
        <w:rPr>
          <w:rFonts w:ascii="Times New Roman" w:eastAsia="Times New Roman" w:hAnsi="Times New Roman"/>
          <w:b/>
          <w:sz w:val="24"/>
          <w:szCs w:val="24"/>
        </w:rPr>
        <w:t>Tampering with the safety markings of state authorities in the field</w:t>
      </w:r>
    </w:p>
    <w:p w:rsidR="003F44A2" w:rsidRPr="00027664" w:rsidRDefault="003F44A2" w:rsidP="003F44A2">
      <w:pPr>
        <w:spacing w:after="0" w:line="240" w:lineRule="auto"/>
        <w:ind w:firstLine="0"/>
        <w:jc w:val="center"/>
        <w:rPr>
          <w:rFonts w:ascii="Times New Roman" w:eastAsia="Times New Roman" w:hAnsi="Times New Roman"/>
          <w:b/>
          <w:sz w:val="24"/>
          <w:szCs w:val="24"/>
        </w:rPr>
      </w:pPr>
      <w:r w:rsidRPr="00027664">
        <w:rPr>
          <w:rFonts w:ascii="Times New Roman" w:eastAsia="Times New Roman" w:hAnsi="Times New Roman"/>
          <w:b/>
          <w:sz w:val="24"/>
          <w:szCs w:val="24"/>
        </w:rPr>
        <w:t>of food safety</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sz w:val="24"/>
          <w:szCs w:val="24"/>
          <w:lang w:val="sq-AL"/>
        </w:rPr>
      </w:pPr>
      <w:r w:rsidRPr="00027664">
        <w:rPr>
          <w:rFonts w:ascii="Times New Roman" w:eastAsiaTheme="minorHAnsi" w:hAnsi="Times New Roman"/>
          <w:i/>
          <w:sz w:val="24"/>
          <w:szCs w:val="24"/>
          <w:lang w:val="sq-AL"/>
        </w:rPr>
        <w:t>(Added by Law no. 44/2019, dated 18.7.2019)</w:t>
      </w:r>
    </w:p>
    <w:p w:rsidR="003F44A2" w:rsidRPr="00027664" w:rsidRDefault="003F44A2" w:rsidP="003F44A2">
      <w:pPr>
        <w:spacing w:after="0" w:line="240" w:lineRule="auto"/>
        <w:rPr>
          <w:rFonts w:ascii="Times New Roman" w:eastAsia="Times New Roman" w:hAnsi="Times New Roman"/>
          <w:sz w:val="24"/>
          <w:szCs w:val="24"/>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0"/>
        <w:rPr>
          <w:rFonts w:ascii="Times New Roman" w:eastAsiaTheme="minorHAnsi" w:hAnsi="Times New Roman"/>
          <w:sz w:val="24"/>
          <w:szCs w:val="24"/>
          <w:lang w:val="sq-AL"/>
        </w:rPr>
      </w:pPr>
      <w:r w:rsidRPr="00027664">
        <w:rPr>
          <w:rFonts w:ascii="Times New Roman" w:eastAsia="Times New Roman" w:hAnsi="Times New Roman"/>
          <w:sz w:val="24"/>
          <w:szCs w:val="24"/>
        </w:rPr>
        <w:tab/>
        <w:t>Intentional tampering with safety markings, placed by state authorities in the field of food safety for purposes of supervision, control, or suspension of commercial activity in economic premises, on means of transport or on goods, with the intent to move food products or to resume activity, shall be punishable by imprisonment of up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0"/>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289</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Violation of occupational safety rules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Causing death or serious injury to a person as a result of failure to comply with rules related to work, production, or service, as provided by law, by decisions of the Council of Ministers, or in the relevant regulations on technical safety, technical discipline, occupational safety, hygiene, and fire safety by persons responsible for enforcing such rules and taking measures for their implementation, shall be punishable by a fine or by imprisonment of up to ten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the criminal offence has caused the death or serious injury of several persons, it shall be punishable by imprisonment of not less than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290</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Violation of road traffic rules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i/>
          <w:iCs/>
          <w:sz w:val="24"/>
          <w:szCs w:val="24"/>
          <w:lang w:val="sq-AL"/>
        </w:rPr>
        <w:t>(Amended by Law No. 144, dated 2.5.2013)</w:t>
      </w:r>
    </w:p>
    <w:p w:rsidR="003F44A2" w:rsidRPr="00027664" w:rsidRDefault="003F44A2" w:rsidP="003F44A2">
      <w:pPr>
        <w:autoSpaceDE w:val="0"/>
        <w:autoSpaceDN w:val="0"/>
        <w:adjustRightInd w:val="0"/>
        <w:spacing w:after="0" w:line="240" w:lineRule="auto"/>
        <w:ind w:firstLine="0"/>
        <w:jc w:val="left"/>
        <w:rPr>
          <w:rFonts w:ascii="Times New Roman" w:eastAsiaTheme="minorHAnsi" w:hAnsi="Times New Roman"/>
          <w:sz w:val="24"/>
          <w:szCs w:val="24"/>
          <w:lang w:val="sq-AL"/>
        </w:rPr>
      </w:pP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 xml:space="preserve">Violation of road traffic rules, when it has caused minor injury to several persons, shall be punishable by a fine or by imprisonment of up to one year. </w:t>
      </w: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Violation of road traffic rules, when it has caused serious injury to one person, shall be punishable by imprisonment from one to five years.</w:t>
      </w: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 xml:space="preserve">Violation of road traffic rules, when it has caused the death of one person, shall be punishable by imprisonment from two to ten years. </w:t>
      </w: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When the criminal offence has caused the death or serious injury of several persons, it shall be punishable by imprisonment from five to twenty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291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Irregular driving of vehicles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(Amended by Law No. 144, dated 2.5.2013; amended by Law No. 98, dated 31.7.2014)</w:t>
      </w:r>
    </w:p>
    <w:p w:rsidR="003F44A2" w:rsidRPr="00027664" w:rsidRDefault="003F44A2" w:rsidP="003F44A2">
      <w:pPr>
        <w:autoSpaceDE w:val="0"/>
        <w:autoSpaceDN w:val="0"/>
        <w:adjustRightInd w:val="0"/>
        <w:spacing w:after="0" w:line="240" w:lineRule="auto"/>
        <w:ind w:firstLine="280"/>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Driving vehicles or other motorized means while intoxicated, under the influence of narcotic substances, or without the corresponding certificate of competence, shall be punishable by imprisonment from ten days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court may decide to substitute the prison sentence with the payment of a sum of money in favor of the state.</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292</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Violation of work discipline in transport</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Violation of work discipline in rail, water, or air transport by employees of such transport, which has caused the death or serious injury to the health of a person, shall be punishable by a fine or by imprisonment of up to ten years.</w:t>
      </w: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When the criminal offence has caused the death or serious injury to the health of several persons, it shall be punishable by imprisonment of not less than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spacing w:after="0" w:line="240" w:lineRule="auto"/>
        <w:ind w:firstLine="0"/>
        <w:jc w:val="center"/>
        <w:rPr>
          <w:rFonts w:ascii="Times New Roman" w:eastAsia="Times New Roman" w:hAnsi="Times New Roman"/>
          <w:sz w:val="24"/>
          <w:szCs w:val="24"/>
        </w:rPr>
      </w:pPr>
      <w:r w:rsidRPr="00027664">
        <w:rPr>
          <w:rFonts w:ascii="Times New Roman" w:eastAsia="Times New Roman" w:hAnsi="Times New Roman"/>
          <w:sz w:val="24"/>
          <w:szCs w:val="24"/>
        </w:rPr>
        <w:t>Article 293</w:t>
      </w:r>
    </w:p>
    <w:p w:rsidR="003F44A2" w:rsidRPr="00027664" w:rsidRDefault="003F44A2" w:rsidP="003F44A2">
      <w:pPr>
        <w:spacing w:after="0" w:line="240" w:lineRule="auto"/>
        <w:ind w:firstLine="0"/>
        <w:jc w:val="center"/>
        <w:rPr>
          <w:rFonts w:ascii="Times New Roman" w:eastAsia="Times New Roman" w:hAnsi="Times New Roman"/>
          <w:b/>
          <w:sz w:val="24"/>
          <w:szCs w:val="24"/>
        </w:rPr>
      </w:pPr>
      <w:r w:rsidRPr="00027664">
        <w:rPr>
          <w:rFonts w:ascii="Times New Roman" w:eastAsia="Times New Roman" w:hAnsi="Times New Roman"/>
          <w:b/>
          <w:sz w:val="24"/>
          <w:szCs w:val="24"/>
        </w:rPr>
        <w:t>Obstruction of the circulation of means of transport</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sz w:val="24"/>
          <w:szCs w:val="24"/>
          <w:lang w:val="sq-AL"/>
        </w:rPr>
      </w:pPr>
      <w:r w:rsidRPr="00027664">
        <w:rPr>
          <w:rFonts w:ascii="Times New Roman" w:eastAsiaTheme="minorHAnsi" w:hAnsi="Times New Roman"/>
          <w:i/>
          <w:sz w:val="24"/>
          <w:szCs w:val="24"/>
          <w:lang w:val="sq-AL"/>
        </w:rPr>
        <w:t>(Added by Law no. 44/2019, dated 18.7.2019)</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sz w:val="24"/>
          <w:szCs w:val="24"/>
          <w:lang w:val="sq-AL"/>
        </w:rPr>
      </w:pPr>
    </w:p>
    <w:p w:rsidR="003F44A2" w:rsidRPr="00027664" w:rsidRDefault="003F44A2" w:rsidP="003F44A2">
      <w:pPr>
        <w:keepNext/>
        <w:autoSpaceDE w:val="0"/>
        <w:autoSpaceDN w:val="0"/>
        <w:adjustRightInd w:val="0"/>
        <w:spacing w:after="0" w:line="240" w:lineRule="auto"/>
        <w:ind w:firstLine="720"/>
        <w:rPr>
          <w:rFonts w:ascii="Times New Roman" w:eastAsia="Times New Roman" w:hAnsi="Times New Roman"/>
          <w:sz w:val="24"/>
          <w:szCs w:val="24"/>
        </w:rPr>
      </w:pPr>
      <w:r w:rsidRPr="00027664">
        <w:rPr>
          <w:rFonts w:ascii="Times New Roman" w:eastAsia="Times New Roman" w:hAnsi="Times New Roman"/>
          <w:sz w:val="24"/>
          <w:szCs w:val="24"/>
        </w:rPr>
        <w:t>The placing of obstacles or the prevention, by any means or method, of the circulation of automotive, rail, water, or air means of transport, shall be punishable by a fine or by imprisonment of up to three years.</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sz w:val="24"/>
          <w:szCs w:val="24"/>
          <w:lang w:val="sq-AL"/>
        </w:rPr>
      </w:pP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293/a</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Unlawful interception of computer data</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10 023, dated 27.11.2008)</w:t>
      </w:r>
    </w:p>
    <w:p w:rsidR="003F44A2" w:rsidRPr="00027664" w:rsidRDefault="003F44A2" w:rsidP="003F44A2">
      <w:pPr>
        <w:autoSpaceDE w:val="0"/>
        <w:autoSpaceDN w:val="0"/>
        <w:adjustRightInd w:val="0"/>
        <w:spacing w:after="0" w:line="240" w:lineRule="auto"/>
        <w:ind w:firstLine="0"/>
        <w:jc w:val="left"/>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Unlawful interception by technical means of non-public transmissions, of computer data from/or within a computer system, including electromagnetic emissions from a computer system carrying such computer data, shall be punishable by imprisonment of three to seven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this offence is committed by/or within military computer systems, national security systems, public order systems, civil protection systems, or in any other computer system of public importance, it shall be punishable by imprisonment of seven to fifteen years.</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sz w:val="24"/>
          <w:szCs w:val="24"/>
          <w:lang w:val="sq-AL"/>
        </w:rPr>
      </w:pP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293/b</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Interference with computer data</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10 023, dated 27.11.2008; third paragraph added by Law no. 36/2017, dated 30.3.2017)</w:t>
      </w:r>
    </w:p>
    <w:p w:rsidR="003F44A2" w:rsidRPr="00027664" w:rsidRDefault="003F44A2" w:rsidP="003F44A2">
      <w:pPr>
        <w:autoSpaceDE w:val="0"/>
        <w:autoSpaceDN w:val="0"/>
        <w:adjustRightInd w:val="0"/>
        <w:spacing w:after="0" w:line="240" w:lineRule="auto"/>
        <w:ind w:firstLine="720"/>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 Damage, distortion, alteration, deletion or unauthorized suppression of computer data shall be punishable by imprisonment of six months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this offence is committed with military computer data, national security computer data, public order computer data, civil protection computer data, health computer data or any other computer data of public importance, it shall be punishable by imprisonment of three to ten years.</w:t>
      </w:r>
    </w:p>
    <w:p w:rsidR="003F44A2" w:rsidRPr="00027664" w:rsidRDefault="003F44A2" w:rsidP="003F44A2">
      <w:pPr>
        <w:autoSpaceDE w:val="0"/>
        <w:autoSpaceDN w:val="0"/>
        <w:adjustRightInd w:val="0"/>
        <w:spacing w:after="0" w:line="240" w:lineRule="auto"/>
        <w:ind w:firstLine="720"/>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 In cases where the actions provided in the first paragraph are committed by a child, the provisions of the Juvenile Justice Code shall apply to him.</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sz w:val="24"/>
          <w:szCs w:val="24"/>
          <w:lang w:val="sq-AL"/>
        </w:rPr>
      </w:pP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293/c</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Interference with computer systems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10 023, dated 27.11.2008; third paragraph added by Law no. 36/2017, dated 30.3.2017)</w:t>
      </w:r>
    </w:p>
    <w:p w:rsidR="003F44A2" w:rsidRPr="00027664" w:rsidRDefault="003F44A2" w:rsidP="003F44A2">
      <w:pPr>
        <w:autoSpaceDE w:val="0"/>
        <w:autoSpaceDN w:val="0"/>
        <w:adjustRightInd w:val="0"/>
        <w:spacing w:after="0" w:line="240" w:lineRule="auto"/>
        <w:ind w:firstLine="720"/>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creation of serious and unauthorized obstacles to impair the functioning of a computer system, through the insertion, damage, distortion, alteration, deletion or suppression of data, shall be punishable by imprisonment of three to seven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this offence is committed with military computer systems, national security computer systems, public order computer systems, civil protection computer systems, health computer systems or any other computer systems of public importance, it shall be punishable by imprisonment of five to fifteen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 In cases where the actions provided in the first paragraph are committed by a child, the provisions of the Juvenile Justice Code shall apply to him.</w:t>
      </w:r>
    </w:p>
    <w:p w:rsidR="003F44A2" w:rsidRPr="00027664" w:rsidRDefault="003F44A2" w:rsidP="003F44A2">
      <w:pPr>
        <w:autoSpaceDE w:val="0"/>
        <w:autoSpaceDN w:val="0"/>
        <w:adjustRightInd w:val="0"/>
        <w:spacing w:after="0" w:line="240" w:lineRule="auto"/>
        <w:ind w:firstLine="720"/>
        <w:rPr>
          <w:rFonts w:ascii="Times New Roman" w:eastAsiaTheme="minorHAnsi" w:hAnsi="Times New Roman"/>
          <w:sz w:val="24"/>
          <w:szCs w:val="24"/>
          <w:lang w:val="sq-AL"/>
        </w:rPr>
      </w:pP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293/ç</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Misuse of devices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10 023, dated 27.11.2008)</w:t>
      </w:r>
    </w:p>
    <w:p w:rsidR="003F44A2" w:rsidRPr="00027664" w:rsidRDefault="003F44A2" w:rsidP="003F44A2">
      <w:pPr>
        <w:autoSpaceDE w:val="0"/>
        <w:autoSpaceDN w:val="0"/>
        <w:adjustRightInd w:val="0"/>
        <w:spacing w:after="0" w:line="240" w:lineRule="auto"/>
        <w:ind w:firstLine="720"/>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production, possession, sale, making available, distribution or any other act, for making available a device, including a computer program, a computer password, an access code or such similar data, which have been created or adapted for accessing a computer system or part thereof, with the intent to commit criminal offences provided for in Articles 192/b, 293/a, 293/b and 293/c of this Code, shall be punishable by imprisonment of six months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293/d</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Unauthorized sale of SIM cards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i/>
          <w:iCs/>
          <w:sz w:val="24"/>
          <w:szCs w:val="24"/>
          <w:lang w:val="sq-AL"/>
        </w:rPr>
        <w:t>(Added by Law no. 98, dated 31.7.2014)</w:t>
      </w:r>
    </w:p>
    <w:p w:rsidR="003F44A2" w:rsidRPr="00027664" w:rsidRDefault="003F44A2" w:rsidP="003F44A2">
      <w:pPr>
        <w:autoSpaceDE w:val="0"/>
        <w:autoSpaceDN w:val="0"/>
        <w:adjustRightInd w:val="0"/>
        <w:spacing w:after="0" w:line="240" w:lineRule="auto"/>
        <w:ind w:firstLine="280"/>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Violation of the prescribed rules for the distribution, sale, and provision of products/SIM cards constitutes a criminal misdemeanor and shall be punishable by imprisonment from thirty days up to six months.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SECTION IV</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sz w:val="24"/>
          <w:szCs w:val="24"/>
          <w:lang w:val="sq-AL"/>
        </w:rPr>
        <w:t>CRIMINAL OFFENCES AGAINST STATE SECRECY AND BORDERS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294</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Disclosure of state secrets by the person to whom they have been entrusted</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Disclosure, dissemination, and communication of facts, figures, the content of documents or materials which, according to a publicly known law, constitute state secrets, by the person to whom they have been entrusted or who has come to know of them due to their duty, shall be punishable by a fine or by imprisonment of up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same act, when committed publicly, shall be punishable by a fine or by imprisonment for up to ten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295</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Disclosure of state secrets by citizens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Disclosure, dissemination, and communication of facts, figures, the content of documents or materials which, according to a publicly known law, constitute state secrets, by any person who has come to know of them, shall be punishable by a fine or by imprisonment of up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same act, when committed publicly, shall be punishable by a fine or imprisonment for up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295/a</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Disclosure of secret acts or data</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9686, dated 26.2.2007; amended by Law No. 23/2012, dated 1.3.2012)</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 xml:space="preserve"> Disclosure to third parties of data or assistance in disclosing data, which the law defines as secret, by a public official or a person entrusted with a public service, in violation of or by abusing the proper performance of duty, shall be punishable by a fine or by imprisonment for up to five years.</w:t>
      </w: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Disclosure to third parties of data which constitute a trade, industrial or professional secret, by public persons who have a duty to safeguard them, shall be punishable by a fine or imprisonment for up to three years.</w:t>
      </w:r>
    </w:p>
    <w:p w:rsidR="003F44A2" w:rsidRPr="00027664" w:rsidRDefault="003F44A2" w:rsidP="003F44A2">
      <w:pPr>
        <w:pStyle w:val="Paragraf02"/>
        <w:rPr>
          <w:rFonts w:ascii="Times New Roman" w:eastAsiaTheme="minorHAnsi" w:hAnsi="Times New Roman" w:cs="Times New Roman"/>
          <w:szCs w:val="24"/>
          <w:lang w:val="sq-AL"/>
        </w:rPr>
      </w:pPr>
      <w:r w:rsidRPr="00027664">
        <w:rPr>
          <w:rFonts w:ascii="Times New Roman" w:eastAsiaTheme="minorHAnsi" w:hAnsi="Times New Roman" w:cs="Times New Roman"/>
          <w:szCs w:val="24"/>
          <w:lang w:val="sq-AL"/>
        </w:rPr>
        <w:t>Disclosure of secret acts or of data contained within secret acts, by the prosecutor or the judicial police officer, as well as failure to comply with the obligations stipulated in Article 103 of the Code of Criminal Procedure, shall be punishable by imprisonment from one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Disclosure of secret acts or of data contained within secret acts by other persons, who have knowledge of data regarding criminal proceedings and who have been warned by the prosecutor or the judicial police officer not to disclose them, shall be punishable by imprisonment of up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Disclosure of secret data relating to the identity, the process of cooperation, protection, or the location of witnesses and collaborators of justice, who benefit from special protection according to the applicable laws, shall be punishable by imprisonment from two to six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Disclosure of secrets that has resulted in death, serious injury, or has seriously endangered the life or health of witnesses or collaborators of justice, their family members, or police officers assigned to their protection, shall be punishable by imprisonment from three to eight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295/b</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Unlawful use of trade data</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(Added by Law No. 23/2012, dated 1.3.2012)</w:t>
      </w:r>
    </w:p>
    <w:p w:rsidR="003F44A2" w:rsidRPr="00027664" w:rsidRDefault="003F44A2" w:rsidP="003F44A2">
      <w:pPr>
        <w:autoSpaceDE w:val="0"/>
        <w:autoSpaceDN w:val="0"/>
        <w:adjustRightInd w:val="0"/>
        <w:spacing w:after="0" w:line="240" w:lineRule="auto"/>
        <w:ind w:firstLine="720"/>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trading of a good or the provision of a service through the use of information or data constituting a trade secret or privileged information by persons who have or should have such information or data, shall be punishable by a fine or by imprisonment of up to four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296</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 xml:space="preserve">Loss of secret documents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The loss of documents or other materials which, according to a publicly recognized law, constitute a state secret, by the person to whom they have been entrusted for safekeeping or use, shall be punishable by a fine or by imprisonment of up to three years.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297</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 xml:space="preserve">Unlawful crossing of the state border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8279, dated 15.1.1998; amended by Law No. 9188, dated 12.2.2004)</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Unlawful crossing of state borders constitutes a criminal misdemeanor and is punishable by a fine or by imprisonment of up to two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Article 298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i/>
          <w:iCs/>
          <w:sz w:val="24"/>
          <w:szCs w:val="24"/>
          <w:lang w:val="sq-AL"/>
        </w:rPr>
      </w:pPr>
      <w:r w:rsidRPr="00027664">
        <w:rPr>
          <w:rFonts w:ascii="Times New Roman" w:eastAsiaTheme="minorHAnsi" w:hAnsi="Times New Roman"/>
          <w:b/>
          <w:bCs/>
          <w:sz w:val="24"/>
          <w:szCs w:val="24"/>
          <w:lang w:val="sq-AL"/>
        </w:rPr>
        <w:t>Assistance in unlawful crossing of borders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a paragraph by Law No. 8733, dated 24.1.2001; amended by Law No. 9188, dated 12.2.2004; amended the title and first paragraph by Law No. 9686, dated 26.2.2007; amended by Law No. 23/2012, dated 1.3.2012; repealed the part which also provided for a fine as a principal punishment, alongside imprisonment, by Law No. 144, dated 2.5.2013)</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Sheltering, accompanying, making available or using means of navigation, of aviation or other means of transport, or any other assistance, for the purpose of unlawfully crossing the border of the Republic of Albania or for the unlawful entry of a person into another state, who is not a citizen of that state or does not have a residence permit in that state, is punishable by imprisonment from one to four years.</w:t>
      </w: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When assistance is provided for profit, it is punishable by imprisonment from three to seven years.</w:t>
      </w: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When this offence is committed in collaboration or more than once, or has resulted in serious consequences, it is punishable by imprisonment from five to ten years.</w:t>
      </w: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When the offence has resulted in the death of the injured party, it is punishable by imprisonment of not less than fifteen years or by life imprisonment.</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the criminal offence is committed through the abuse of a state function or public service, the imprisonment sentence increases by ¼ of the sentence imposed.</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299</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 xml:space="preserve">Violation of rules regarding flights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Violation of the rules regarding international flights such as entry into or exit from the territory of the Republic of Albania without a flight permit, failure to comply with flight paths, landing sites, air corridors, or specified flight altitude, is punishable by a fine or by imprisonment of up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CHAPTER IX</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sz w:val="24"/>
          <w:szCs w:val="24"/>
          <w:lang w:val="sq-AL"/>
        </w:rPr>
        <w:t>CRIMINAL OFFENCES AGAINST JUSTICE</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300</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 xml:space="preserve">Failure to report a crime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Failure to report to the prosecuting authorities, the court, the law enforcement authorities, public authorities, or the administration, a crime that is being committed or has been committed, is punishable by a fine or by imprisonment of up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Exempted from the obligation to report are ascendants and descendants, brothers and sisters, the spouse, adopter and adoptees, as well as persons who are required to maintain a secret known due to their duty or profession.</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301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Actions that hinder the discovery of the truth</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Committing actions to alter the scene of the commission of the criminal offence by destroying, altering or eliminating its traces, or by moving, hiding, destroying, stealing, or falsifying an object or a document with the aim of making it difficult and hindering the discovery of the criminal offence and its offender, is punishable by a fine or by imprisonment of up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302</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 xml:space="preserve">Aiding the offender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(Second paragraph added by Law No. 9275, dated 16.9.2004; second paragraph added by Law No. 9686, dated 26.2.2007)</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Providing the offender of a criminal offence with food, other means of livelihood, or securing housing, shelter, or in any other way with the purpose of helping them escape search, capture, or arrest, is punishable by a fine or by imprisonment of up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But when this offence is committed in connection with the criminal offences provided for in Articles 73, 74, 75, 79, 219, 220, 221, 230, 230/a, 230/b, 231, 232, 232/a, 234/a, 234/b, 284/a, 333, and 333/a of this Code, it is punishable by imprisonment from two to seven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ascendants and descendants, siblings, spouse, adopters, and adoptees are exempt from criminal liability.</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303</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Concealment or destruction of a corpse</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concealment or destruction of the corpse of a person, victim of murder or other violent offences, committed with the purpose of helping the offender of the crime escape search, capture, and arrest, is punishable by a fine or by imprisonment of up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304</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Obligation to report evidence</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failure to immediately report or testify before the prosecution authorities, the court, or law enforcement authorities regarding known evidence that would exonerate another person who is accused or has been convicted of a criminal offence, is punishable by a fine or by imprisonment of up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Exempt from the obligation to report are the offender of the criminal offence, as well as the persons who become aware of the evidence due to their duty or profession and are obliged not to report or testify about it.</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305</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 xml:space="preserve">False accusation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accusation of the commission of a crime known not to have been committed or the accusation of the commission of a crime by a person known not to have committed it, as well as the creation of false evidence with the intent to initiate prosecutions of offences, are punishable by a fine or by imprisonment of up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305/a</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False statements before the prosecutor</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9686, dated 26.2.2007)</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0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Whoever, during investigations or criminal proceedings, when questioned by a prosecutor to provide the necessary information regarding the investigation, provides information, orally or in writing, which he knows to be, wholly or partially, false or conceals facts or evidence, is punishable by a fine or by imprisonment of up to one year.</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 The provisions of this article are not applicable if the act is committed at any stage of the criminal proceedings by a person suspected or accused of the criminal offence or by someone who should have been exempted from the requirement to provide information or testify, for any legitimate reason, or who was not informed of the right not to testify or to answer questions.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305/b</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False statements before the judicial police officer</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9686, dated 26.2.2007)</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0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Whoever, during the investigation, when questioned by a judicial police officer to provide the necessary information, gives information, orally or in writing, which he knows to be, wholly or partially, false or conceals facts or evidence, constitutes a criminal contravention and is punishable by a fine or by imprisonment of up to six months.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provisions of this article are not applicable if the act is committed at any stage of the criminal proceedings by a person suspected or accused of the criminal offence or by someone who should have been exempted from the requirement to provide information or testify, for any legitimate reason, or who was not informed of the right not to testify or to answer questions.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306</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 xml:space="preserve">False testimony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 xml:space="preserve">(First paragraph amended by Law No. 8733, dated 24.1.2001; third paragraph added by Law No. 9275, dated 16.9.2004;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word in the third paragraph amended by Law No. 9686, dated 26.2.2007)</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False testimony given before the court constitutes a criminal misdemeanor and is punishable by a fine or imprisonment of up to two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false testimony is given with the intention of gaining any advantage or other benefit given or promised, it is punishable by a fine or imprisonment of up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But when this offence is committed in connection with the criminal offences provided for in Articles 234/a, 234/b, 284/a, 333, and 333/a of this Code, it is punishable by imprisonment from two to six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307</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Refusal to testify</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(Second paragraph amended, last paragraph added, by Law No. 9686, dated 26.2.2007)</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Refusing to answer questions regarding knowledge of the commission of a criminal offence or its perpetrator constitutes a criminal misdemeanor and is punishable by a fine or imprisonment of up to one year.</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the refusal to testify is done with the intention of gaining any advantage or other benefit given or promised, it is punishable by imprisonment from one to four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provisions of this article are not applicable if the act is committed at any stage of the criminal proceedings by a person suspected or accused of the criminal offence or by someone who should have been exempted from the requirement to provide information or to testify, for any legal reason, or who was not informed of the right not to testify or to answer questions.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308</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False translation</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Intentional distortion of the content of a document or writing submitted for translation by the prosecuting authorities or the court, or false translation before them, constitutes a criminal misdemeanor and is punishable by a fine or imprisonment of up to two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the false translation is done with the intention of gaining any advantage or other benefit given or promised, it is punishable by a fine or imprisonment of up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309</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False expert opinion</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Intentional provision of false results in expert reports given in writing or orally before the prosecuting authorities or the court is punishable by a fine or imprisonment of up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the false expert opinion is given with the intention of gaining any advantage or other benefit given or promised, it is punishable by a fine or imprisonment of up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310</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 xml:space="preserve">Failure of the witness, expert, or translator to appear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Failure of the witness, expert, or translator to appear without reasonable grounds or their refusal to carry out the tasks assigned by the prosecuting authority or the court, constitutes a criminal misdemeanor and is punishable by a fine or imprisonment of up to six months.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311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Threatening to prevent reporting</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(Amended by Law No. 9686, dated 26.2.2007; amended by Law No. 23/2012, dated 1.3.2012)</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b/>
          <w:bCs/>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ab/>
      </w:r>
      <w:r w:rsidRPr="00027664">
        <w:rPr>
          <w:rFonts w:ascii="Times New Roman" w:eastAsiaTheme="minorHAnsi" w:hAnsi="Times New Roman"/>
          <w:sz w:val="24"/>
          <w:szCs w:val="24"/>
          <w:lang w:val="sq-AL"/>
        </w:rPr>
        <w:t>A threat made to the victim of a criminal offence, with the purpose of preventing them from reporting, filing a complaint, or withdrawing a report or complaint already made, is punishable by imprisonment from one to four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312</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Active corruption of the witness, expert, or translator</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(Amended by Law No. 8733, dated 24.1.2001; No. 9275, dated 16.9.2004; the part providing for punishment by fine, as a principal penalty alongside imprisonment, repealed by Law No. 144, dated 2.5.2013)</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The promise, proposal, or giving, directly or indirectly, of any undue advantage, for oneself or for third parties, to the witness, expert, or translator, in order to obtain statements or testimony, expert opinion or false translation or to refuse to fulfill their obligations before the prosecuting authorities and the court, shall be punishable by imprisonment of up to four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312/a</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 xml:space="preserve">Threatening for statements or testimony, expert opinion or translation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false</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9275, dated 16.9.2004; amended by Law No. 9686, dated 26.2.2007)</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Threatening or other acts of violence committed against a person to obtain false statements or testimony, expert opinion or translation, or to refuse to carry out their duties before the prosecuting authorities and the court, shall be punishable by imprisonment from one to four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313</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The unlawful initiation of criminal proceedings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unlawful initiation of criminal proceedings by the prosecutor against a person who is known to be innocent shall be punishable by a fine or by imprisonment of up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Article 313/a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The disappearance or loss of the file</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(Added by Law No. 8733, dated 24.1.2001)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 xml:space="preserve">The disappearance or loss by any means of the investigation or trial file, as well as the removal from them of documents, writings or other data attached to them, when it has caused serious consequences to the detriment of the interests of citizens or the state, shall be punishable by a fine or by imprisonment of up to five years.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313/b</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Prohibition of providing and disclosing data in violation of the law</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9275, dated 16.9.2004; amended by Law No. 23/2012, dated 1.3.2012; point 1 amended, points 2 and 3 added, and paragraphs renumbered, by Law No. 36/2017, dated 30.3.2017)</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1. The provision or publication in any form, in violation of the law, of classified and confidential data that endangers the life, physical integrity or freedom of protected persons, according to the legislation in force for the protection of witnesses and collaborators of justice, with the aim of disclosing these persons, shall be punishable by a fine or by imprisonment of up to two years.</w:t>
      </w: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2. When the commission of this criminal offence has caused serious consequences to their health, it shall be punishable by imprisonment from 6 months to three years.</w:t>
      </w: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3. When this offence is committed by one of the persons responsible for safeguarding the classified and confidential nature of the data, it shall be punishable by a fine or by imprisonment of up to three years and, when the commission of this offence has caused serious consequences to their health, by imprisonment from two to five years.</w:t>
      </w: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4. When the offence has resulted in death, it shall be punishable by imprisonment from three to ten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314</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Use of violence during investigations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use of violence by a person responsible for conducting investigations in order to compel a citizen to make a statement, to testify or to admit his or another person's guilt, shall be punishable by imprisonment from three to ten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315</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 xml:space="preserve">Issuing an unjust decision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t>
      </w:r>
      <w:r w:rsidRPr="00027664">
        <w:rPr>
          <w:rFonts w:ascii="Times New Roman" w:eastAsiaTheme="minorHAnsi" w:hAnsi="Times New Roman"/>
          <w:i/>
          <w:iCs/>
          <w:sz w:val="24"/>
          <w:szCs w:val="24"/>
          <w:lang w:val="sq-AL"/>
        </w:rPr>
        <w:t xml:space="preserve">Repealed by decision of </w:t>
      </w:r>
      <w:r w:rsidRPr="00027664">
        <w:rPr>
          <w:rFonts w:ascii="Times New Roman" w:eastAsiaTheme="minorHAnsi" w:hAnsi="Times New Roman"/>
          <w:i/>
          <w:iCs/>
          <w:caps/>
          <w:sz w:val="24"/>
          <w:szCs w:val="24"/>
          <w:lang w:val="sq-AL"/>
        </w:rPr>
        <w:t>C</w:t>
      </w:r>
      <w:r w:rsidRPr="00027664">
        <w:rPr>
          <w:rFonts w:ascii="Times New Roman" w:eastAsiaTheme="minorHAnsi" w:hAnsi="Times New Roman"/>
          <w:i/>
          <w:iCs/>
          <w:sz w:val="24"/>
          <w:szCs w:val="24"/>
          <w:lang w:val="sq-AL"/>
        </w:rPr>
        <w:t>onstitutional</w:t>
      </w:r>
      <w:r w:rsidRPr="00027664">
        <w:rPr>
          <w:rFonts w:ascii="Times New Roman" w:eastAsiaTheme="minorHAnsi" w:hAnsi="Times New Roman"/>
          <w:i/>
          <w:iCs/>
          <w:caps/>
          <w:sz w:val="24"/>
          <w:szCs w:val="24"/>
          <w:lang w:val="sq-AL"/>
        </w:rPr>
        <w:t xml:space="preserve"> C</w:t>
      </w:r>
      <w:r w:rsidRPr="00027664">
        <w:rPr>
          <w:rFonts w:ascii="Times New Roman" w:eastAsiaTheme="minorHAnsi" w:hAnsi="Times New Roman"/>
          <w:i/>
          <w:iCs/>
          <w:sz w:val="24"/>
          <w:szCs w:val="24"/>
          <w:lang w:val="sq-AL"/>
        </w:rPr>
        <w:t>ourt</w:t>
      </w:r>
      <w:r w:rsidRPr="00027664">
        <w:rPr>
          <w:rFonts w:ascii="Times New Roman" w:eastAsiaTheme="minorHAnsi" w:hAnsi="Times New Roman"/>
          <w:i/>
          <w:iCs/>
          <w:caps/>
          <w:sz w:val="24"/>
          <w:szCs w:val="24"/>
          <w:lang w:val="sq-AL"/>
        </w:rPr>
        <w:t xml:space="preserve"> N</w:t>
      </w:r>
      <w:r w:rsidRPr="00027664">
        <w:rPr>
          <w:rFonts w:ascii="Times New Roman" w:eastAsiaTheme="minorHAnsi" w:hAnsi="Times New Roman"/>
          <w:i/>
          <w:iCs/>
          <w:sz w:val="24"/>
          <w:szCs w:val="24"/>
          <w:lang w:val="sq-AL"/>
        </w:rPr>
        <w:t>o</w:t>
      </w:r>
      <w:r w:rsidRPr="00027664">
        <w:rPr>
          <w:rFonts w:ascii="Times New Roman" w:eastAsiaTheme="minorHAnsi" w:hAnsi="Times New Roman"/>
          <w:i/>
          <w:iCs/>
          <w:caps/>
          <w:sz w:val="24"/>
          <w:szCs w:val="24"/>
          <w:lang w:val="sq-AL"/>
        </w:rPr>
        <w:t>. 11, d</w:t>
      </w:r>
      <w:r w:rsidRPr="00027664">
        <w:rPr>
          <w:rFonts w:ascii="Times New Roman" w:eastAsiaTheme="minorHAnsi" w:hAnsi="Times New Roman"/>
          <w:i/>
          <w:iCs/>
          <w:sz w:val="24"/>
          <w:szCs w:val="24"/>
          <w:lang w:val="sq-AL"/>
        </w:rPr>
        <w:t>ated</w:t>
      </w:r>
      <w:r w:rsidRPr="00027664">
        <w:rPr>
          <w:rFonts w:ascii="Times New Roman" w:eastAsiaTheme="minorHAnsi" w:hAnsi="Times New Roman"/>
          <w:i/>
          <w:iCs/>
          <w:caps/>
          <w:sz w:val="24"/>
          <w:szCs w:val="24"/>
          <w:lang w:val="sq-AL"/>
        </w:rPr>
        <w:t xml:space="preserve"> 2.4.2008</w:t>
      </w:r>
      <w:r w:rsidRPr="00027664">
        <w:rPr>
          <w:rFonts w:ascii="Times New Roman" w:eastAsiaTheme="minorHAnsi" w:hAnsi="Times New Roman"/>
          <w:sz w:val="24"/>
          <w:szCs w:val="24"/>
          <w:lang w:val="sq-AL"/>
        </w:rPr>
        <w:t>)</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316</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 xml:space="preserve">Resistance and assault against the judge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Resistance with violence, assaults and other acts of violence committed against the judge or members of the court panel, the prosecutor, the lawyer, experts, any arbitrator appointed for a case, to obstruct them in the performance of their duty or because of it, shall be punishable by a fine or by imprisonment of up to seven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317</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 xml:space="preserve">Threats against the judge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Threats made against the judge or members of the court panel, the prosecutor, the lawyer or any arbitrator appointed for a case because of their activity, shall be punishable by a fine or by imprisonment of up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318</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Insulting the judge</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(Amended by Law No. 23/2012, dated 1.3.2012)</w:t>
      </w:r>
    </w:p>
    <w:p w:rsidR="003F44A2" w:rsidRPr="00027664" w:rsidRDefault="003F44A2" w:rsidP="003F44A2">
      <w:pPr>
        <w:autoSpaceDE w:val="0"/>
        <w:autoSpaceDN w:val="0"/>
        <w:adjustRightInd w:val="0"/>
        <w:spacing w:after="0" w:line="240" w:lineRule="auto"/>
        <w:ind w:firstLine="720"/>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Insulting the judge or members of the court panel, the prosecutor, the lawyer or a member of the arbitration for their activity in a case constitutes a criminal misdemeanor and is punishable by a fine or by imprisonment of up to three months.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319</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Active corruption of the judge, prosecutor and other officials of justice</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(Amended by Law No. 9275, dated 16.9.2004; the part which also provides for punishment by fine, as a principal penalty, alongside imprisonment, repealed by Law No. 144, dated 2.5.2013)</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promise, proposal or giving, directly or indirectly, of any undue advantage, for oneself or for other persons, to the judge, prosecutor or any other employee of the justice bodies, for performing or not performing an action related to his duty or function, shall be punishable by imprisonment from one to four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319/a</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Active corruption of the judge or official of international courts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23/2012, dated 1.3.2012; the part which also provides for punishment by fine, as a principal penalty, alongside imprisonment, repealed by Law No. 144, dated 2.5.2013</w:t>
      </w:r>
      <w:r w:rsidRPr="00027664">
        <w:rPr>
          <w:rFonts w:ascii="Times New Roman" w:eastAsiaTheme="minorHAnsi" w:hAnsi="Times New Roman"/>
          <w:sz w:val="24"/>
          <w:szCs w:val="24"/>
          <w:lang w:val="sq-AL"/>
        </w:rPr>
        <w:t>)</w:t>
      </w:r>
    </w:p>
    <w:p w:rsidR="003F44A2" w:rsidRPr="00027664" w:rsidRDefault="003F44A2" w:rsidP="003F44A2">
      <w:pPr>
        <w:autoSpaceDE w:val="0"/>
        <w:autoSpaceDN w:val="0"/>
        <w:adjustRightInd w:val="0"/>
        <w:spacing w:after="0" w:line="240" w:lineRule="auto"/>
        <w:ind w:firstLine="720"/>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promise, proposal or giving, directly or indirectly, of any undue advantage, for oneself or for other persons, to the judge or official of international courts, for performing or not performing an action related to his duty or function, shall be punishable by imprisonment from one to four years.</w:t>
      </w:r>
    </w:p>
    <w:p w:rsidR="003F44A2" w:rsidRPr="00027664" w:rsidRDefault="003F44A2" w:rsidP="003F44A2">
      <w:pPr>
        <w:autoSpaceDE w:val="0"/>
        <w:autoSpaceDN w:val="0"/>
        <w:adjustRightInd w:val="0"/>
        <w:spacing w:after="0" w:line="240" w:lineRule="auto"/>
        <w:ind w:firstLine="720"/>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319/b</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Active corruption of domestic and foreign arbitrators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23/2012, dated 1.3.2012; the part which also provides for punishment by fine, as a principal penalty, alongside imprisonment, repealed by Law No. 144, dated 2.5.2013</w:t>
      </w:r>
      <w:r w:rsidRPr="00027664">
        <w:rPr>
          <w:rFonts w:ascii="Times New Roman" w:eastAsiaTheme="minorHAnsi" w:hAnsi="Times New Roman"/>
          <w:sz w:val="24"/>
          <w:szCs w:val="24"/>
          <w:lang w:val="sq-AL"/>
        </w:rPr>
        <w:t>)</w:t>
      </w:r>
    </w:p>
    <w:p w:rsidR="003F44A2" w:rsidRPr="00027664" w:rsidRDefault="003F44A2" w:rsidP="003F44A2">
      <w:pPr>
        <w:autoSpaceDE w:val="0"/>
        <w:autoSpaceDN w:val="0"/>
        <w:adjustRightInd w:val="0"/>
        <w:spacing w:after="0" w:line="240" w:lineRule="auto"/>
        <w:ind w:firstLine="720"/>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promise, proposal or giving, directly or indirectly, of any undue advantage, for oneself or for other persons, to a domestic or foreign arbitrator, for performing or not performing an action related to his duty or function, shall be punishable by imprisonment from one to four years.</w:t>
      </w:r>
    </w:p>
    <w:p w:rsidR="003F44A2" w:rsidRPr="00027664" w:rsidRDefault="003F44A2" w:rsidP="003F44A2">
      <w:pPr>
        <w:autoSpaceDE w:val="0"/>
        <w:autoSpaceDN w:val="0"/>
        <w:adjustRightInd w:val="0"/>
        <w:spacing w:after="0" w:line="240" w:lineRule="auto"/>
        <w:ind w:firstLine="720"/>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319/c</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Active corruption of members of foreign juries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23/2012, dated 1.3.2012; the part which also provides for punishment by fine, as a principal penalty, alongside imprisonment, repealed by Law No. 144, dated 2.5.2013</w:t>
      </w:r>
      <w:r w:rsidRPr="00027664">
        <w:rPr>
          <w:rFonts w:ascii="Times New Roman" w:eastAsiaTheme="minorHAnsi" w:hAnsi="Times New Roman"/>
          <w:sz w:val="24"/>
          <w:szCs w:val="24"/>
          <w:lang w:val="sq-AL"/>
        </w:rPr>
        <w:t>)</w:t>
      </w:r>
    </w:p>
    <w:p w:rsidR="003F44A2" w:rsidRPr="00027664" w:rsidRDefault="003F44A2" w:rsidP="003F44A2">
      <w:pPr>
        <w:autoSpaceDE w:val="0"/>
        <w:autoSpaceDN w:val="0"/>
        <w:adjustRightInd w:val="0"/>
        <w:spacing w:after="0" w:line="240" w:lineRule="auto"/>
        <w:ind w:firstLine="720"/>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promise, proposal or giving, directly or indirectly, of any undue advantage, for oneself or for other persons, to members of foreign juries, for performing or not performing an action related to his duty or function, shall be punishable by imprisonment from one to four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319/ç</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Passive corruption of judges, prosecutors and other officials of justice bodies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9275, dated 16.9.2004; renumbered by Law No. 23/2012, dated 1.3.2012; the part which also provides for punishment by fine, as a principal penalty, alongside imprisonment, repealed by Law No. 144, dated 2.5.2013)</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solicitation or receipt, directly or indirectly, of any undue advantage or such a promise, for oneself or for other persons, or the acceptance of an offer or promise arising from the undue advantage, by a judge, prosecutor or other officials of the justice bodies, for performing or not performing an action related to his duty or function, shall be punishable by imprisonment from three to ten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319/d</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Passive corruption of a judge or official of international courts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23/2012, dated 1.3.2012; the part which also provides for punishment by fine, as a principal penalty, alongside imprisonment, repealed by Law No. 144, dated 2.5.2013)</w:t>
      </w:r>
    </w:p>
    <w:p w:rsidR="003F44A2" w:rsidRPr="00027664" w:rsidRDefault="003F44A2" w:rsidP="003F44A2">
      <w:pPr>
        <w:autoSpaceDE w:val="0"/>
        <w:autoSpaceDN w:val="0"/>
        <w:adjustRightInd w:val="0"/>
        <w:spacing w:after="0" w:line="240" w:lineRule="auto"/>
        <w:ind w:firstLine="720"/>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solicitation or receipt, directly or indirectly, of any undue advantage or such a promise, for oneself or for other persons, or the acceptance of an offer or promise arising from the undue advantage, by a judge or official of an international court, for performing or not performing an action related to his duty or function, shall be punishable by imprisonment from three to ten years.</w:t>
      </w:r>
    </w:p>
    <w:p w:rsidR="003F44A2" w:rsidRPr="00027664" w:rsidRDefault="003F44A2" w:rsidP="003F44A2">
      <w:pPr>
        <w:autoSpaceDE w:val="0"/>
        <w:autoSpaceDN w:val="0"/>
        <w:adjustRightInd w:val="0"/>
        <w:spacing w:after="0" w:line="240" w:lineRule="auto"/>
        <w:ind w:firstLine="720"/>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319/dh</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Passive corruption of domestic and foreign arbitrators</w:t>
      </w:r>
    </w:p>
    <w:p w:rsidR="003F44A2" w:rsidRPr="00027664" w:rsidRDefault="003F44A2" w:rsidP="003F44A2">
      <w:pPr>
        <w:autoSpaceDE w:val="0"/>
        <w:autoSpaceDN w:val="0"/>
        <w:adjustRightInd w:val="0"/>
        <w:spacing w:after="0" w:line="240" w:lineRule="auto"/>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23/2012, dated 1.3.2012; the part which also provides for punishment by fine, as a principal penalty, alongside imprisonment, repealed by Law No. 144, dated 2.5.2013)</w:t>
      </w:r>
    </w:p>
    <w:p w:rsidR="003F44A2" w:rsidRPr="00027664" w:rsidRDefault="003F44A2" w:rsidP="003F44A2">
      <w:pPr>
        <w:autoSpaceDE w:val="0"/>
        <w:autoSpaceDN w:val="0"/>
        <w:adjustRightInd w:val="0"/>
        <w:spacing w:after="0" w:line="240" w:lineRule="auto"/>
        <w:ind w:firstLine="720"/>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solicitation or receipt, directly or indirectly, of any undue advantage or such a promise, for oneself or for other persons, or the acceptance of an offer or promise arising from the undue advantage, by a domestic or foreign arbitrator, for performing or not performing an action related to his duty or function, shall be punishable by imprisonment from two to eight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319/e</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Passive corruption of members of foreign judicial juries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23/2012, dated 1.3.2012; the part which also provides for punishment by fine, as a principal penalty, alongside imprisonment, repealed by Law No. 144, dated 2.5.2013)</w:t>
      </w:r>
    </w:p>
    <w:p w:rsidR="003F44A2" w:rsidRPr="00027664" w:rsidRDefault="003F44A2" w:rsidP="003F44A2">
      <w:pPr>
        <w:autoSpaceDE w:val="0"/>
        <w:autoSpaceDN w:val="0"/>
        <w:adjustRightInd w:val="0"/>
        <w:spacing w:after="0" w:line="240" w:lineRule="auto"/>
        <w:ind w:firstLine="720"/>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solicitation or receipt, directly or indirectly, of any undue advantage or such a promise, for oneself or for other persons, or the acceptance of an offer or promise arising from the undue advantage, by a member of foreign judicial juries, for performing or not performing an action related to his duty or function, shall be punishable by imprisonment from two to eight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sz w:val="24"/>
          <w:szCs w:val="24"/>
          <w:lang w:val="sq-AL"/>
        </w:rPr>
        <w:t>Article 320</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Obstruction of the execution of court decisions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concealment, alienation, consumption, damage, or destruction of items with respect to which a court decision has been rendered, or the performance of other actions intended to prevent or hinder the execution of a court decision, constitutes a criminal misdemeanor and is punishable by a fine or imprisonment of up to two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320/a</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Non-execution without justified reasons of a court decision</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(Added by Law no. 8733, dated 24.1.2001)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Non-execution without justified reasons of a criminal or civil court decision by the employee charged with executing judgments constitutes a criminal misdemeanor and is punishable by a fine or imprisonment of up to two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When this offence is committed for the purpose of gain or any other interest given or promised, as well as to favour persons who have an interest in the non-execution of the decision, it is punishable by a fine or imprisonment of up to three years.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321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Acts in contravention of a court decision</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(Paragraph added by Law no. 23/2012, dated 1.3.2012)</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performance of acts in contravention of a court decision regarding the obligations arising from supplementary sentences issued by the court constitutes a criminal misdemeanor and is punishable by a fine or imprisonment of up to two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performance of acts in contravention of a court decision, regarding the obligations arising from the protection orders issued by the court, constitutes a criminal misdemeanor and is punishable by imprisonment of up to two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322</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 xml:space="preserve">Breaking of seals and marks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intentional breaking of seals and other marks placed on various objects by the criminal prosecution and judicial authorities constitutes a criminal misdemeanor and is punishable by a fine or imprisonment of up to six months.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323</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 xml:space="preserve">The escape of a prisoner from the place of detention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The escape of a detainee, arrestee or convicted prisoner from the place of mandatory detention or during their transport from one place to another is punishable by imprisonment of up to five years.</w:t>
      </w: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When the criminal offence is committed with violence or with the use of weapons, incendiary, explosive or poisonous substances, it is punishable by imprisonment from five to fifteen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324</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Assisting a prisoner to escape</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sz w:val="24"/>
          <w:szCs w:val="24"/>
          <w:lang w:val="sq-AL"/>
        </w:rPr>
      </w:pPr>
      <w:r w:rsidRPr="00027664">
        <w:rPr>
          <w:rFonts w:ascii="Times New Roman" w:eastAsiaTheme="minorHAnsi" w:hAnsi="Times New Roman"/>
          <w:bCs/>
          <w:i/>
          <w:sz w:val="24"/>
          <w:szCs w:val="24"/>
          <w:lang w:val="sq-AL"/>
        </w:rPr>
        <w:t>(First paragraph amended by Law No. 135/2015, dated 5.12.2015)</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hAnsi="Times New Roman"/>
          <w:spacing w:val="-4"/>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r w:rsidRPr="00027664">
        <w:rPr>
          <w:rFonts w:ascii="Times New Roman" w:hAnsi="Times New Roman"/>
          <w:spacing w:val="-4"/>
          <w:sz w:val="24"/>
          <w:szCs w:val="24"/>
          <w:lang w:val="sq-AL"/>
        </w:rPr>
        <w:t>Giving advice, information, or means to a detainee, arrestee or prisoner, with the intention of helping them escape from the place of mandatory detention, is punishable by imprisonment from three to seven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assistance is provided by a person tasked with guarding, supervising or transporting, or who by virtue of their function has the right to enter places of detention or have contact with detainees, arrestees or prisoners, it is punishable by imprisonment from five to ten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0"/>
        <w:jc w:val="center"/>
        <w:rPr>
          <w:rFonts w:ascii="Times New Roman" w:eastAsiaTheme="minorHAnsi" w:hAnsi="Times New Roman"/>
          <w:sz w:val="24"/>
          <w:szCs w:val="24"/>
          <w:lang w:val="sq-AL"/>
        </w:rPr>
      </w:pPr>
    </w:p>
    <w:p w:rsidR="003F44A2" w:rsidRPr="00027664" w:rsidRDefault="003F44A2" w:rsidP="003F44A2">
      <w:pPr>
        <w:pStyle w:val="ListParagraph"/>
        <w:widowControl w:val="0"/>
        <w:spacing w:after="0" w:line="240" w:lineRule="auto"/>
        <w:ind w:left="0" w:firstLine="284"/>
        <w:jc w:val="center"/>
        <w:rPr>
          <w:rFonts w:ascii="Times New Roman" w:hAnsi="Times New Roman"/>
          <w:spacing w:val="-4"/>
          <w:sz w:val="24"/>
          <w:szCs w:val="24"/>
          <w:lang w:val="sq-AL"/>
        </w:rPr>
      </w:pPr>
      <w:r w:rsidRPr="00027664">
        <w:rPr>
          <w:rFonts w:ascii="Times New Roman" w:hAnsi="Times New Roman"/>
          <w:spacing w:val="-4"/>
          <w:sz w:val="24"/>
          <w:szCs w:val="24"/>
          <w:lang w:val="sq-AL"/>
        </w:rPr>
        <w:t>Article 324/a</w:t>
      </w:r>
    </w:p>
    <w:p w:rsidR="003F44A2" w:rsidRPr="00027664" w:rsidRDefault="003F44A2" w:rsidP="003F44A2">
      <w:pPr>
        <w:pStyle w:val="ListParagraph"/>
        <w:widowControl w:val="0"/>
        <w:spacing w:after="0" w:line="240" w:lineRule="auto"/>
        <w:ind w:left="0" w:firstLine="284"/>
        <w:jc w:val="center"/>
        <w:rPr>
          <w:rFonts w:ascii="Times New Roman" w:hAnsi="Times New Roman"/>
          <w:b/>
          <w:sz w:val="24"/>
          <w:szCs w:val="24"/>
          <w:lang w:val="sq-AL"/>
        </w:rPr>
      </w:pPr>
      <w:r w:rsidRPr="00027664">
        <w:rPr>
          <w:rFonts w:ascii="Times New Roman" w:hAnsi="Times New Roman"/>
          <w:b/>
          <w:sz w:val="24"/>
          <w:szCs w:val="24"/>
          <w:lang w:val="sq-AL"/>
        </w:rPr>
        <w:t xml:space="preserve">The introduction or possession of prohibited items in the institution for the execution of imprisonment decisions </w:t>
      </w:r>
    </w:p>
    <w:p w:rsidR="003F44A2" w:rsidRPr="00027664" w:rsidRDefault="003F44A2" w:rsidP="003F44A2">
      <w:pPr>
        <w:pStyle w:val="ListParagraph"/>
        <w:widowControl w:val="0"/>
        <w:spacing w:after="0" w:line="240" w:lineRule="auto"/>
        <w:ind w:left="0" w:firstLine="284"/>
        <w:jc w:val="center"/>
        <w:rPr>
          <w:rFonts w:ascii="Times New Roman" w:hAnsi="Times New Roman"/>
          <w:b/>
          <w:sz w:val="24"/>
          <w:szCs w:val="24"/>
          <w:lang w:val="sq-AL"/>
        </w:rPr>
      </w:pPr>
      <w:r w:rsidRPr="00027664">
        <w:rPr>
          <w:rFonts w:ascii="Times New Roman" w:hAnsi="Times New Roman"/>
          <w:b/>
          <w:sz w:val="24"/>
          <w:szCs w:val="24"/>
          <w:lang w:val="sq-AL"/>
        </w:rPr>
        <w:t>with imprisonment</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sz w:val="24"/>
          <w:szCs w:val="24"/>
          <w:lang w:val="sq-AL"/>
        </w:rPr>
      </w:pPr>
      <w:r w:rsidRPr="00027664">
        <w:rPr>
          <w:rFonts w:ascii="Times New Roman" w:eastAsiaTheme="minorHAnsi" w:hAnsi="Times New Roman"/>
          <w:bCs/>
          <w:i/>
          <w:sz w:val="24"/>
          <w:szCs w:val="24"/>
          <w:lang w:val="sq-AL"/>
        </w:rPr>
        <w:t>(Added by Law No. 135/2015, dated 5.12.2015)</w:t>
      </w:r>
    </w:p>
    <w:p w:rsidR="003F44A2" w:rsidRPr="00027664" w:rsidRDefault="003F44A2" w:rsidP="003F44A2">
      <w:pPr>
        <w:pStyle w:val="Hapesira7"/>
        <w:rPr>
          <w:rFonts w:ascii="Times New Roman" w:hAnsi="Times New Roman" w:cs="Times New Roman"/>
          <w:sz w:val="24"/>
          <w:lang w:val="sq-AL"/>
        </w:rPr>
      </w:pPr>
    </w:p>
    <w:p w:rsidR="003F44A2" w:rsidRPr="00027664" w:rsidRDefault="003F44A2" w:rsidP="003F44A2">
      <w:pPr>
        <w:pStyle w:val="ListParagraph"/>
        <w:widowControl w:val="0"/>
        <w:spacing w:after="0" w:line="240" w:lineRule="auto"/>
        <w:ind w:left="0" w:firstLine="284"/>
        <w:jc w:val="both"/>
        <w:rPr>
          <w:rFonts w:ascii="Times New Roman" w:hAnsi="Times New Roman"/>
          <w:sz w:val="24"/>
          <w:szCs w:val="24"/>
          <w:lang w:val="sq-AL"/>
        </w:rPr>
      </w:pPr>
      <w:r w:rsidRPr="00027664">
        <w:rPr>
          <w:rFonts w:ascii="Times New Roman" w:hAnsi="Times New Roman"/>
          <w:sz w:val="24"/>
          <w:szCs w:val="24"/>
          <w:lang w:val="sq-AL"/>
        </w:rPr>
        <w:tab/>
        <w:t>The introduction or possession of prohibited items in the institution for the execution of imprisonment decisions, which, according to the applicable legislation, are prohibited, is punishable by imprisonment from one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0"/>
        <w:rPr>
          <w:rFonts w:ascii="Times New Roman" w:eastAsiaTheme="minorHAnsi" w:hAnsi="Times New Roman"/>
          <w:sz w:val="24"/>
          <w:szCs w:val="24"/>
          <w:lang w:val="sq-AL"/>
        </w:rPr>
      </w:pPr>
      <w:r w:rsidRPr="00027664">
        <w:rPr>
          <w:rFonts w:ascii="Times New Roman" w:hAnsi="Times New Roman"/>
          <w:sz w:val="24"/>
          <w:szCs w:val="24"/>
          <w:lang w:val="sq-AL"/>
        </w:rPr>
        <w:tab/>
        <w:t>This offence, when committed in collaboration, more than once, or by a person whose duty is to guard and ensure physical security or who, by virtue of duty or profession, has the right to enter places of detention, is punishable by imprisonment from five to ten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CHAPTER X</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CRIMINAL OFFENCES AFFECTING FREE ELECTIONS AND THE DEMOCRATIC SYSTEM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sz w:val="24"/>
          <w:szCs w:val="24"/>
          <w:lang w:val="sq-AL"/>
        </w:rPr>
        <w:t>OF THE ELECTIONS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325</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Obstruction of electoral subjects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(Amended by Law No. 23/2012, dated 1.3.2012, wording amended by Law No. 89/2017, dated 22.5.2017)</w:t>
      </w:r>
    </w:p>
    <w:p w:rsidR="003F44A2" w:rsidRPr="00027664" w:rsidRDefault="003F44A2" w:rsidP="003F44A2">
      <w:pPr>
        <w:autoSpaceDE w:val="0"/>
        <w:autoSpaceDN w:val="0"/>
        <w:adjustRightInd w:val="0"/>
        <w:spacing w:after="0" w:line="240" w:lineRule="auto"/>
        <w:ind w:firstLine="720"/>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Obstructing, by means of threats, violence, or any other method, electoral subjects or candidates from carrying out their activity in accordance with the law during the election campaign, is punishable by imprisonment from one year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326</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Falsification of electoral material and election results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(Amended by Law No. 23/2012, dated 1.3.2012; the part providing also for punishment by fine, as a principal punishment in addition to imprisonment, repealed by Law No. 144, dated 2.5.2013)</w:t>
      </w:r>
    </w:p>
    <w:p w:rsidR="003F44A2" w:rsidRPr="00027664" w:rsidRDefault="003F44A2" w:rsidP="003F44A2">
      <w:pPr>
        <w:autoSpaceDE w:val="0"/>
        <w:autoSpaceDN w:val="0"/>
        <w:adjustRightInd w:val="0"/>
        <w:spacing w:after="0" w:line="240" w:lineRule="auto"/>
        <w:ind w:firstLine="720"/>
        <w:rPr>
          <w:rFonts w:ascii="Times New Roman" w:eastAsiaTheme="minorHAnsi" w:hAnsi="Times New Roman"/>
          <w:sz w:val="24"/>
          <w:szCs w:val="24"/>
          <w:lang w:val="sq-AL"/>
        </w:rPr>
      </w:pP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Falsification, distribution, or use of ballot papers, documents, and electoral material, with the purpose of altering the election result by presenting data known to be inaccurate, replacing correct information with false data, or by unlawfully inserting ballot papers into the ballot box, is punishable by imprisonment from one to five years.</w:t>
      </w: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When this offence is committed by persons who are responsible for administering the electoral process, or has resulted in serious consequences for the conduct of the voting, has compromised the integrity of the election result, or has caused the invalidity of the elections, it is punishable by imprisonment from three to seven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326/a</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 xml:space="preserve"> Intentional damage to electoral material</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23/2012, dated 1.3.2012; the part providing for a fine, as a principal penalty in addition to imprisonment, was repealed by Law no. 144, dated 2.5.2013)</w:t>
      </w:r>
    </w:p>
    <w:p w:rsidR="003F44A2" w:rsidRPr="00027664" w:rsidRDefault="003F44A2" w:rsidP="003F44A2">
      <w:pPr>
        <w:autoSpaceDE w:val="0"/>
        <w:autoSpaceDN w:val="0"/>
        <w:adjustRightInd w:val="0"/>
        <w:spacing w:after="0" w:line="180" w:lineRule="atLeast"/>
        <w:ind w:firstLine="720"/>
        <w:rPr>
          <w:rFonts w:ascii="Times New Roman" w:eastAsiaTheme="minorHAnsi" w:hAnsi="Times New Roman"/>
          <w:sz w:val="24"/>
          <w:szCs w:val="24"/>
          <w:lang w:val="sq-AL"/>
        </w:rPr>
      </w:pP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Intentional damage, alteration, destruction, or replacement in violation of the law of equipment, seals, security codes, or any other electoral material provided for by law, is punishable by imprisonment from six months to five years.</w:t>
      </w: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When these offences are committed by persons responsible for administering the election, or in cooperation, or more than once, or when they have resulted in serious consequences for the conduct of the elections, have led to their invalidity, or have compromised the result of the voting, they are punishable by imprisonment from three to eight years.</w:t>
      </w:r>
    </w:p>
    <w:p w:rsidR="003F44A2" w:rsidRPr="00027664" w:rsidRDefault="003F44A2" w:rsidP="003F44A2">
      <w:pPr>
        <w:pStyle w:val="Paragraf02"/>
        <w:rPr>
          <w:rFonts w:ascii="Times New Roman" w:hAnsi="Times New Roman" w:cs="Times New Roman"/>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327</w:t>
      </w:r>
      <w:bookmarkStart w:id="1" w:name="_GoBack"/>
      <w:bookmarkEnd w:id="1"/>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 xml:space="preserve">Violation of the secrecy of voting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(Amended by Law no. 23/2012, dated 1.3.2012 and by Law no. 89/2017, dated 22.5.2017)</w:t>
      </w:r>
    </w:p>
    <w:p w:rsidR="003F44A2" w:rsidRPr="00027664" w:rsidRDefault="003F44A2" w:rsidP="003F44A2">
      <w:pPr>
        <w:autoSpaceDE w:val="0"/>
        <w:autoSpaceDN w:val="0"/>
        <w:adjustRightInd w:val="0"/>
        <w:spacing w:after="0" w:line="240" w:lineRule="auto"/>
        <w:ind w:firstLine="720"/>
        <w:rPr>
          <w:rFonts w:ascii="Times New Roman" w:eastAsiaTheme="minorHAnsi" w:hAnsi="Times New Roman"/>
          <w:sz w:val="24"/>
          <w:szCs w:val="24"/>
          <w:lang w:val="sq-AL"/>
        </w:rPr>
      </w:pPr>
    </w:p>
    <w:p w:rsidR="003F44A2" w:rsidRPr="00027664" w:rsidRDefault="003F44A2" w:rsidP="003F44A2">
      <w:pPr>
        <w:spacing w:after="0" w:line="240" w:lineRule="auto"/>
        <w:rPr>
          <w:rFonts w:ascii="Times New Roman" w:hAnsi="Times New Roman"/>
          <w:sz w:val="24"/>
          <w:szCs w:val="24"/>
          <w:lang w:val="sq-AL"/>
        </w:rPr>
      </w:pPr>
      <w:r w:rsidRPr="00027664">
        <w:rPr>
          <w:rFonts w:ascii="Times New Roman" w:hAnsi="Times New Roman"/>
          <w:sz w:val="24"/>
          <w:szCs w:val="24"/>
          <w:lang w:val="sq-AL"/>
        </w:rPr>
        <w:t>Violation of the rules guaranteeing the secrecy of voting by the voter, by photographing the ballot paper, or filming it, or recording in any manner and form the way of voting, or displaying them to other persons, constitutes a criminal offence and is punishable by imprisonment from three months to three years.</w:t>
      </w:r>
    </w:p>
    <w:p w:rsidR="003F44A2" w:rsidRPr="00027664" w:rsidRDefault="003F44A2" w:rsidP="003F44A2">
      <w:pPr>
        <w:spacing w:after="0" w:line="240" w:lineRule="auto"/>
        <w:rPr>
          <w:rFonts w:ascii="Times New Roman" w:hAnsi="Times New Roman"/>
          <w:sz w:val="24"/>
          <w:szCs w:val="24"/>
          <w:lang w:val="sq-AL"/>
        </w:rPr>
      </w:pPr>
      <w:r w:rsidRPr="00027664">
        <w:rPr>
          <w:rFonts w:ascii="Times New Roman" w:hAnsi="Times New Roman"/>
          <w:sz w:val="24"/>
          <w:szCs w:val="24"/>
          <w:lang w:val="sq-AL"/>
        </w:rPr>
        <w:t xml:space="preserve">Violation of the rules guaranteeing the secrecy of voting by persons entrusted with the elections constitutes a criminal offence and is punishable by imprisonment from six months to three years.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0"/>
        <w:rPr>
          <w:rFonts w:ascii="Times New Roman" w:eastAsiaTheme="minorHAnsi" w:hAnsi="Times New Roman"/>
          <w:sz w:val="24"/>
          <w:szCs w:val="24"/>
          <w:lang w:val="sq-AL"/>
        </w:rPr>
      </w:pPr>
      <w:r w:rsidRPr="00027664">
        <w:rPr>
          <w:rFonts w:ascii="Times New Roman" w:hAnsi="Times New Roman"/>
          <w:sz w:val="24"/>
          <w:szCs w:val="24"/>
          <w:lang w:val="sq-AL"/>
        </w:rPr>
        <w:tab/>
        <w:t>Incitement with or without reward, or coercion of the voter to violate the rules guaranteeing the secrecy of voting, according to the first paragraph of this article, constitutes a criminal offence and is punishable by imprisonment from one year to four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Article 327/a </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 xml:space="preserve"> Voting more than once or without being identified</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23/2012, dated 1.3.2012; third paragraph amended by Law no. 89/2017, dated 22.5.2017)</w:t>
      </w:r>
    </w:p>
    <w:p w:rsidR="003F44A2" w:rsidRPr="00027664" w:rsidRDefault="003F44A2" w:rsidP="003F44A2">
      <w:pPr>
        <w:autoSpaceDE w:val="0"/>
        <w:autoSpaceDN w:val="0"/>
        <w:adjustRightInd w:val="0"/>
        <w:spacing w:after="0" w:line="180" w:lineRule="atLeast"/>
        <w:ind w:firstLine="720"/>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6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Voting more than once in the same election, voting for other persons by presenting false identification documents or by using the documents of other voters is punishable by imprisonment from one to three years.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Intentional allowing of the commission of this offence by election commissioners is punishable by imprisonment from one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Intentional allowing by election commissioners of voting without identifying the citizen according to the law constitutes a criminal offence and is punishable by imprisonment from six months up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328</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 xml:space="preserve">Active corruption in elections </w:t>
      </w:r>
    </w:p>
    <w:p w:rsidR="003F44A2" w:rsidRPr="00027664" w:rsidRDefault="003F44A2" w:rsidP="003F44A2">
      <w:pPr>
        <w:spacing w:after="0" w:line="240" w:lineRule="auto"/>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(Amended by Law no. 23/2012, dated 1.3.2012 and by Law no. 89/2017, dated 22.5.2017, words removed by law</w:t>
      </w:r>
      <w:r w:rsidRPr="00027664">
        <w:rPr>
          <w:rFonts w:ascii="Times New Roman" w:hAnsi="Times New Roman"/>
          <w:sz w:val="24"/>
          <w:szCs w:val="24"/>
          <w:lang w:val="sq-AL"/>
        </w:rPr>
        <w:t xml:space="preserve"> </w:t>
      </w:r>
      <w:r w:rsidRPr="00027664">
        <w:rPr>
          <w:rFonts w:ascii="Times New Roman" w:eastAsiaTheme="minorHAnsi" w:hAnsi="Times New Roman"/>
          <w:i/>
          <w:iCs/>
          <w:sz w:val="24"/>
          <w:szCs w:val="24"/>
          <w:lang w:val="sq-AL"/>
        </w:rPr>
        <w:t>no. 146/2020, dated 17.12.2020)</w:t>
      </w:r>
    </w:p>
    <w:p w:rsidR="003F44A2" w:rsidRPr="00027664" w:rsidRDefault="003F44A2" w:rsidP="003F44A2">
      <w:pPr>
        <w:autoSpaceDE w:val="0"/>
        <w:autoSpaceDN w:val="0"/>
        <w:adjustRightInd w:val="0"/>
        <w:spacing w:after="0" w:line="180" w:lineRule="atLeast"/>
        <w:ind w:firstLine="720"/>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Offering or giving money, material goods, a promise of employment or other favors in any form, to the voter or other persons connected to them, with the aim of obtaining their signature for the presentation of a candidate in the election, to vote in a specific manner, to participate or not in voting, or to engage in unlawful activities in support of a candidate or political party, constitutes a criminal offence and is punishable by imprisonment from one year up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328/a</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 xml:space="preserve">Use of public office for political or electoral activities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23/2012, dated 1.3.2012; amended by Law no. 89/2017, dated 22.5.2017,</w:t>
      </w:r>
      <w:r w:rsidRPr="00027664">
        <w:rPr>
          <w:rFonts w:ascii="Times New Roman" w:hAnsi="Times New Roman"/>
          <w:sz w:val="24"/>
          <w:szCs w:val="24"/>
        </w:rPr>
        <w:t xml:space="preserve"> </w:t>
      </w:r>
      <w:r w:rsidRPr="00027664">
        <w:rPr>
          <w:rFonts w:ascii="Times New Roman" w:eastAsiaTheme="minorHAnsi" w:hAnsi="Times New Roman"/>
          <w:i/>
          <w:iCs/>
          <w:sz w:val="24"/>
          <w:szCs w:val="24"/>
          <w:lang w:val="sq-AL"/>
        </w:rPr>
        <w:t>words removed in the last paragraph by Law no. 146/2020, dated 17.12.2020)</w:t>
      </w:r>
    </w:p>
    <w:p w:rsidR="003F44A2" w:rsidRPr="00027664" w:rsidRDefault="003F44A2" w:rsidP="003F44A2">
      <w:pPr>
        <w:autoSpaceDE w:val="0"/>
        <w:autoSpaceDN w:val="0"/>
        <w:adjustRightInd w:val="0"/>
        <w:spacing w:after="0" w:line="240" w:lineRule="auto"/>
        <w:ind w:firstLine="720"/>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The participation of an employee performing a state duty in the civil service or in a non-political function in state administration, in violation of the law, in activities or the election campaign of a political party or candidate in the elections, constitutes a criminal offence and is punishable by imprisonment from six months up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The obligation or organization for students of pre-university education to participate in the electoral activities of an electoral subject, by employees performing a state duty in public education, or a duty or function in non-public education, constitutes a criminal offence and is punishable by imprisonment from six months up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The obligation or request addressed to citizens, by an employee performing a state duty, that against their will or under the threat of using administrative or disciplinary measures, to participate in the electoral activities of an electoral subject, to take part or not in the elections, to support or not a political party or a candidate in the elections, or to vote in a certain manner, constitutes a criminal offence and is punishable by imprisonment from one year up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The use by an employee performing a state duty, of public goods, the state function or activity, or financial or human resources, with the aim of favoring a political party or candidate in elections, constitutes a criminal offence and is punishable by imprisonment from one year up to three years.</w:t>
      </w:r>
    </w:p>
    <w:p w:rsidR="003F44A2" w:rsidRPr="00027664" w:rsidRDefault="003F44A2" w:rsidP="003F44A2">
      <w:pPr>
        <w:pStyle w:val="NeniNr"/>
        <w:rPr>
          <w:rFonts w:ascii="Times New Roman" w:hAnsi="Times New Roman" w:cs="Times New Roman"/>
          <w:szCs w:val="24"/>
        </w:rPr>
      </w:pPr>
    </w:p>
    <w:p w:rsidR="003F44A2" w:rsidRPr="00027664" w:rsidRDefault="003F44A2" w:rsidP="003F44A2">
      <w:pPr>
        <w:pStyle w:val="NeniNr"/>
        <w:rPr>
          <w:rFonts w:ascii="Times New Roman" w:hAnsi="Times New Roman" w:cs="Times New Roman"/>
          <w:szCs w:val="24"/>
        </w:rPr>
      </w:pPr>
      <w:r w:rsidRPr="00027664">
        <w:rPr>
          <w:rFonts w:ascii="Times New Roman" w:hAnsi="Times New Roman" w:cs="Times New Roman"/>
          <w:szCs w:val="24"/>
        </w:rPr>
        <w:t>Article 328/b</w:t>
      </w:r>
    </w:p>
    <w:p w:rsidR="003F44A2" w:rsidRPr="00027664" w:rsidRDefault="003F44A2" w:rsidP="003F44A2">
      <w:pPr>
        <w:pStyle w:val="NeniNr"/>
        <w:rPr>
          <w:rFonts w:ascii="Times New Roman" w:hAnsi="Times New Roman" w:cs="Times New Roman"/>
          <w:b/>
          <w:szCs w:val="24"/>
        </w:rPr>
      </w:pPr>
      <w:r w:rsidRPr="00027664">
        <w:rPr>
          <w:rFonts w:ascii="Times New Roman" w:hAnsi="Times New Roman" w:cs="Times New Roman"/>
          <w:b/>
          <w:szCs w:val="24"/>
        </w:rPr>
        <w:t>Passive corruption in elections</w:t>
      </w:r>
    </w:p>
    <w:p w:rsidR="003F44A2" w:rsidRPr="00027664" w:rsidRDefault="003F44A2" w:rsidP="003F44A2">
      <w:pPr>
        <w:spacing w:after="0" w:line="240" w:lineRule="auto"/>
        <w:jc w:val="center"/>
        <w:rPr>
          <w:rFonts w:ascii="Times New Roman" w:eastAsiaTheme="minorHAnsi" w:hAnsi="Times New Roman"/>
          <w:i/>
          <w:iCs/>
          <w:sz w:val="24"/>
          <w:szCs w:val="24"/>
          <w:lang w:val="sq-AL"/>
        </w:rPr>
      </w:pPr>
      <w:r w:rsidRPr="00027664">
        <w:rPr>
          <w:rFonts w:ascii="Times New Roman" w:hAnsi="Times New Roman"/>
          <w:i/>
          <w:sz w:val="24"/>
          <w:szCs w:val="24"/>
          <w:lang w:val="sq-AL"/>
        </w:rPr>
        <w:t>(Added by Law No. 89/2017, dated 22.5.2017, words removed by Law No. 146/2020, dated 17.12.2020)</w:t>
      </w:r>
      <w:r w:rsidRPr="00027664">
        <w:rPr>
          <w:rFonts w:ascii="Times New Roman" w:hAnsi="Times New Roman"/>
          <w:sz w:val="24"/>
          <w:szCs w:val="24"/>
          <w:lang w:val="sq-AL"/>
        </w:rPr>
        <w:t xml:space="preserve"> </w:t>
      </w:r>
      <w:r w:rsidRPr="00027664">
        <w:rPr>
          <w:rFonts w:ascii="Times New Roman" w:eastAsiaTheme="minorHAnsi" w:hAnsi="Times New Roman"/>
          <w:i/>
          <w:iCs/>
          <w:sz w:val="24"/>
          <w:szCs w:val="24"/>
          <w:lang w:val="sq-AL"/>
        </w:rPr>
        <w:t>No. 146/2020, dated 17.12.2020)</w:t>
      </w:r>
    </w:p>
    <w:p w:rsidR="003F44A2" w:rsidRPr="00027664" w:rsidRDefault="003F44A2" w:rsidP="003F44A2">
      <w:pPr>
        <w:spacing w:after="0" w:line="240" w:lineRule="auto"/>
        <w:ind w:firstLine="0"/>
        <w:rPr>
          <w:rFonts w:ascii="Times New Roman" w:hAnsi="Times New Roman"/>
          <w:i/>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rPr>
          <w:rFonts w:ascii="Times New Roman" w:eastAsiaTheme="minorHAnsi" w:hAnsi="Times New Roman"/>
          <w:sz w:val="24"/>
          <w:szCs w:val="24"/>
          <w:lang w:val="sq-AL"/>
        </w:rPr>
      </w:pPr>
      <w:r w:rsidRPr="00027664">
        <w:rPr>
          <w:rFonts w:ascii="Times New Roman" w:hAnsi="Times New Roman"/>
          <w:spacing w:val="-4"/>
          <w:sz w:val="24"/>
          <w:szCs w:val="24"/>
          <w:lang w:val="sq-AL"/>
        </w:rPr>
        <w:tab/>
        <w:t>The solicitation or acceptance by the voter of money, material goods, or other favors in any form, for themselves or others, with the intent to provide a signature for the nomination of a candidate in elections, to vote in a certain way, to participate or not in voting, or to engage in unlawful activity in support of a candidate or political party, constitutes a criminal offence and is punishable by imprisonment from one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329</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Threat or violence against participants in elections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(Amended by Law No. 23/2012, dated 1.3.2012; amended by Law No. 89/2017, dated 22.5.2017)</w:t>
      </w:r>
    </w:p>
    <w:p w:rsidR="003F44A2" w:rsidRPr="00027664" w:rsidRDefault="003F44A2" w:rsidP="003F44A2">
      <w:pPr>
        <w:autoSpaceDE w:val="0"/>
        <w:autoSpaceDN w:val="0"/>
        <w:adjustRightInd w:val="0"/>
        <w:spacing w:after="0" w:line="240" w:lineRule="auto"/>
        <w:ind w:firstLine="720"/>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 xml:space="preserve">Threats made to the voter to vote in a certain way or to participate or not in voting constitute a criminal offence and are punishable by imprisonment from six months to three years. </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Threats or use of violence against the commissioner, observer, counter, as well as any other official charged with elections, in order to obstruct them in the performance of their duty or because of their activity in election administration, is punishable by imprisonment from one year to four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this offence is committed in collaboration or more than once, it is punishable by imprisonment from two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330</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Obstruction of the voter</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(Amended by Law No. 23/2012, dated 1.3.2012; wording amended by Law No. 89/2017, dated 22.5.2017)</w:t>
      </w:r>
    </w:p>
    <w:p w:rsidR="003F44A2" w:rsidRPr="00027664" w:rsidRDefault="003F44A2" w:rsidP="003F44A2">
      <w:pPr>
        <w:autoSpaceDE w:val="0"/>
        <w:autoSpaceDN w:val="0"/>
        <w:adjustRightInd w:val="0"/>
        <w:spacing w:after="0" w:line="180" w:lineRule="atLeast"/>
        <w:ind w:firstLine="720"/>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Obstructing the voter from voting at their polling station, by violating voting rules, by taking or damaging their identification document, or in any other form, is punishable by imprisonment from one year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this offence is committed more than once, against more than one voter, or when it is committed by election commissioners, it is punishable by imprisonment from three to seven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330/a</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Abandonment of duty by members of election commissions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(Added by Law No. 23/2012, dated 1.3.2012;</w:t>
      </w:r>
      <w:r w:rsidRPr="00027664">
        <w:rPr>
          <w:rFonts w:ascii="Times New Roman" w:hAnsi="Times New Roman"/>
          <w:sz w:val="24"/>
          <w:szCs w:val="24"/>
        </w:rPr>
        <w:t xml:space="preserve"> </w:t>
      </w:r>
      <w:r w:rsidRPr="00027664">
        <w:rPr>
          <w:rFonts w:ascii="Times New Roman" w:eastAsiaTheme="minorHAnsi" w:hAnsi="Times New Roman"/>
          <w:i/>
          <w:iCs/>
          <w:sz w:val="24"/>
          <w:szCs w:val="24"/>
          <w:lang w:val="sq-AL"/>
        </w:rPr>
        <w:t>wording amended by Law No. 89/2017, dated 22.5.2017)</w:t>
      </w:r>
    </w:p>
    <w:p w:rsidR="003F44A2" w:rsidRPr="00027664" w:rsidRDefault="003F44A2" w:rsidP="003F44A2">
      <w:pPr>
        <w:autoSpaceDE w:val="0"/>
        <w:autoSpaceDN w:val="0"/>
        <w:adjustRightInd w:val="0"/>
        <w:spacing w:after="0" w:line="180" w:lineRule="atLeast"/>
        <w:ind w:firstLine="720"/>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Abandonment of duty or refusal to perform duty by persons charged with the administration of the voting and counting process constitutes a criminal offence and is punishable by imprisonment from six months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When the above actions are committed by taking away or destroying election materials, or when they have caused serious consequences for the voting process or have led to the invalidity of the elections, the penalty is imprisonment from two to seven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331</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Violation of the right to vote</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(Amended by Law No. 23/2012, dated 1.3.2012; the part providing for a fine as a principal penalty, in addition to imprisonment, repealed by Law No. 144, dated 2.5.2013)</w:t>
      </w:r>
    </w:p>
    <w:p w:rsidR="003F44A2" w:rsidRPr="00027664" w:rsidRDefault="003F44A2" w:rsidP="003F44A2">
      <w:pPr>
        <w:autoSpaceDE w:val="0"/>
        <w:autoSpaceDN w:val="0"/>
        <w:adjustRightInd w:val="0"/>
        <w:spacing w:after="0" w:line="180" w:lineRule="atLeast"/>
        <w:ind w:firstLine="720"/>
        <w:rPr>
          <w:rFonts w:ascii="Times New Roman" w:eastAsiaTheme="minorHAnsi" w:hAnsi="Times New Roman"/>
          <w:sz w:val="24"/>
          <w:szCs w:val="24"/>
          <w:lang w:val="sq-AL"/>
        </w:rPr>
      </w:pP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Deliberately excluding from the voter lists persons who have the right to vote or deliberately registering in them persons who do not have this right is punishable by imprisonment from one to five years.</w:t>
      </w: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szCs w:val="24"/>
          <w:lang w:val="sq-AL"/>
        </w:rPr>
        <w:t>This offence, when committed in collaboration, and when it has caused serious consequences for the interests of the voters or the proper conduct of the electoral process, is punishable by imprisonment from two to five years.</w:t>
      </w:r>
    </w:p>
    <w:p w:rsidR="003F44A2" w:rsidRPr="00027664" w:rsidRDefault="003F44A2" w:rsidP="003F44A2">
      <w:pPr>
        <w:pStyle w:val="Paragraf02"/>
        <w:rPr>
          <w:rFonts w:ascii="Times New Roman" w:hAnsi="Times New Roman" w:cs="Times New Roman"/>
          <w:szCs w:val="24"/>
          <w:lang w:val="sq-AL"/>
        </w:rPr>
      </w:pPr>
    </w:p>
    <w:p w:rsidR="003F44A2" w:rsidRPr="00027664" w:rsidRDefault="003F44A2" w:rsidP="003F44A2">
      <w:pPr>
        <w:pStyle w:val="NeniNr"/>
        <w:rPr>
          <w:rFonts w:ascii="Times New Roman" w:hAnsi="Times New Roman" w:cs="Times New Roman"/>
          <w:szCs w:val="24"/>
        </w:rPr>
      </w:pPr>
      <w:r w:rsidRPr="00027664">
        <w:rPr>
          <w:rFonts w:ascii="Times New Roman" w:hAnsi="Times New Roman" w:cs="Times New Roman"/>
          <w:szCs w:val="24"/>
        </w:rPr>
        <w:t>Article 331/a</w:t>
      </w:r>
    </w:p>
    <w:p w:rsidR="003F44A2" w:rsidRPr="00027664" w:rsidRDefault="003F44A2" w:rsidP="003F44A2">
      <w:pPr>
        <w:pStyle w:val="NeniNr"/>
        <w:rPr>
          <w:rFonts w:ascii="Times New Roman" w:hAnsi="Times New Roman" w:cs="Times New Roman"/>
          <w:b/>
          <w:szCs w:val="24"/>
        </w:rPr>
      </w:pPr>
      <w:r w:rsidRPr="00027664">
        <w:rPr>
          <w:rFonts w:ascii="Times New Roman" w:hAnsi="Times New Roman" w:cs="Times New Roman"/>
          <w:b/>
          <w:szCs w:val="24"/>
        </w:rPr>
        <w:t>Unlawful acquisition or use of identification documents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hAnsi="Times New Roman"/>
          <w:bCs/>
          <w:i/>
          <w:sz w:val="24"/>
          <w:szCs w:val="24"/>
          <w:lang w:val="sq-AL"/>
        </w:rPr>
        <w:t>(Added</w:t>
      </w:r>
      <w:r w:rsidRPr="00027664">
        <w:rPr>
          <w:rFonts w:ascii="Times New Roman" w:hAnsi="Times New Roman"/>
          <w:bCs/>
          <w:sz w:val="24"/>
          <w:szCs w:val="24"/>
          <w:lang w:val="sq-AL"/>
        </w:rPr>
        <w:t xml:space="preserve"> </w:t>
      </w:r>
      <w:r w:rsidRPr="00027664">
        <w:rPr>
          <w:rFonts w:ascii="Times New Roman" w:eastAsiaTheme="minorHAnsi" w:hAnsi="Times New Roman"/>
          <w:i/>
          <w:iCs/>
          <w:sz w:val="24"/>
          <w:szCs w:val="24"/>
          <w:lang w:val="sq-AL"/>
        </w:rPr>
        <w:t>by Law No. 89/2017, dated 22.5.2017)</w:t>
      </w:r>
    </w:p>
    <w:p w:rsidR="003F44A2" w:rsidRPr="00027664" w:rsidRDefault="003F44A2" w:rsidP="003F44A2">
      <w:pPr>
        <w:spacing w:after="0" w:line="240" w:lineRule="auto"/>
        <w:rPr>
          <w:rFonts w:ascii="Times New Roman" w:hAnsi="Times New Roman"/>
          <w:bCs/>
          <w:sz w:val="24"/>
          <w:szCs w:val="24"/>
          <w:lang w:val="sq-AL"/>
        </w:rPr>
      </w:pPr>
    </w:p>
    <w:p w:rsidR="003F44A2" w:rsidRPr="00027664" w:rsidRDefault="003F44A2" w:rsidP="003F44A2">
      <w:pPr>
        <w:spacing w:after="0" w:line="240" w:lineRule="auto"/>
        <w:rPr>
          <w:rFonts w:ascii="Times New Roman" w:hAnsi="Times New Roman"/>
          <w:bCs/>
          <w:sz w:val="24"/>
          <w:szCs w:val="24"/>
          <w:lang w:val="sq-AL"/>
        </w:rPr>
      </w:pPr>
      <w:r w:rsidRPr="00027664">
        <w:rPr>
          <w:rFonts w:ascii="Times New Roman" w:hAnsi="Times New Roman"/>
          <w:bCs/>
          <w:sz w:val="24"/>
          <w:szCs w:val="24"/>
          <w:lang w:val="sq-AL"/>
        </w:rPr>
        <w:t>The provision of an identification document with the purpose of its unlawful use for elections, ensuring non-participation in voting, influencing the manner of voting, or for any other unlawful purpose related to elections, constitutes a criminal offence and is punishable by imprisonment from one to three years.</w:t>
      </w:r>
    </w:p>
    <w:p w:rsidR="003F44A2" w:rsidRPr="00027664" w:rsidRDefault="003F44A2" w:rsidP="003F44A2">
      <w:pPr>
        <w:pStyle w:val="Paragraf02"/>
        <w:rPr>
          <w:rFonts w:ascii="Times New Roman" w:hAnsi="Times New Roman" w:cs="Times New Roman"/>
          <w:szCs w:val="24"/>
          <w:lang w:val="sq-AL"/>
        </w:rPr>
      </w:pPr>
      <w:r w:rsidRPr="00027664">
        <w:rPr>
          <w:rFonts w:ascii="Times New Roman" w:hAnsi="Times New Roman" w:cs="Times New Roman"/>
          <w:bCs/>
          <w:szCs w:val="24"/>
          <w:lang w:val="sq-AL"/>
        </w:rPr>
        <w:t>The taking of the identification document of other citizens, with the purpose of its unlawful use for elections, preventing them from voting, influencing the manner of voting, or for any other unlawful purpose related to elections, constitutes a criminal offence and is punishable by imprisonment from one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332</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Abuse of military authority</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(Word amended by Law No. 89/2017, dated 22.5.2017)</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jc w:val="center"/>
        <w:rPr>
          <w:rFonts w:ascii="Times New Roman" w:eastAsiaTheme="minorHAnsi" w:hAnsi="Times New Roman"/>
          <w:i/>
          <w:iCs/>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abuse of military authority by an officer or military cadre to influence voting among other military personnel under their command, by giving orders, advice, or any form of propaganda, constitutes a criminal offence and is punishable by imprisonment from six months to three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rPr>
          <w:rFonts w:ascii="Times New Roman" w:eastAsiaTheme="minorHAnsi" w:hAnsi="Times New Roman"/>
          <w:sz w:val="24"/>
          <w:szCs w:val="24"/>
          <w:lang w:val="sq-AL"/>
        </w:rPr>
      </w:pPr>
    </w:p>
    <w:p w:rsidR="003F44A2" w:rsidRPr="00027664" w:rsidRDefault="003F44A2" w:rsidP="003F44A2">
      <w:pPr>
        <w:pStyle w:val="NeniNr"/>
        <w:rPr>
          <w:rFonts w:ascii="Times New Roman" w:hAnsi="Times New Roman" w:cs="Times New Roman"/>
          <w:szCs w:val="24"/>
        </w:rPr>
      </w:pPr>
      <w:r w:rsidRPr="00027664">
        <w:rPr>
          <w:rFonts w:ascii="Times New Roman" w:hAnsi="Times New Roman" w:cs="Times New Roman"/>
          <w:szCs w:val="24"/>
        </w:rPr>
        <w:t>Article 332/a</w:t>
      </w:r>
    </w:p>
    <w:p w:rsidR="003F44A2" w:rsidRPr="00027664" w:rsidRDefault="003F44A2" w:rsidP="003F44A2">
      <w:pPr>
        <w:pStyle w:val="NeniNr"/>
        <w:rPr>
          <w:rFonts w:ascii="Times New Roman" w:hAnsi="Times New Roman" w:cs="Times New Roman"/>
          <w:b/>
          <w:szCs w:val="24"/>
        </w:rPr>
      </w:pPr>
      <w:r w:rsidRPr="00027664">
        <w:rPr>
          <w:rFonts w:ascii="Times New Roman" w:hAnsi="Times New Roman" w:cs="Times New Roman"/>
          <w:b/>
          <w:szCs w:val="24"/>
        </w:rPr>
        <w:t>Abuse of police authority</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hAnsi="Times New Roman"/>
          <w:bCs/>
          <w:i/>
          <w:sz w:val="24"/>
          <w:szCs w:val="24"/>
          <w:lang w:val="sq-AL"/>
        </w:rPr>
        <w:t>(Added</w:t>
      </w:r>
      <w:r w:rsidRPr="00027664">
        <w:rPr>
          <w:rFonts w:ascii="Times New Roman" w:hAnsi="Times New Roman"/>
          <w:bCs/>
          <w:sz w:val="24"/>
          <w:szCs w:val="24"/>
          <w:lang w:val="sq-AL"/>
        </w:rPr>
        <w:t xml:space="preserve"> </w:t>
      </w:r>
      <w:r w:rsidRPr="00027664">
        <w:rPr>
          <w:rFonts w:ascii="Times New Roman" w:eastAsiaTheme="minorHAnsi" w:hAnsi="Times New Roman"/>
          <w:i/>
          <w:iCs/>
          <w:sz w:val="24"/>
          <w:szCs w:val="24"/>
          <w:lang w:val="sq-AL"/>
        </w:rPr>
        <w:t>by Law No. 89/2017, dated 22.5.2017)</w:t>
      </w:r>
    </w:p>
    <w:p w:rsidR="003F44A2" w:rsidRPr="00027664" w:rsidRDefault="003F44A2" w:rsidP="003F44A2">
      <w:pPr>
        <w:spacing w:after="0" w:line="240" w:lineRule="auto"/>
        <w:ind w:firstLine="0"/>
        <w:rPr>
          <w:rFonts w:ascii="Times New Roman"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hAnsi="Times New Roman"/>
          <w:sz w:val="24"/>
          <w:szCs w:val="24"/>
          <w:lang w:val="sq-AL"/>
        </w:rPr>
        <w:t>The abuse of police authority by a State Police employee or Prison Police employee to influence support for a political party or candidate in elections, through failure to exercise their function impartially according to the law, participation in political activities of a political party or candidate in elections, by performing any act or giving orders, advice or any other form of propaganda that favors a political party or candidate in elections, constitutes a criminal offence and is punishable by imprisonment from one year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CHAPTER XI</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b/>
          <w:bCs/>
          <w:sz w:val="24"/>
          <w:szCs w:val="24"/>
          <w:lang w:val="sq-AL"/>
        </w:rPr>
      </w:pPr>
      <w:r w:rsidRPr="00027664">
        <w:rPr>
          <w:rFonts w:ascii="Times New Roman" w:eastAsiaTheme="minorHAnsi" w:hAnsi="Times New Roman"/>
          <w:sz w:val="24"/>
          <w:szCs w:val="24"/>
          <w:lang w:val="sq-AL"/>
        </w:rPr>
        <w:t>CRIMINAL OFFENCES COMMITTED BY ARMED GANG AND CRIMINAL ORGANISATION</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333</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Criminal organisation</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(Amended by Law No. 9275, dated 16.9.2004)</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creation, organisation or leadership of criminal organisations is punishable by imprisonment from five to fifteen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Participation in a criminal organisation is punishable by imprisonment from four to eight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If the criminal organisation is armed and its members possess weapons and explosives for the purpose of carrying out its criminal activity, even if these are concealed or kept in separate places, the term of imprisonment is increased by one third.</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t>When economic activities, undertaken or controlled by members of the criminal organisation, are financed fully or partially with the proceeds of criminal offences, the sentence, according to the above-mentioned paragraphs of this article, is increased by one third up to one half thereof.</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333/a</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b/>
          <w:bCs/>
          <w:sz w:val="24"/>
          <w:szCs w:val="24"/>
          <w:lang w:val="sq-AL"/>
        </w:rPr>
        <w:t>Structured criminal group</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(Added by Law No. 9275, dated 16.9.2004)</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The creation, organisation or leadership of a structured criminal group for the commission of criminal offences is punishable by imprisonment from three to eight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Participation in a structured criminal group is punishable by imprisonment from two to five years.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334</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b/>
          <w:bCs/>
          <w:sz w:val="24"/>
          <w:szCs w:val="24"/>
          <w:lang w:val="sq-AL"/>
        </w:rPr>
        <w:t>Commission of criminal offences by a criminal organisation and a structured criminal group</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i/>
          <w:iCs/>
          <w:sz w:val="24"/>
          <w:szCs w:val="24"/>
          <w:lang w:val="sq-AL"/>
        </w:rPr>
      </w:pPr>
      <w:r w:rsidRPr="00027664">
        <w:rPr>
          <w:rFonts w:ascii="Times New Roman" w:eastAsiaTheme="minorHAnsi" w:hAnsi="Times New Roman"/>
          <w:i/>
          <w:iCs/>
          <w:sz w:val="24"/>
          <w:szCs w:val="24"/>
          <w:lang w:val="sq-AL"/>
        </w:rPr>
        <w:t>(Removed by Law No. 8733, dated 24.1.2001;</w:t>
      </w:r>
      <w:r w:rsidRPr="00027664">
        <w:rPr>
          <w:rFonts w:ascii="Times New Roman" w:eastAsiaTheme="minorHAnsi" w:hAnsi="Times New Roman"/>
          <w:sz w:val="24"/>
          <w:szCs w:val="24"/>
          <w:lang w:val="sq-AL"/>
        </w:rPr>
        <w:t xml:space="preserve"> </w:t>
      </w:r>
      <w:r w:rsidRPr="00027664">
        <w:rPr>
          <w:rFonts w:ascii="Times New Roman" w:eastAsiaTheme="minorHAnsi" w:hAnsi="Times New Roman"/>
          <w:i/>
          <w:iCs/>
          <w:sz w:val="24"/>
          <w:szCs w:val="24"/>
          <w:lang w:val="sq-AL"/>
        </w:rPr>
        <w:t>amended by Law No. 9275, dated 16.9.2004)</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1. The commission of criminal offences by members of a criminal organisation and of a structured criminal group shall be punished according to the relevant criminal provisions, by adding to the sentence for the committed criminal offence five years of imprisonment, as well as a fine in the amount of one third, but without exceeding the maximum limit of the sentence of imprisonment.</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2. When the relevant reference provision provides for punishment by imprisonment or life imprisonment, the sentence shall be twenty-five years of imprisonment or life imprisonment.</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3. When the relevant reference provision contains only life imprisonment, the sentence shall be life imprisonment.</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334/1</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i/>
          <w:iCs/>
          <w:sz w:val="24"/>
          <w:szCs w:val="24"/>
          <w:lang w:val="sq-AL"/>
        </w:rPr>
        <w:t>(Added by Law No. 9017, dated 6.3.2003)</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Regardless of Article 278, persons who, in accordance with the legislation in force, voluntarily surrender their arms by 31.5.2005 are exempt from prosecution for unlawful possession of firearms and military ammunition.</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In any case, persons who have committed a criminal offence by using firearms and military ammunition as a means for that purpose shall not be exempt from prosecution for unlawful possession of firearms.</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Persons who, after the entry into force of this law, declare that they do not possess firearms or military ammunition and, from inspections carried out pursuant to the relevant provisions of the Code of Criminal Procedure, are found to have concealed firearms and ammunition, shall also not be exempt from prosecution.</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jc w:val="center"/>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Article 335</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454"/>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This Code shall enter into force on 1 June 1995. The legal acts that are repealed, as well as the effects and manner of its entry into force, shall be determined by a special law.</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180" w:lineRule="atLeast"/>
        <w:ind w:firstLine="0"/>
        <w:rPr>
          <w:rFonts w:ascii="Times New Roman" w:eastAsiaTheme="minorHAnsi" w:hAnsi="Times New Roman"/>
          <w:sz w:val="24"/>
          <w:szCs w:val="24"/>
          <w:lang w:val="sq-AL"/>
        </w:rPr>
      </w:pP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b/>
          <w:bCs/>
          <w:sz w:val="24"/>
          <w:szCs w:val="24"/>
          <w:lang w:val="sq-AL"/>
        </w:rPr>
        <w:t>Transitional provision</w:t>
      </w:r>
    </w:p>
    <w:p w:rsidR="003F44A2" w:rsidRPr="00027664" w:rsidRDefault="003F44A2" w:rsidP="003F44A2">
      <w:pPr>
        <w:keepNext/>
        <w:autoSpaceDE w:val="0"/>
        <w:autoSpaceDN w:val="0"/>
        <w:adjustRightInd w:val="0"/>
        <w:spacing w:after="0" w:line="240" w:lineRule="auto"/>
        <w:ind w:firstLine="0"/>
        <w:jc w:val="center"/>
        <w:rPr>
          <w:rFonts w:ascii="Times New Roman" w:eastAsiaTheme="minorHAnsi" w:hAnsi="Times New Roman"/>
          <w:b/>
          <w:bCs/>
          <w:sz w:val="24"/>
          <w:szCs w:val="24"/>
          <w:lang w:val="sq-AL"/>
        </w:rPr>
      </w:pPr>
      <w:r w:rsidRPr="00027664">
        <w:rPr>
          <w:rFonts w:ascii="Times New Roman" w:eastAsiaTheme="minorHAnsi" w:hAnsi="Times New Roman"/>
          <w:sz w:val="24"/>
          <w:szCs w:val="24"/>
          <w:lang w:val="sq-AL"/>
        </w:rPr>
        <w:t>(</w:t>
      </w:r>
      <w:r w:rsidRPr="00027664">
        <w:rPr>
          <w:rFonts w:ascii="Times New Roman" w:eastAsiaTheme="minorHAnsi" w:hAnsi="Times New Roman"/>
          <w:i/>
          <w:iCs/>
          <w:sz w:val="24"/>
          <w:szCs w:val="24"/>
          <w:lang w:val="sq-AL"/>
        </w:rPr>
        <w:t>as provided by Law No. 23/2012, dated 1.3.2012)</w:t>
      </w:r>
    </w:p>
    <w:p w:rsidR="003F44A2" w:rsidRPr="00027664" w:rsidRDefault="003F44A2" w:rsidP="003F44A2">
      <w:pPr>
        <w:autoSpaceDE w:val="0"/>
        <w:autoSpaceDN w:val="0"/>
        <w:adjustRightInd w:val="0"/>
        <w:spacing w:after="0" w:line="180" w:lineRule="atLeast"/>
        <w:ind w:firstLine="720"/>
        <w:rPr>
          <w:rFonts w:ascii="Times New Roman" w:eastAsiaTheme="minorHAnsi" w:hAnsi="Times New Roman"/>
          <w:sz w:val="24"/>
          <w:szCs w:val="24"/>
          <w:lang w:val="sq-AL"/>
        </w:rPr>
      </w:pP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Prosecutions shall be dismissed for cases under investigation, for cases not examined by the courts, as well as for complaints that are in these bodies and in the bodies of public order, for criminal offences which are repealed upon the entry into force of this law.</w:t>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r>
      <w:r w:rsidRPr="00027664">
        <w:rPr>
          <w:rFonts w:ascii="Times New Roman" w:eastAsiaTheme="minorHAnsi" w:hAnsi="Times New Roman"/>
          <w:sz w:val="24"/>
          <w:szCs w:val="24"/>
          <w:lang w:val="sq-AL"/>
        </w:rPr>
        <w:tab/>
      </w:r>
      <w:r w:rsidRPr="00027664">
        <w:rPr>
          <w:rFonts w:ascii="Times New Roman" w:eastAsiaTheme="minorHAnsi" w:hAnsi="Times New Roman"/>
          <w:sz w:val="24"/>
          <w:szCs w:val="24"/>
          <w:lang w:val="sq-AL"/>
        </w:rPr>
        <w:tab/>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rPr>
          <w:rFonts w:ascii="Times New Roman" w:eastAsiaTheme="minorHAnsi" w:hAnsi="Times New Roman"/>
          <w:sz w:val="24"/>
          <w:szCs w:val="24"/>
          <w:lang w:val="sq-AL"/>
        </w:rPr>
      </w:pPr>
      <w:r w:rsidRPr="00027664">
        <w:rPr>
          <w:rFonts w:ascii="Times New Roman" w:eastAsiaTheme="minorHAnsi" w:hAnsi="Times New Roman"/>
          <w:sz w:val="24"/>
          <w:szCs w:val="24"/>
          <w:lang w:val="sq-AL"/>
        </w:rPr>
        <w:tab/>
      </w:r>
      <w:r w:rsidRPr="00027664">
        <w:rPr>
          <w:rFonts w:ascii="Times New Roman" w:eastAsiaTheme="minorHAnsi" w:hAnsi="Times New Roman"/>
          <w:sz w:val="24"/>
          <w:szCs w:val="24"/>
          <w:lang w:val="sq-AL"/>
        </w:rPr>
        <w:tab/>
      </w:r>
      <w:r w:rsidRPr="00027664">
        <w:rPr>
          <w:rFonts w:ascii="Times New Roman" w:eastAsiaTheme="minorHAnsi" w:hAnsi="Times New Roman"/>
          <w:sz w:val="24"/>
          <w:szCs w:val="24"/>
          <w:lang w:val="sq-AL"/>
        </w:rPr>
        <w:tab/>
      </w:r>
      <w:r w:rsidRPr="00027664">
        <w:rPr>
          <w:rFonts w:ascii="Times New Roman" w:eastAsiaTheme="minorHAnsi" w:hAnsi="Times New Roman"/>
          <w:sz w:val="24"/>
          <w:szCs w:val="24"/>
          <w:lang w:val="sq-AL"/>
        </w:rPr>
        <w:tab/>
      </w:r>
      <w:r w:rsidRPr="00027664">
        <w:rPr>
          <w:rFonts w:ascii="Times New Roman" w:eastAsiaTheme="minorHAnsi" w:hAnsi="Times New Roman"/>
          <w:sz w:val="24"/>
          <w:szCs w:val="24"/>
          <w:lang w:val="sq-AL"/>
        </w:rPr>
        <w:tab/>
      </w:r>
      <w:r w:rsidRPr="00027664">
        <w:rPr>
          <w:rFonts w:ascii="Times New Roman" w:eastAsiaTheme="minorHAnsi" w:hAnsi="Times New Roman"/>
          <w:sz w:val="24"/>
          <w:szCs w:val="24"/>
          <w:lang w:val="sq-AL"/>
        </w:rPr>
        <w:tab/>
      </w:r>
      <w:r w:rsidRPr="00027664">
        <w:rPr>
          <w:rFonts w:ascii="Times New Roman" w:eastAsiaTheme="minorHAnsi" w:hAnsi="Times New Roman"/>
          <w:sz w:val="24"/>
          <w:szCs w:val="24"/>
          <w:lang w:val="sq-AL"/>
        </w:rPr>
        <w:tab/>
      </w:r>
      <w:r w:rsidRPr="00027664">
        <w:rPr>
          <w:rFonts w:ascii="Times New Roman" w:eastAsiaTheme="minorHAnsi" w:hAnsi="Times New Roman"/>
          <w:sz w:val="24"/>
          <w:szCs w:val="24"/>
          <w:lang w:val="sq-AL"/>
        </w:rPr>
        <w:tab/>
      </w:r>
      <w:r w:rsidRPr="00027664">
        <w:rPr>
          <w:rFonts w:ascii="Times New Roman" w:eastAsiaTheme="minorHAnsi" w:hAnsi="Times New Roman"/>
          <w:sz w:val="24"/>
          <w:szCs w:val="24"/>
          <w:lang w:val="sq-AL"/>
        </w:rPr>
        <w:tab/>
      </w:r>
      <w:r w:rsidRPr="00027664">
        <w:rPr>
          <w:rFonts w:ascii="Times New Roman" w:eastAsiaTheme="minorHAnsi" w:hAnsi="Times New Roman"/>
          <w:sz w:val="24"/>
          <w:szCs w:val="24"/>
          <w:lang w:val="sq-AL"/>
        </w:rPr>
        <w:tab/>
      </w:r>
    </w:p>
    <w:p w:rsidR="003F44A2" w:rsidRPr="00027664" w:rsidRDefault="003F44A2" w:rsidP="003F44A2">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0"/>
        <w:rPr>
          <w:rFonts w:ascii="Times New Roman" w:eastAsiaTheme="minorHAnsi" w:hAnsi="Times New Roman"/>
          <w:sz w:val="24"/>
          <w:szCs w:val="24"/>
          <w:lang w:val="sq-AL"/>
        </w:rPr>
      </w:pPr>
    </w:p>
    <w:p w:rsidR="003F44A2" w:rsidRPr="00027664" w:rsidRDefault="003F44A2" w:rsidP="003F44A2">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spacing w:after="0" w:line="240" w:lineRule="atLeast"/>
        <w:ind w:right="1" w:firstLine="0"/>
        <w:rPr>
          <w:rFonts w:ascii="Times New Roman" w:eastAsiaTheme="minorHAnsi" w:hAnsi="Times New Roman"/>
          <w:sz w:val="24"/>
          <w:szCs w:val="24"/>
          <w:lang w:val="sq-AL"/>
        </w:rPr>
      </w:pPr>
    </w:p>
    <w:p w:rsidR="003F44A2" w:rsidRPr="00027664" w:rsidRDefault="003F44A2" w:rsidP="003F44A2">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spacing w:after="0" w:line="240" w:lineRule="atLeast"/>
        <w:ind w:right="1" w:firstLine="0"/>
        <w:rPr>
          <w:rFonts w:ascii="Times New Roman" w:eastAsiaTheme="minorHAnsi" w:hAnsi="Times New Roman"/>
          <w:sz w:val="24"/>
          <w:szCs w:val="24"/>
          <w:lang w:val="sq-AL"/>
        </w:rPr>
      </w:pPr>
    </w:p>
    <w:p w:rsidR="003F44A2" w:rsidRPr="00027664" w:rsidRDefault="003F44A2" w:rsidP="003F44A2">
      <w:pPr>
        <w:pStyle w:val="Paragrafi"/>
        <w:rPr>
          <w:rFonts w:ascii="Times New Roman" w:hAnsi="Times New Roman" w:cs="Times New Roman"/>
          <w:szCs w:val="24"/>
          <w:lang w:val="sq-AL"/>
        </w:rPr>
      </w:pPr>
    </w:p>
    <w:p w:rsidR="003F44A2" w:rsidRPr="00027664" w:rsidRDefault="003F44A2" w:rsidP="003F44A2">
      <w:pPr>
        <w:pStyle w:val="Paragrafi"/>
        <w:rPr>
          <w:rFonts w:ascii="Times New Roman" w:hAnsi="Times New Roman" w:cs="Times New Roman"/>
          <w:szCs w:val="24"/>
          <w:lang w:val="sq-AL"/>
        </w:rPr>
      </w:pPr>
    </w:p>
    <w:p w:rsidR="003F44A2" w:rsidRPr="00027664" w:rsidRDefault="003F44A2" w:rsidP="003F44A2">
      <w:pPr>
        <w:pStyle w:val="Paragrafi"/>
        <w:rPr>
          <w:rFonts w:ascii="Times New Roman" w:hAnsi="Times New Roman" w:cs="Times New Roman"/>
          <w:szCs w:val="24"/>
          <w:lang w:val="sq-AL"/>
        </w:rPr>
      </w:pPr>
    </w:p>
    <w:p w:rsidR="003F44A2" w:rsidRPr="00027664" w:rsidRDefault="003F44A2" w:rsidP="003F44A2">
      <w:pPr>
        <w:pStyle w:val="Paragrafi"/>
        <w:rPr>
          <w:rFonts w:ascii="Times New Roman" w:hAnsi="Times New Roman" w:cs="Times New Roman"/>
          <w:szCs w:val="24"/>
          <w:lang w:val="sq-AL"/>
        </w:rPr>
      </w:pPr>
    </w:p>
    <w:p w:rsidR="003F44A2" w:rsidRPr="00027664" w:rsidRDefault="003F44A2" w:rsidP="003F44A2">
      <w:pPr>
        <w:pStyle w:val="Paragrafi"/>
        <w:rPr>
          <w:rFonts w:ascii="Times New Roman" w:hAnsi="Times New Roman" w:cs="Times New Roman"/>
          <w:szCs w:val="24"/>
          <w:lang w:val="sq-AL"/>
        </w:rPr>
      </w:pPr>
    </w:p>
    <w:p w:rsidR="003F44A2" w:rsidRPr="00027664" w:rsidRDefault="003F44A2" w:rsidP="003F44A2">
      <w:pPr>
        <w:pStyle w:val="Paragrafi"/>
        <w:rPr>
          <w:rFonts w:ascii="Times New Roman" w:hAnsi="Times New Roman" w:cs="Times New Roman"/>
          <w:szCs w:val="24"/>
          <w:lang w:val="sq-AL"/>
        </w:rPr>
      </w:pPr>
    </w:p>
    <w:p w:rsidR="003F44A2" w:rsidRPr="00027664" w:rsidRDefault="003F44A2" w:rsidP="003F44A2">
      <w:pPr>
        <w:pStyle w:val="Paragrafi"/>
        <w:rPr>
          <w:rFonts w:ascii="Times New Roman" w:hAnsi="Times New Roman" w:cs="Times New Roman"/>
          <w:szCs w:val="24"/>
          <w:lang w:val="sq-AL"/>
        </w:rPr>
      </w:pPr>
    </w:p>
    <w:p w:rsidR="003F44A2" w:rsidRPr="00027664" w:rsidRDefault="003F44A2" w:rsidP="003F44A2">
      <w:pPr>
        <w:pStyle w:val="Paragrafi"/>
        <w:rPr>
          <w:rFonts w:ascii="Times New Roman" w:hAnsi="Times New Roman" w:cs="Times New Roman"/>
          <w:szCs w:val="24"/>
          <w:lang w:val="sq-AL"/>
        </w:rPr>
      </w:pPr>
    </w:p>
    <w:p w:rsidR="003F44A2" w:rsidRPr="00027664" w:rsidRDefault="003F44A2" w:rsidP="003F44A2">
      <w:pPr>
        <w:pStyle w:val="Paragrafi"/>
        <w:rPr>
          <w:rFonts w:ascii="Times New Roman" w:hAnsi="Times New Roman" w:cs="Times New Roman"/>
          <w:szCs w:val="24"/>
          <w:lang w:val="sq-AL"/>
        </w:rPr>
      </w:pPr>
    </w:p>
    <w:p w:rsidR="003F44A2" w:rsidRPr="00027664" w:rsidRDefault="003F44A2" w:rsidP="003F44A2">
      <w:pPr>
        <w:pStyle w:val="Paragrafi"/>
        <w:rPr>
          <w:rFonts w:ascii="Times New Roman" w:hAnsi="Times New Roman" w:cs="Times New Roman"/>
          <w:szCs w:val="24"/>
          <w:lang w:val="sq-AL"/>
        </w:rPr>
      </w:pPr>
    </w:p>
    <w:p w:rsidR="003F44A2" w:rsidRPr="00027664" w:rsidRDefault="003F44A2" w:rsidP="003F44A2">
      <w:pPr>
        <w:pStyle w:val="Paragrafi"/>
        <w:rPr>
          <w:rFonts w:ascii="Times New Roman" w:hAnsi="Times New Roman" w:cs="Times New Roman"/>
          <w:szCs w:val="24"/>
          <w:lang w:val="sq-AL"/>
        </w:rPr>
      </w:pPr>
    </w:p>
    <w:p w:rsidR="003F44A2" w:rsidRPr="00027664" w:rsidRDefault="003F44A2" w:rsidP="003F44A2">
      <w:pPr>
        <w:rPr>
          <w:rFonts w:ascii="Times New Roman" w:hAnsi="Times New Roman"/>
          <w:sz w:val="24"/>
          <w:szCs w:val="24"/>
        </w:rPr>
      </w:pPr>
    </w:p>
    <w:p w:rsidR="00E206E1" w:rsidRPr="00027664" w:rsidRDefault="00E206E1" w:rsidP="00E206E1">
      <w:pPr>
        <w:rPr>
          <w:rFonts w:ascii="Times New Roman" w:hAnsi="Times New Roman"/>
          <w:sz w:val="24"/>
          <w:szCs w:val="24"/>
        </w:rPr>
      </w:pPr>
    </w:p>
    <w:p w:rsidR="00E206E1" w:rsidRPr="00027664" w:rsidRDefault="00E206E1" w:rsidP="007A1E7F">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after="0" w:line="270" w:lineRule="atLeast"/>
        <w:ind w:firstLine="454"/>
        <w:rPr>
          <w:rFonts w:ascii="Times New Roman" w:eastAsiaTheme="minorHAnsi" w:hAnsi="Times New Roman"/>
          <w:sz w:val="24"/>
          <w:szCs w:val="24"/>
          <w:lang w:val="sq-AL"/>
        </w:rPr>
      </w:pPr>
    </w:p>
    <w:sectPr w:rsidR="00E206E1" w:rsidRPr="00027664">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2FC1" w:rsidRDefault="00682FC1" w:rsidP="00245F51">
      <w:pPr>
        <w:spacing w:after="0" w:line="240" w:lineRule="auto"/>
      </w:pPr>
      <w:r>
        <w:separator/>
      </w:r>
    </w:p>
  </w:endnote>
  <w:endnote w:type="continuationSeparator" w:id="0">
    <w:p w:rsidR="00682FC1" w:rsidRDefault="00682FC1" w:rsidP="00245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onotype Sorts">
    <w:altName w:val="ZapfDingbats"/>
    <w:panose1 w:val="00000000000000000000"/>
    <w:charset w:val="02"/>
    <w:family w:val="auto"/>
    <w:notTrueType/>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Univers (W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6119859"/>
      <w:docPartObj>
        <w:docPartGallery w:val="Page Numbers (Bottom of Page)"/>
        <w:docPartUnique/>
      </w:docPartObj>
    </w:sdtPr>
    <w:sdtEndPr/>
    <w:sdtContent>
      <w:p w:rsidR="00245F51" w:rsidRDefault="00245F51">
        <w:pPr>
          <w:pStyle w:val="Footer"/>
          <w:jc w:val="right"/>
        </w:pPr>
        <w:r>
          <w:fldChar w:fldCharType="begin"/>
        </w:r>
        <w:r>
          <w:instrText>PAGE   \* MERGEFORMAT</w:instrText>
        </w:r>
        <w:r>
          <w:fldChar w:fldCharType="separate"/>
        </w:r>
        <w:r>
          <w:rPr>
            <w:lang w:val="sq-AL"/>
          </w:rPr>
          <w:t>2</w:t>
        </w:r>
        <w:r>
          <w:fldChar w:fldCharType="end"/>
        </w:r>
      </w:p>
    </w:sdtContent>
  </w:sdt>
  <w:p w:rsidR="00245F51" w:rsidRDefault="00245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2FC1" w:rsidRDefault="00682FC1" w:rsidP="00245F51">
      <w:pPr>
        <w:spacing w:after="0" w:line="240" w:lineRule="auto"/>
      </w:pPr>
      <w:r>
        <w:separator/>
      </w:r>
    </w:p>
  </w:footnote>
  <w:footnote w:type="continuationSeparator" w:id="0">
    <w:p w:rsidR="00682FC1" w:rsidRDefault="00682FC1" w:rsidP="00245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2BA6060"/>
    <w:lvl w:ilvl="0">
      <w:start w:val="1"/>
      <w:numFmt w:val="decimal"/>
      <w:pStyle w:val="ListNumber5"/>
      <w:lvlText w:val="%1."/>
      <w:lvlJc w:val="left"/>
      <w:pPr>
        <w:tabs>
          <w:tab w:val="num" w:pos="1134"/>
        </w:tabs>
        <w:ind w:left="1134" w:hanging="227"/>
      </w:pPr>
      <w:rPr>
        <w:rFonts w:hint="default"/>
      </w:rPr>
    </w:lvl>
  </w:abstractNum>
  <w:abstractNum w:abstractNumId="1" w15:restartNumberingAfterBreak="0">
    <w:nsid w:val="FFFFFF7D"/>
    <w:multiLevelType w:val="singleLevel"/>
    <w:tmpl w:val="86805362"/>
    <w:lvl w:ilvl="0">
      <w:start w:val="1"/>
      <w:numFmt w:val="decimal"/>
      <w:pStyle w:val="ListNumber4"/>
      <w:lvlText w:val="%1."/>
      <w:lvlJc w:val="left"/>
      <w:pPr>
        <w:tabs>
          <w:tab w:val="num" w:pos="907"/>
        </w:tabs>
        <w:ind w:left="907" w:hanging="227"/>
      </w:pPr>
      <w:rPr>
        <w:rFonts w:hint="default"/>
      </w:rPr>
    </w:lvl>
  </w:abstractNum>
  <w:abstractNum w:abstractNumId="2" w15:restartNumberingAfterBreak="0">
    <w:nsid w:val="FFFFFF7E"/>
    <w:multiLevelType w:val="singleLevel"/>
    <w:tmpl w:val="F7F405EE"/>
    <w:lvl w:ilvl="0">
      <w:start w:val="1"/>
      <w:numFmt w:val="decimal"/>
      <w:pStyle w:val="Heading9"/>
      <w:lvlText w:val="%1."/>
      <w:lvlJc w:val="left"/>
      <w:pPr>
        <w:tabs>
          <w:tab w:val="num" w:pos="680"/>
        </w:tabs>
        <w:ind w:left="680" w:hanging="226"/>
      </w:pPr>
      <w:rPr>
        <w:rFonts w:hint="default"/>
      </w:rPr>
    </w:lvl>
  </w:abstractNum>
  <w:abstractNum w:abstractNumId="3" w15:restartNumberingAfterBreak="0">
    <w:nsid w:val="FFFFFF7F"/>
    <w:multiLevelType w:val="singleLevel"/>
    <w:tmpl w:val="2ED04FD4"/>
    <w:lvl w:ilvl="0">
      <w:start w:val="1"/>
      <w:numFmt w:val="decimal"/>
      <w:pStyle w:val="ListNumber2"/>
      <w:lvlText w:val="%1."/>
      <w:lvlJc w:val="left"/>
      <w:pPr>
        <w:tabs>
          <w:tab w:val="num" w:pos="454"/>
        </w:tabs>
        <w:ind w:left="454" w:hanging="227"/>
      </w:pPr>
      <w:rPr>
        <w:rFonts w:hint="default"/>
      </w:rPr>
    </w:lvl>
  </w:abstractNum>
  <w:abstractNum w:abstractNumId="4" w15:restartNumberingAfterBreak="0">
    <w:nsid w:val="FFFFFF80"/>
    <w:multiLevelType w:val="singleLevel"/>
    <w:tmpl w:val="5C26772A"/>
    <w:lvl w:ilvl="0">
      <w:start w:val="1"/>
      <w:numFmt w:val="bullet"/>
      <w:pStyle w:val="ListBullet5"/>
      <w:lvlText w:val=""/>
      <w:lvlJc w:val="left"/>
      <w:pPr>
        <w:tabs>
          <w:tab w:val="num" w:pos="407"/>
        </w:tabs>
        <w:ind w:left="407" w:hanging="227"/>
      </w:pPr>
      <w:rPr>
        <w:rFonts w:ascii="Symbol" w:hAnsi="Symbol" w:hint="default"/>
      </w:rPr>
    </w:lvl>
  </w:abstractNum>
  <w:abstractNum w:abstractNumId="5" w15:restartNumberingAfterBreak="0">
    <w:nsid w:val="FFFFFF81"/>
    <w:multiLevelType w:val="singleLevel"/>
    <w:tmpl w:val="958A3956"/>
    <w:lvl w:ilvl="0">
      <w:start w:val="1"/>
      <w:numFmt w:val="bullet"/>
      <w:pStyle w:val="ListBullet4"/>
      <w:lvlText w:val=""/>
      <w:lvlJc w:val="left"/>
      <w:pPr>
        <w:tabs>
          <w:tab w:val="num" w:pos="907"/>
        </w:tabs>
        <w:ind w:left="907" w:hanging="227"/>
      </w:pPr>
      <w:rPr>
        <w:rFonts w:ascii="Symbol" w:hAnsi="Symbol" w:hint="default"/>
      </w:rPr>
    </w:lvl>
  </w:abstractNum>
  <w:abstractNum w:abstractNumId="6" w15:restartNumberingAfterBreak="0">
    <w:nsid w:val="FFFFFF82"/>
    <w:multiLevelType w:val="singleLevel"/>
    <w:tmpl w:val="0AD03A6A"/>
    <w:lvl w:ilvl="0">
      <w:start w:val="1"/>
      <w:numFmt w:val="bullet"/>
      <w:pStyle w:val="ListBullet3"/>
      <w:lvlText w:val=""/>
      <w:lvlJc w:val="left"/>
      <w:pPr>
        <w:tabs>
          <w:tab w:val="num" w:pos="680"/>
        </w:tabs>
        <w:ind w:left="680" w:hanging="226"/>
      </w:pPr>
      <w:rPr>
        <w:rFonts w:ascii="Symbol" w:hAnsi="Symbol" w:hint="default"/>
      </w:rPr>
    </w:lvl>
  </w:abstractNum>
  <w:abstractNum w:abstractNumId="7" w15:restartNumberingAfterBreak="0">
    <w:nsid w:val="FFFFFF83"/>
    <w:multiLevelType w:val="singleLevel"/>
    <w:tmpl w:val="04B29FA8"/>
    <w:lvl w:ilvl="0">
      <w:start w:val="1"/>
      <w:numFmt w:val="bullet"/>
      <w:pStyle w:val="ListBullet2"/>
      <w:lvlText w:val=""/>
      <w:lvlJc w:val="left"/>
      <w:pPr>
        <w:tabs>
          <w:tab w:val="num" w:pos="454"/>
        </w:tabs>
        <w:ind w:left="454" w:hanging="227"/>
      </w:pPr>
      <w:rPr>
        <w:rFonts w:ascii="Symbol" w:hAnsi="Symbol" w:hint="default"/>
      </w:rPr>
    </w:lvl>
  </w:abstractNum>
  <w:abstractNum w:abstractNumId="8" w15:restartNumberingAfterBreak="0">
    <w:nsid w:val="FFFFFF88"/>
    <w:multiLevelType w:val="singleLevel"/>
    <w:tmpl w:val="B8AC0D1C"/>
    <w:lvl w:ilvl="0">
      <w:start w:val="1"/>
      <w:numFmt w:val="decimal"/>
      <w:pStyle w:val="ListNumber"/>
      <w:lvlText w:val="%1."/>
      <w:lvlJc w:val="left"/>
      <w:pPr>
        <w:tabs>
          <w:tab w:val="num" w:pos="227"/>
        </w:tabs>
        <w:ind w:left="227" w:hanging="227"/>
      </w:pPr>
      <w:rPr>
        <w:rFonts w:hint="default"/>
      </w:rPr>
    </w:lvl>
  </w:abstractNum>
  <w:abstractNum w:abstractNumId="9" w15:restartNumberingAfterBreak="0">
    <w:nsid w:val="FFFFFF89"/>
    <w:multiLevelType w:val="singleLevel"/>
    <w:tmpl w:val="A5B46F76"/>
    <w:lvl w:ilvl="0">
      <w:start w:val="1"/>
      <w:numFmt w:val="bullet"/>
      <w:pStyle w:val="ListBullet"/>
      <w:lvlText w:val=""/>
      <w:lvlJc w:val="left"/>
      <w:pPr>
        <w:tabs>
          <w:tab w:val="num" w:pos="227"/>
        </w:tabs>
        <w:ind w:left="227" w:hanging="227"/>
      </w:pPr>
      <w:rPr>
        <w:rFonts w:ascii="Wingdings" w:hAnsi="Wingdings" w:hint="default"/>
      </w:rPr>
    </w:lvl>
  </w:abstractNum>
  <w:abstractNum w:abstractNumId="10" w15:restartNumberingAfterBreak="0">
    <w:nsid w:val="0FCC3A5D"/>
    <w:multiLevelType w:val="multilevel"/>
    <w:tmpl w:val="E7F2AC2E"/>
    <w:lvl w:ilvl="0">
      <w:start w:val="1"/>
      <w:numFmt w:val="decimal"/>
      <w:pStyle w:val="NumPar1"/>
      <w:lvlText w:val="%1."/>
      <w:lvlJc w:val="left"/>
      <w:pPr>
        <w:tabs>
          <w:tab w:val="num" w:pos="1330"/>
        </w:tabs>
        <w:ind w:left="1330" w:hanging="850"/>
      </w:pPr>
      <w:rPr>
        <w:rFonts w:cs="Times New Roman"/>
      </w:rPr>
    </w:lvl>
    <w:lvl w:ilvl="1">
      <w:start w:val="1"/>
      <w:numFmt w:val="decimal"/>
      <w:pStyle w:val="NumPar2"/>
      <w:lvlText w:val="%1.%2."/>
      <w:lvlJc w:val="left"/>
      <w:pPr>
        <w:tabs>
          <w:tab w:val="num" w:pos="1210"/>
        </w:tabs>
        <w:ind w:left="121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68C2A11"/>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4F91E20"/>
    <w:multiLevelType w:val="singleLevel"/>
    <w:tmpl w:val="4302F0E4"/>
    <w:lvl w:ilvl="0">
      <w:numFmt w:val="bullet"/>
      <w:lvlText w:val=""/>
      <w:lvlJc w:val="left"/>
      <w:pPr>
        <w:tabs>
          <w:tab w:val="num" w:pos="420"/>
        </w:tabs>
        <w:ind w:left="420" w:hanging="420"/>
      </w:pPr>
      <w:rPr>
        <w:rFonts w:ascii="Monotype Sorts" w:hAnsi="Monotype Sorts" w:hint="default"/>
      </w:rPr>
    </w:lvl>
  </w:abstractNum>
  <w:abstractNum w:abstractNumId="13" w15:restartNumberingAfterBreak="0">
    <w:nsid w:val="2A221396"/>
    <w:multiLevelType w:val="hybridMultilevel"/>
    <w:tmpl w:val="A2006CD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376DBC"/>
    <w:multiLevelType w:val="hybridMultilevel"/>
    <w:tmpl w:val="F6BE73D4"/>
    <w:lvl w:ilvl="0" w:tplc="78C0E3E8">
      <w:start w:val="1"/>
      <w:numFmt w:val="decimal"/>
      <w:lvlText w:val="%1."/>
      <w:lvlJc w:val="left"/>
      <w:pPr>
        <w:ind w:left="794" w:hanging="510"/>
      </w:pPr>
      <w:rPr>
        <w:rFonts w:hint="default"/>
      </w:rPr>
    </w:lvl>
    <w:lvl w:ilvl="1" w:tplc="041C0019" w:tentative="1">
      <w:start w:val="1"/>
      <w:numFmt w:val="lowerLetter"/>
      <w:lvlText w:val="%2."/>
      <w:lvlJc w:val="left"/>
      <w:pPr>
        <w:ind w:left="1364" w:hanging="360"/>
      </w:pPr>
    </w:lvl>
    <w:lvl w:ilvl="2" w:tplc="041C001B" w:tentative="1">
      <w:start w:val="1"/>
      <w:numFmt w:val="lowerRoman"/>
      <w:lvlText w:val="%3."/>
      <w:lvlJc w:val="right"/>
      <w:pPr>
        <w:ind w:left="2084" w:hanging="180"/>
      </w:pPr>
    </w:lvl>
    <w:lvl w:ilvl="3" w:tplc="041C000F" w:tentative="1">
      <w:start w:val="1"/>
      <w:numFmt w:val="decimal"/>
      <w:lvlText w:val="%4."/>
      <w:lvlJc w:val="left"/>
      <w:pPr>
        <w:ind w:left="2804" w:hanging="360"/>
      </w:pPr>
    </w:lvl>
    <w:lvl w:ilvl="4" w:tplc="041C0019" w:tentative="1">
      <w:start w:val="1"/>
      <w:numFmt w:val="lowerLetter"/>
      <w:lvlText w:val="%5."/>
      <w:lvlJc w:val="left"/>
      <w:pPr>
        <w:ind w:left="3524" w:hanging="360"/>
      </w:pPr>
    </w:lvl>
    <w:lvl w:ilvl="5" w:tplc="041C001B" w:tentative="1">
      <w:start w:val="1"/>
      <w:numFmt w:val="lowerRoman"/>
      <w:lvlText w:val="%6."/>
      <w:lvlJc w:val="right"/>
      <w:pPr>
        <w:ind w:left="4244" w:hanging="180"/>
      </w:pPr>
    </w:lvl>
    <w:lvl w:ilvl="6" w:tplc="041C000F" w:tentative="1">
      <w:start w:val="1"/>
      <w:numFmt w:val="decimal"/>
      <w:lvlText w:val="%7."/>
      <w:lvlJc w:val="left"/>
      <w:pPr>
        <w:ind w:left="4964" w:hanging="360"/>
      </w:pPr>
    </w:lvl>
    <w:lvl w:ilvl="7" w:tplc="041C0019" w:tentative="1">
      <w:start w:val="1"/>
      <w:numFmt w:val="lowerLetter"/>
      <w:lvlText w:val="%8."/>
      <w:lvlJc w:val="left"/>
      <w:pPr>
        <w:ind w:left="5684" w:hanging="360"/>
      </w:pPr>
    </w:lvl>
    <w:lvl w:ilvl="8" w:tplc="041C001B" w:tentative="1">
      <w:start w:val="1"/>
      <w:numFmt w:val="lowerRoman"/>
      <w:lvlText w:val="%9."/>
      <w:lvlJc w:val="right"/>
      <w:pPr>
        <w:ind w:left="6404" w:hanging="180"/>
      </w:pPr>
    </w:lvl>
  </w:abstractNum>
  <w:abstractNum w:abstractNumId="15" w15:restartNumberingAfterBreak="0">
    <w:nsid w:val="34624C68"/>
    <w:multiLevelType w:val="hybridMultilevel"/>
    <w:tmpl w:val="2E74A55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61336C9"/>
    <w:multiLevelType w:val="hybridMultilevel"/>
    <w:tmpl w:val="940E6A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FD165E"/>
    <w:multiLevelType w:val="hybridMultilevel"/>
    <w:tmpl w:val="506A6C12"/>
    <w:lvl w:ilvl="0" w:tplc="8A402802">
      <w:start w:val="3"/>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4BC92EA8"/>
    <w:multiLevelType w:val="hybridMultilevel"/>
    <w:tmpl w:val="01905C38"/>
    <w:lvl w:ilvl="0" w:tplc="3104D838">
      <w:start w:val="1"/>
      <w:numFmt w:val="upperRoman"/>
      <w:pStyle w:val="Level1"/>
      <w:lvlText w:val="%1."/>
      <w:lvlJc w:val="left"/>
      <w:pPr>
        <w:tabs>
          <w:tab w:val="num" w:pos="720"/>
        </w:tabs>
        <w:ind w:left="720" w:hanging="720"/>
      </w:pPr>
      <w:rPr>
        <w:rFonts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A4F4645"/>
    <w:multiLevelType w:val="multilevel"/>
    <w:tmpl w:val="893EAD9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0" w15:restartNumberingAfterBreak="0">
    <w:nsid w:val="65511E35"/>
    <w:multiLevelType w:val="hybridMultilevel"/>
    <w:tmpl w:val="685E4388"/>
    <w:lvl w:ilvl="0" w:tplc="FFFFFFFF">
      <w:start w:val="1"/>
      <w:numFmt w:val="decimal"/>
      <w:pStyle w:val="BodyText"/>
      <w:lvlText w:val="%1."/>
      <w:lvlJc w:val="left"/>
      <w:pPr>
        <w:tabs>
          <w:tab w:val="num" w:pos="360"/>
        </w:tabs>
        <w:ind w:left="360" w:hanging="360"/>
      </w:pPr>
      <w:rPr>
        <w:b w:val="0"/>
        <w:bCs w:val="0"/>
        <w:i w:val="0"/>
        <w:iCs w:val="0"/>
        <w:color w:val="auto"/>
        <w:sz w:val="22"/>
        <w:szCs w:val="22"/>
      </w:rPr>
    </w:lvl>
    <w:lvl w:ilvl="1" w:tplc="0409000D">
      <w:start w:val="1"/>
      <w:numFmt w:val="bullet"/>
      <w:lvlText w:val=""/>
      <w:lvlJc w:val="left"/>
      <w:pPr>
        <w:tabs>
          <w:tab w:val="num" w:pos="900"/>
        </w:tabs>
        <w:ind w:left="900" w:hanging="360"/>
      </w:pPr>
      <w:rPr>
        <w:rFonts w:ascii="Wingdings" w:hAnsi="Wingdings" w:hint="default"/>
        <w:b w:val="0"/>
        <w:bCs w:val="0"/>
        <w:i w:val="0"/>
        <w:iCs w:val="0"/>
        <w:color w:val="auto"/>
        <w:sz w:val="22"/>
        <w:szCs w:val="22"/>
      </w:rPr>
    </w:lvl>
    <w:lvl w:ilvl="2" w:tplc="C86A32A2">
      <w:start w:val="3"/>
      <w:numFmt w:val="lowerLetter"/>
      <w:lvlText w:val="%3)"/>
      <w:lvlJc w:val="left"/>
      <w:pPr>
        <w:tabs>
          <w:tab w:val="num" w:pos="1800"/>
        </w:tabs>
        <w:ind w:left="1800" w:hanging="360"/>
      </w:pPr>
      <w:rPr>
        <w:rFonts w:hint="default"/>
      </w:r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1" w15:restartNumberingAfterBreak="0">
    <w:nsid w:val="68D90B2C"/>
    <w:multiLevelType w:val="hybridMultilevel"/>
    <w:tmpl w:val="4C2ED994"/>
    <w:lvl w:ilvl="0" w:tplc="825A342E">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F240D20"/>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79E64526"/>
    <w:multiLevelType w:val="hybridMultilevel"/>
    <w:tmpl w:val="F5C29F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CA5CB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0"/>
  </w:num>
  <w:num w:numId="2">
    <w:abstractNumId w:val="18"/>
  </w:num>
  <w:num w:numId="3">
    <w:abstractNumId w:val="17"/>
  </w:num>
  <w:num w:numId="4">
    <w:abstractNumId w:val="19"/>
  </w:num>
  <w:num w:numId="5">
    <w:abstractNumId w:val="1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num>
  <w:num w:numId="17">
    <w:abstractNumId w:val="24"/>
  </w:num>
  <w:num w:numId="18">
    <w:abstractNumId w:val="22"/>
  </w:num>
  <w:num w:numId="19">
    <w:abstractNumId w:val="12"/>
  </w:num>
  <w:num w:numId="20">
    <w:abstractNumId w:val="16"/>
  </w:num>
  <w:num w:numId="21">
    <w:abstractNumId w:val="13"/>
  </w:num>
  <w:num w:numId="22">
    <w:abstractNumId w:val="21"/>
  </w:num>
  <w:num w:numId="23">
    <w:abstractNumId w:val="15"/>
  </w:num>
  <w:num w:numId="24">
    <w:abstractNumId w:val="23"/>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E33"/>
    <w:rsid w:val="00027664"/>
    <w:rsid w:val="00245F51"/>
    <w:rsid w:val="003013C2"/>
    <w:rsid w:val="003F44A2"/>
    <w:rsid w:val="00682FC1"/>
    <w:rsid w:val="00727A1B"/>
    <w:rsid w:val="007A1E7F"/>
    <w:rsid w:val="00972021"/>
    <w:rsid w:val="00AB5D3D"/>
    <w:rsid w:val="00CC4E33"/>
    <w:rsid w:val="00CE40DF"/>
    <w:rsid w:val="00D0076C"/>
    <w:rsid w:val="00DC1CA9"/>
    <w:rsid w:val="00E1560E"/>
    <w:rsid w:val="00E205DA"/>
    <w:rsid w:val="00E206E1"/>
    <w:rsid w:val="00EB5F36"/>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A92F6D-32EE-44A4-BCA4-DA6096ACD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q-AL" w:eastAsia="en-US" w:bidi="ar-SA"/>
      </w:rPr>
    </w:rPrDefault>
    <w:pPrDefault>
      <w:pPr>
        <w:ind w:left="720" w:hanging="360"/>
        <w:jc w:val="both"/>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E33"/>
    <w:pPr>
      <w:spacing w:after="200" w:line="276" w:lineRule="auto"/>
      <w:ind w:left="0" w:firstLine="284"/>
    </w:pPr>
    <w:rPr>
      <w:rFonts w:ascii="Calibri" w:eastAsia="Calibri" w:hAnsi="Calibri" w:cs="Times New Roman"/>
      <w:lang w:val="en-US"/>
    </w:rPr>
  </w:style>
  <w:style w:type="paragraph" w:styleId="Heading1">
    <w:name w:val="heading 1"/>
    <w:aliases w:val="Heading 1 Char1,Heading 1 Char1 Char,Heading 1 Char Char Char,Kreu,Heading 1.,num.                          1"/>
    <w:basedOn w:val="Normal"/>
    <w:next w:val="Normal"/>
    <w:link w:val="Heading1Char"/>
    <w:qFormat/>
    <w:rsid w:val="00CC4E33"/>
    <w:pPr>
      <w:keepNext/>
      <w:keepLines/>
      <w:spacing w:before="240" w:after="0"/>
      <w:ind w:firstLine="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1"/>
    <w:qFormat/>
    <w:rsid w:val="00CC4E33"/>
    <w:pPr>
      <w:keepNext/>
      <w:keepLines/>
      <w:numPr>
        <w:ilvl w:val="1"/>
        <w:numId w:val="13"/>
      </w:numPr>
      <w:tabs>
        <w:tab w:val="clear" w:pos="680"/>
      </w:tabs>
      <w:spacing w:before="40" w:after="0"/>
      <w:ind w:left="0" w:firstLine="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Germa"/>
    <w:basedOn w:val="Normal"/>
    <w:next w:val="Normal"/>
    <w:link w:val="Heading3Char1"/>
    <w:qFormat/>
    <w:rsid w:val="00CC4E33"/>
    <w:pPr>
      <w:keepNext/>
      <w:keepLines/>
      <w:numPr>
        <w:ilvl w:val="2"/>
        <w:numId w:val="13"/>
      </w:numPr>
      <w:tabs>
        <w:tab w:val="clear" w:pos="680"/>
      </w:tabs>
      <w:spacing w:before="40" w:after="0"/>
      <w:ind w:left="720" w:hanging="432"/>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CC4E33"/>
    <w:pPr>
      <w:keepNext/>
      <w:keepLines/>
      <w:numPr>
        <w:ilvl w:val="3"/>
        <w:numId w:val="13"/>
      </w:numPr>
      <w:tabs>
        <w:tab w:val="clear" w:pos="680"/>
      </w:tabs>
      <w:spacing w:before="40" w:after="0"/>
      <w:ind w:left="864" w:hanging="14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CC4E33"/>
    <w:pPr>
      <w:keepNext/>
      <w:keepLines/>
      <w:numPr>
        <w:ilvl w:val="4"/>
        <w:numId w:val="13"/>
      </w:numPr>
      <w:tabs>
        <w:tab w:val="clear" w:pos="680"/>
      </w:tabs>
      <w:spacing w:before="40" w:after="0"/>
      <w:ind w:left="1008" w:hanging="432"/>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CC4E33"/>
    <w:pPr>
      <w:keepNext/>
      <w:keepLines/>
      <w:numPr>
        <w:ilvl w:val="5"/>
        <w:numId w:val="13"/>
      </w:numPr>
      <w:tabs>
        <w:tab w:val="clear" w:pos="680"/>
      </w:tabs>
      <w:spacing w:before="40" w:after="0"/>
      <w:ind w:left="1152" w:hanging="432"/>
      <w:outlineLvl w:val="5"/>
    </w:pPr>
    <w:rPr>
      <w:rFonts w:asciiTheme="majorHAnsi" w:eastAsiaTheme="majorEastAsia" w:hAnsiTheme="majorHAnsi" w:cstheme="majorBidi"/>
      <w:color w:val="1F4D78" w:themeColor="accent1" w:themeShade="7F"/>
    </w:rPr>
  </w:style>
  <w:style w:type="paragraph" w:styleId="Heading7">
    <w:name w:val="heading 7"/>
    <w:aliases w:val="Style Left: 3,25 cm"/>
    <w:basedOn w:val="Normal"/>
    <w:next w:val="Normal"/>
    <w:link w:val="Heading7Char"/>
    <w:qFormat/>
    <w:rsid w:val="00CC4E33"/>
    <w:pPr>
      <w:keepNext/>
      <w:keepLines/>
      <w:numPr>
        <w:ilvl w:val="6"/>
        <w:numId w:val="13"/>
      </w:numPr>
      <w:tabs>
        <w:tab w:val="clear" w:pos="680"/>
      </w:tabs>
      <w:spacing w:before="40" w:after="0"/>
      <w:ind w:left="1296" w:hanging="288"/>
      <w:outlineLvl w:val="6"/>
    </w:pPr>
    <w:rPr>
      <w:rFonts w:asciiTheme="majorHAnsi" w:eastAsiaTheme="majorEastAsia" w:hAnsiTheme="majorHAnsi" w:cstheme="majorBidi"/>
      <w:i/>
      <w:iCs/>
      <w:color w:val="1F4D78" w:themeColor="accent1" w:themeShade="7F"/>
    </w:rPr>
  </w:style>
  <w:style w:type="paragraph" w:styleId="Heading8">
    <w:name w:val="heading 8"/>
    <w:aliases w:val="h"/>
    <w:basedOn w:val="Normal"/>
    <w:next w:val="Normal"/>
    <w:link w:val="Heading8Char"/>
    <w:qFormat/>
    <w:rsid w:val="00CC4E33"/>
    <w:pPr>
      <w:keepNext/>
      <w:keepLines/>
      <w:numPr>
        <w:ilvl w:val="7"/>
        <w:numId w:val="13"/>
      </w:numPr>
      <w:tabs>
        <w:tab w:val="clear" w:pos="680"/>
      </w:tabs>
      <w:spacing w:before="40" w:after="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CC4E33"/>
    <w:pPr>
      <w:keepNext/>
      <w:keepLines/>
      <w:numPr>
        <w:ilvl w:val="8"/>
        <w:numId w:val="13"/>
      </w:numPr>
      <w:tabs>
        <w:tab w:val="clear" w:pos="680"/>
      </w:tabs>
      <w:spacing w:before="40" w:after="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1,Heading 1 Char1 Char Char,Heading 1 Char Char Char Char,Kreu Char,Heading 1. Char,num.                          1 Char"/>
    <w:basedOn w:val="DefaultParagraphFont"/>
    <w:link w:val="Heading1"/>
    <w:rsid w:val="00CC4E33"/>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aliases w:val="Pika Char"/>
    <w:basedOn w:val="DefaultParagraphFont"/>
    <w:uiPriority w:val="99"/>
    <w:rsid w:val="00CC4E33"/>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aliases w:val="Germa Char"/>
    <w:basedOn w:val="DefaultParagraphFont"/>
    <w:rsid w:val="00CC4E33"/>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rsid w:val="00CC4E33"/>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rsid w:val="00CC4E33"/>
    <w:rPr>
      <w:rFonts w:asciiTheme="majorHAnsi" w:eastAsiaTheme="majorEastAsia" w:hAnsiTheme="majorHAnsi" w:cstheme="majorBidi"/>
      <w:color w:val="2E74B5" w:themeColor="accent1" w:themeShade="BF"/>
      <w:lang w:val="en-US"/>
    </w:rPr>
  </w:style>
  <w:style w:type="character" w:customStyle="1" w:styleId="Heading6Char">
    <w:name w:val="Heading 6 Char"/>
    <w:basedOn w:val="DefaultParagraphFont"/>
    <w:link w:val="Heading6"/>
    <w:rsid w:val="00CC4E33"/>
    <w:rPr>
      <w:rFonts w:asciiTheme="majorHAnsi" w:eastAsiaTheme="majorEastAsia" w:hAnsiTheme="majorHAnsi" w:cstheme="majorBidi"/>
      <w:color w:val="1F4D78" w:themeColor="accent1" w:themeShade="7F"/>
      <w:lang w:val="en-US"/>
    </w:rPr>
  </w:style>
  <w:style w:type="character" w:customStyle="1" w:styleId="Heading7Char">
    <w:name w:val="Heading 7 Char"/>
    <w:aliases w:val="Style Left: 3 Char,25 cm Char"/>
    <w:basedOn w:val="DefaultParagraphFont"/>
    <w:link w:val="Heading7"/>
    <w:rsid w:val="00CC4E33"/>
    <w:rPr>
      <w:rFonts w:asciiTheme="majorHAnsi" w:eastAsiaTheme="majorEastAsia" w:hAnsiTheme="majorHAnsi" w:cstheme="majorBidi"/>
      <w:i/>
      <w:iCs/>
      <w:color w:val="1F4D78" w:themeColor="accent1" w:themeShade="7F"/>
      <w:lang w:val="en-US"/>
    </w:rPr>
  </w:style>
  <w:style w:type="character" w:customStyle="1" w:styleId="Heading8Char">
    <w:name w:val="Heading 8 Char"/>
    <w:aliases w:val="h Char"/>
    <w:basedOn w:val="DefaultParagraphFont"/>
    <w:link w:val="Heading8"/>
    <w:rsid w:val="00CC4E33"/>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rsid w:val="00CC4E33"/>
    <w:rPr>
      <w:rFonts w:asciiTheme="majorHAnsi" w:eastAsiaTheme="majorEastAsia" w:hAnsiTheme="majorHAnsi" w:cstheme="majorBidi"/>
      <w:i/>
      <w:iCs/>
      <w:color w:val="272727" w:themeColor="text1" w:themeTint="D8"/>
      <w:sz w:val="21"/>
      <w:szCs w:val="21"/>
      <w:lang w:val="en-US"/>
    </w:rPr>
  </w:style>
  <w:style w:type="paragraph" w:styleId="NoSpacing">
    <w:name w:val="No Spacing"/>
    <w:link w:val="NoSpacingChar"/>
    <w:uiPriority w:val="1"/>
    <w:qFormat/>
    <w:rsid w:val="00CC4E33"/>
    <w:pPr>
      <w:ind w:left="0" w:firstLine="0"/>
      <w:jc w:val="left"/>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CC4E33"/>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CC4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C4E33"/>
    <w:rPr>
      <w:rFonts w:ascii="Tahoma" w:eastAsia="Calibri" w:hAnsi="Tahoma" w:cs="Tahoma"/>
      <w:sz w:val="16"/>
      <w:szCs w:val="16"/>
      <w:lang w:val="en-US"/>
    </w:rPr>
  </w:style>
  <w:style w:type="paragraph" w:styleId="Header">
    <w:name w:val="header"/>
    <w:basedOn w:val="Normal"/>
    <w:link w:val="HeaderChar"/>
    <w:uiPriority w:val="99"/>
    <w:unhideWhenUsed/>
    <w:rsid w:val="00CC4E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E33"/>
    <w:rPr>
      <w:rFonts w:ascii="Calibri" w:eastAsia="Calibri" w:hAnsi="Calibri" w:cs="Times New Roman"/>
      <w:lang w:val="en-US"/>
    </w:rPr>
  </w:style>
  <w:style w:type="paragraph" w:styleId="Footer">
    <w:name w:val="footer"/>
    <w:basedOn w:val="Normal"/>
    <w:link w:val="FooterChar"/>
    <w:uiPriority w:val="99"/>
    <w:unhideWhenUsed/>
    <w:rsid w:val="00CC4E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E33"/>
    <w:rPr>
      <w:rFonts w:ascii="Calibri" w:eastAsia="Calibri" w:hAnsi="Calibri" w:cs="Times New Roman"/>
      <w:lang w:val="en-US"/>
    </w:rPr>
  </w:style>
  <w:style w:type="paragraph" w:customStyle="1" w:styleId="Akti">
    <w:name w:val="Akti"/>
    <w:link w:val="AktiChar"/>
    <w:rsid w:val="00CC4E33"/>
    <w:pPr>
      <w:keepNext/>
      <w:widowControl w:val="0"/>
      <w:ind w:left="0" w:firstLine="0"/>
      <w:jc w:val="center"/>
      <w:outlineLvl w:val="0"/>
    </w:pPr>
    <w:rPr>
      <w:rFonts w:ascii="Garamond" w:eastAsia="MS Mincho" w:hAnsi="Garamond" w:cs="CG Times"/>
      <w:b/>
      <w:bCs/>
      <w:caps/>
      <w:color w:val="000000"/>
      <w:sz w:val="24"/>
      <w:lang w:val="en-GB"/>
    </w:rPr>
  </w:style>
  <w:style w:type="paragraph" w:customStyle="1" w:styleId="NumriData">
    <w:name w:val="Numri_Data"/>
    <w:next w:val="Normal"/>
    <w:link w:val="NumriDataChar"/>
    <w:rsid w:val="00CC4E33"/>
    <w:pPr>
      <w:keepNext/>
      <w:widowControl w:val="0"/>
      <w:ind w:left="0" w:firstLine="0"/>
      <w:jc w:val="center"/>
      <w:outlineLvl w:val="0"/>
    </w:pPr>
    <w:rPr>
      <w:rFonts w:ascii="Garamond" w:eastAsia="MS Mincho" w:hAnsi="Garamond" w:cs="CG Times"/>
      <w:b/>
      <w:bCs/>
      <w:sz w:val="24"/>
      <w:lang w:val="en-GB"/>
    </w:rPr>
  </w:style>
  <w:style w:type="character" w:customStyle="1" w:styleId="NumriDataChar">
    <w:name w:val="Numri_Data Char"/>
    <w:basedOn w:val="DefaultParagraphFont"/>
    <w:link w:val="NumriData"/>
    <w:locked/>
    <w:rsid w:val="00CC4E33"/>
    <w:rPr>
      <w:rFonts w:ascii="Garamond" w:eastAsia="MS Mincho" w:hAnsi="Garamond" w:cs="CG Times"/>
      <w:b/>
      <w:bCs/>
      <w:sz w:val="24"/>
      <w:lang w:val="en-GB"/>
    </w:rPr>
  </w:style>
  <w:style w:type="paragraph" w:customStyle="1" w:styleId="Paragrafi">
    <w:name w:val="Paragrafi"/>
    <w:link w:val="ParagrafiChar"/>
    <w:rsid w:val="00CC4E33"/>
    <w:pPr>
      <w:widowControl w:val="0"/>
      <w:ind w:left="0" w:firstLine="284"/>
    </w:pPr>
    <w:rPr>
      <w:rFonts w:ascii="Garamond" w:eastAsia="MS Mincho" w:hAnsi="Garamond" w:cs="CG Times"/>
      <w:sz w:val="24"/>
      <w:lang w:val="en-US"/>
    </w:rPr>
  </w:style>
  <w:style w:type="character" w:customStyle="1" w:styleId="ParagrafiChar">
    <w:name w:val="Paragrafi Char"/>
    <w:basedOn w:val="DefaultParagraphFont"/>
    <w:link w:val="Paragrafi"/>
    <w:locked/>
    <w:rsid w:val="00CC4E33"/>
    <w:rPr>
      <w:rFonts w:ascii="Garamond" w:eastAsia="MS Mincho" w:hAnsi="Garamond" w:cs="CG Times"/>
      <w:sz w:val="24"/>
      <w:lang w:val="en-US"/>
    </w:rPr>
  </w:style>
  <w:style w:type="paragraph" w:customStyle="1" w:styleId="Titulli">
    <w:name w:val="Titulli"/>
    <w:next w:val="Normal"/>
    <w:link w:val="TitulliChar"/>
    <w:rsid w:val="00CC4E33"/>
    <w:pPr>
      <w:keepNext/>
      <w:widowControl w:val="0"/>
      <w:ind w:left="0" w:firstLine="0"/>
      <w:jc w:val="center"/>
      <w:outlineLvl w:val="1"/>
    </w:pPr>
    <w:rPr>
      <w:rFonts w:ascii="Garamond" w:eastAsia="MS Mincho" w:hAnsi="Garamond" w:cs="CG Times"/>
      <w:b/>
      <w:bCs/>
      <w:caps/>
      <w:sz w:val="24"/>
      <w:lang w:val="en-GB"/>
    </w:rPr>
  </w:style>
  <w:style w:type="character" w:customStyle="1" w:styleId="TitulliChar">
    <w:name w:val="Titulli Char"/>
    <w:basedOn w:val="DefaultParagraphFont"/>
    <w:link w:val="Titulli"/>
    <w:rsid w:val="00CC4E33"/>
    <w:rPr>
      <w:rFonts w:ascii="Garamond" w:eastAsia="MS Mincho" w:hAnsi="Garamond" w:cs="CG Times"/>
      <w:b/>
      <w:bCs/>
      <w:caps/>
      <w:sz w:val="24"/>
      <w:lang w:val="en-GB"/>
    </w:rPr>
  </w:style>
  <w:style w:type="character" w:customStyle="1" w:styleId="AktiChar">
    <w:name w:val="Akti Char"/>
    <w:basedOn w:val="DefaultParagraphFont"/>
    <w:link w:val="Akti"/>
    <w:rsid w:val="00CC4E33"/>
    <w:rPr>
      <w:rFonts w:ascii="Garamond" w:eastAsia="MS Mincho" w:hAnsi="Garamond" w:cs="CG Times"/>
      <w:b/>
      <w:bCs/>
      <w:caps/>
      <w:color w:val="000000"/>
      <w:sz w:val="24"/>
      <w:lang w:val="en-GB"/>
    </w:rPr>
  </w:style>
  <w:style w:type="paragraph" w:customStyle="1" w:styleId="NeniNr">
    <w:name w:val="Neni_Nr"/>
    <w:next w:val="Normal"/>
    <w:link w:val="NeniNrChar"/>
    <w:rsid w:val="00CC4E33"/>
    <w:pPr>
      <w:keepNext/>
      <w:widowControl w:val="0"/>
      <w:ind w:left="0" w:firstLine="0"/>
      <w:jc w:val="center"/>
    </w:pPr>
    <w:rPr>
      <w:rFonts w:ascii="Garamond" w:eastAsia="MS Mincho" w:hAnsi="Garamond" w:cs="CG Times"/>
      <w:sz w:val="24"/>
      <w:lang w:val="en-GB"/>
    </w:rPr>
  </w:style>
  <w:style w:type="paragraph" w:customStyle="1" w:styleId="NeniTitull">
    <w:name w:val="Neni_Titull"/>
    <w:next w:val="Normal"/>
    <w:link w:val="NeniTitullChar"/>
    <w:rsid w:val="00CC4E33"/>
    <w:pPr>
      <w:keepNext/>
      <w:widowControl w:val="0"/>
      <w:ind w:left="0" w:firstLine="0"/>
      <w:jc w:val="center"/>
      <w:outlineLvl w:val="2"/>
    </w:pPr>
    <w:rPr>
      <w:rFonts w:ascii="Garamond" w:eastAsia="MS Mincho" w:hAnsi="Garamond" w:cs="CG Times"/>
      <w:b/>
      <w:bCs/>
      <w:sz w:val="24"/>
      <w:lang w:val="en-GB"/>
    </w:rPr>
  </w:style>
  <w:style w:type="character" w:customStyle="1" w:styleId="NeniNrChar">
    <w:name w:val="Neni_Nr Char"/>
    <w:basedOn w:val="DefaultParagraphFont"/>
    <w:link w:val="NeniNr"/>
    <w:rsid w:val="00CC4E33"/>
    <w:rPr>
      <w:rFonts w:ascii="Garamond" w:eastAsia="MS Mincho" w:hAnsi="Garamond" w:cs="CG Times"/>
      <w:sz w:val="24"/>
      <w:lang w:val="en-GB"/>
    </w:rPr>
  </w:style>
  <w:style w:type="paragraph" w:customStyle="1" w:styleId="Autoriteti">
    <w:name w:val="Autoriteti"/>
    <w:next w:val="Normal"/>
    <w:link w:val="AutoritetiChar"/>
    <w:rsid w:val="00CC4E33"/>
    <w:pPr>
      <w:keepNext/>
      <w:widowControl w:val="0"/>
      <w:ind w:left="0" w:firstLine="0"/>
      <w:jc w:val="right"/>
    </w:pPr>
    <w:rPr>
      <w:rFonts w:ascii="Garamond" w:eastAsia="MS Mincho" w:hAnsi="Garamond" w:cs="CG Times"/>
      <w:caps/>
      <w:sz w:val="24"/>
      <w:lang w:val="en-GB"/>
    </w:rPr>
  </w:style>
  <w:style w:type="paragraph" w:customStyle="1" w:styleId="AutoritetiEmer">
    <w:name w:val="Autoriteti_Emer"/>
    <w:next w:val="Normal"/>
    <w:link w:val="AutoritetiEmerChar"/>
    <w:rsid w:val="00CC4E33"/>
    <w:pPr>
      <w:widowControl w:val="0"/>
      <w:ind w:left="0" w:firstLine="0"/>
      <w:jc w:val="right"/>
    </w:pPr>
    <w:rPr>
      <w:rFonts w:ascii="Garamond" w:eastAsia="MS Mincho" w:hAnsi="Garamond" w:cs="Times New Roman"/>
      <w:b/>
      <w:bCs/>
      <w:sz w:val="24"/>
      <w:lang w:val="en-GB"/>
    </w:rPr>
  </w:style>
  <w:style w:type="character" w:customStyle="1" w:styleId="AutoritetiChar">
    <w:name w:val="Autoriteti Char"/>
    <w:link w:val="Autoriteti"/>
    <w:locked/>
    <w:rsid w:val="00CC4E33"/>
    <w:rPr>
      <w:rFonts w:ascii="Garamond" w:eastAsia="MS Mincho" w:hAnsi="Garamond" w:cs="CG Times"/>
      <w:caps/>
      <w:sz w:val="24"/>
      <w:lang w:val="en-GB"/>
    </w:rPr>
  </w:style>
  <w:style w:type="character" w:customStyle="1" w:styleId="AutoritetiEmerChar">
    <w:name w:val="Autoriteti_Emer Char"/>
    <w:link w:val="AutoritetiEmer"/>
    <w:locked/>
    <w:rsid w:val="00CC4E33"/>
    <w:rPr>
      <w:rFonts w:ascii="Garamond" w:eastAsia="MS Mincho" w:hAnsi="Garamond" w:cs="Times New Roman"/>
      <w:b/>
      <w:bCs/>
      <w:sz w:val="24"/>
      <w:lang w:val="en-GB"/>
    </w:rPr>
  </w:style>
  <w:style w:type="paragraph" w:customStyle="1" w:styleId="Titull-Titull">
    <w:name w:val="Titull-Titull"/>
    <w:basedOn w:val="Paragrafi"/>
    <w:qFormat/>
    <w:rsid w:val="00CC4E33"/>
    <w:pPr>
      <w:ind w:firstLine="0"/>
      <w:jc w:val="center"/>
    </w:pPr>
    <w:rPr>
      <w:caps/>
      <w:szCs w:val="24"/>
    </w:rPr>
  </w:style>
  <w:style w:type="paragraph" w:customStyle="1" w:styleId="Vendosi">
    <w:name w:val="Vendosi"/>
    <w:basedOn w:val="Titull-Titull"/>
    <w:qFormat/>
    <w:rsid w:val="00CC4E33"/>
  </w:style>
  <w:style w:type="paragraph" w:customStyle="1" w:styleId="Hapesira7">
    <w:name w:val="Hapesira 7"/>
    <w:basedOn w:val="Paragrafi"/>
    <w:qFormat/>
    <w:rsid w:val="00CC4E33"/>
    <w:rPr>
      <w:sz w:val="14"/>
      <w:szCs w:val="24"/>
    </w:rPr>
  </w:style>
  <w:style w:type="paragraph" w:styleId="ListParagraph">
    <w:name w:val="List Paragraph"/>
    <w:aliases w:val="List Paragraph2,Akapit z listą BS,List Paragraph1,Bullet1,NumberedParas,List Paragraph 1,Bullets,List_Paragraph,Multilevel para_II,Main numbered paragraph,References,List Paragraph (numbered (a)),Numbered List Paragraph,NUMBERED PARAGRAPH"/>
    <w:basedOn w:val="Normal"/>
    <w:link w:val="ListParagraphChar"/>
    <w:uiPriority w:val="34"/>
    <w:qFormat/>
    <w:rsid w:val="00CC4E33"/>
    <w:pPr>
      <w:ind w:left="720" w:firstLine="0"/>
      <w:contextualSpacing/>
      <w:jc w:val="left"/>
    </w:pPr>
    <w:rPr>
      <w:rFonts w:eastAsia="Times New Roman"/>
    </w:rPr>
  </w:style>
  <w:style w:type="character" w:customStyle="1" w:styleId="ListParagraphChar">
    <w:name w:val="List Paragraph Char"/>
    <w:aliases w:val="List Paragraph2 Char,Akapit z listą BS Char,List Paragraph1 Char,Bullet1 Char,NumberedParas Char,List Paragraph 1 Char,Bullets Char,List_Paragraph Char,Multilevel para_II Char,Main numbered paragraph Char,References Char"/>
    <w:link w:val="ListParagraph"/>
    <w:uiPriority w:val="34"/>
    <w:locked/>
    <w:rsid w:val="00CC4E33"/>
    <w:rPr>
      <w:rFonts w:ascii="Calibri" w:eastAsia="Times New Roman" w:hAnsi="Calibri" w:cs="Times New Roman"/>
      <w:lang w:val="en-US"/>
    </w:rPr>
  </w:style>
  <w:style w:type="paragraph" w:customStyle="1" w:styleId="Style1">
    <w:name w:val="Style1"/>
    <w:basedOn w:val="Akti"/>
    <w:qFormat/>
    <w:rsid w:val="00CC4E33"/>
    <w:rPr>
      <w:rFonts w:ascii="CG Times" w:hAnsi="CG Times"/>
      <w:sz w:val="21"/>
    </w:rPr>
  </w:style>
  <w:style w:type="character" w:customStyle="1" w:styleId="Heading2Char1">
    <w:name w:val="Heading 2 Char1"/>
    <w:link w:val="Heading2"/>
    <w:locked/>
    <w:rsid w:val="00CC4E33"/>
    <w:rPr>
      <w:rFonts w:asciiTheme="majorHAnsi" w:eastAsiaTheme="majorEastAsia" w:hAnsiTheme="majorHAnsi" w:cstheme="majorBidi"/>
      <w:color w:val="2E74B5" w:themeColor="accent1" w:themeShade="BF"/>
      <w:sz w:val="26"/>
      <w:szCs w:val="26"/>
      <w:lang w:val="en-US"/>
    </w:rPr>
  </w:style>
  <w:style w:type="character" w:customStyle="1" w:styleId="Heading3Char1">
    <w:name w:val="Heading 3 Char1"/>
    <w:aliases w:val="Germa Char1"/>
    <w:link w:val="Heading3"/>
    <w:locked/>
    <w:rsid w:val="00CC4E33"/>
    <w:rPr>
      <w:rFonts w:asciiTheme="majorHAnsi" w:eastAsiaTheme="majorEastAsia" w:hAnsiTheme="majorHAnsi" w:cstheme="majorBidi"/>
      <w:color w:val="1F4D78" w:themeColor="accent1" w:themeShade="7F"/>
      <w:sz w:val="24"/>
      <w:szCs w:val="24"/>
      <w:lang w:val="en-US"/>
    </w:rPr>
  </w:style>
  <w:style w:type="paragraph" w:customStyle="1" w:styleId="ADDRESS">
    <w:name w:val="ADDRESS"/>
    <w:basedOn w:val="Normal"/>
    <w:rsid w:val="00CC4E33"/>
    <w:pPr>
      <w:keepLines/>
      <w:widowControl w:val="0"/>
      <w:tabs>
        <w:tab w:val="left" w:pos="1701"/>
        <w:tab w:val="left" w:pos="2268"/>
        <w:tab w:val="left" w:pos="5387"/>
      </w:tabs>
      <w:overflowPunct w:val="0"/>
      <w:autoSpaceDE w:val="0"/>
      <w:autoSpaceDN w:val="0"/>
      <w:adjustRightInd w:val="0"/>
      <w:spacing w:after="120" w:line="240" w:lineRule="atLeast"/>
      <w:ind w:left="5103" w:hanging="4282"/>
      <w:textAlignment w:val="baseline"/>
    </w:pPr>
    <w:rPr>
      <w:rFonts w:ascii="Arial" w:eastAsia="MS Mincho" w:hAnsi="Arial" w:cs="Arial"/>
      <w:sz w:val="20"/>
      <w:szCs w:val="20"/>
      <w:lang w:val="en-GB"/>
    </w:rPr>
  </w:style>
  <w:style w:type="paragraph" w:customStyle="1" w:styleId="Aneksi">
    <w:name w:val="Aneksi"/>
    <w:next w:val="Normal"/>
    <w:rsid w:val="00CC4E33"/>
    <w:pPr>
      <w:ind w:left="0" w:firstLine="0"/>
    </w:pPr>
    <w:rPr>
      <w:rFonts w:ascii="CG Times" w:eastAsia="MS Mincho" w:hAnsi="CG Times" w:cs="CG Times"/>
      <w:sz w:val="21"/>
      <w:lang w:val="en-GB"/>
    </w:rPr>
  </w:style>
  <w:style w:type="paragraph" w:customStyle="1" w:styleId="AneksiNr">
    <w:name w:val="Aneksi_Nr"/>
    <w:next w:val="Normal"/>
    <w:rsid w:val="00CC4E33"/>
    <w:pPr>
      <w:keepNext/>
      <w:widowControl w:val="0"/>
      <w:ind w:left="0" w:firstLine="0"/>
      <w:jc w:val="center"/>
    </w:pPr>
    <w:rPr>
      <w:rFonts w:ascii="CG Times" w:eastAsia="MS Mincho" w:hAnsi="CG Times" w:cs="CG Times"/>
      <w:caps/>
      <w:sz w:val="21"/>
      <w:lang w:val="en-GB"/>
    </w:rPr>
  </w:style>
  <w:style w:type="paragraph" w:customStyle="1" w:styleId="AneksiTitull">
    <w:name w:val="Aneksi_Titull"/>
    <w:next w:val="Normal"/>
    <w:rsid w:val="00CC4E33"/>
    <w:pPr>
      <w:ind w:left="0" w:firstLine="0"/>
      <w:jc w:val="center"/>
    </w:pPr>
    <w:rPr>
      <w:rFonts w:ascii="CG Times" w:eastAsia="MS Mincho" w:hAnsi="CG Times" w:cs="CG Times"/>
      <w:sz w:val="21"/>
      <w:szCs w:val="24"/>
      <w:lang w:val="en-GB"/>
    </w:rPr>
  </w:style>
  <w:style w:type="paragraph" w:styleId="BodyText">
    <w:name w:val="Body Text"/>
    <w:basedOn w:val="Normal"/>
    <w:link w:val="BodyTextChar"/>
    <w:uiPriority w:val="99"/>
    <w:rsid w:val="00CC4E33"/>
    <w:pPr>
      <w:numPr>
        <w:numId w:val="1"/>
      </w:numPr>
      <w:spacing w:after="0" w:line="240" w:lineRule="auto"/>
    </w:pPr>
    <w:rPr>
      <w:rFonts w:ascii="Arial" w:eastAsia="Times New Roman" w:hAnsi="Arial" w:cs="Arial"/>
      <w:color w:val="000000"/>
      <w:sz w:val="24"/>
      <w:szCs w:val="24"/>
    </w:rPr>
  </w:style>
  <w:style w:type="character" w:customStyle="1" w:styleId="BodyTextChar">
    <w:name w:val="Body Text Char"/>
    <w:basedOn w:val="DefaultParagraphFont"/>
    <w:link w:val="BodyText"/>
    <w:uiPriority w:val="99"/>
    <w:rsid w:val="00CC4E33"/>
    <w:rPr>
      <w:rFonts w:ascii="Arial" w:eastAsia="Times New Roman" w:hAnsi="Arial" w:cs="Arial"/>
      <w:color w:val="000000"/>
      <w:sz w:val="24"/>
      <w:szCs w:val="24"/>
      <w:lang w:val="en-US"/>
    </w:rPr>
  </w:style>
  <w:style w:type="paragraph" w:customStyle="1" w:styleId="BazLigjPropozues">
    <w:name w:val="Baz_Ligj_Propozues"/>
    <w:rsid w:val="00CC4E33"/>
    <w:pPr>
      <w:keepNext/>
      <w:widowControl w:val="0"/>
      <w:ind w:left="0" w:firstLine="0"/>
    </w:pPr>
    <w:rPr>
      <w:rFonts w:ascii="CG Times" w:eastAsia="MS Mincho" w:hAnsi="CG Times" w:cs="CG Times"/>
      <w:color w:val="000000"/>
      <w:sz w:val="21"/>
      <w:lang w:val="en-GB"/>
    </w:rPr>
  </w:style>
  <w:style w:type="paragraph" w:styleId="Subtitle">
    <w:name w:val="Subtitle"/>
    <w:basedOn w:val="Normal"/>
    <w:link w:val="SubtitleChar"/>
    <w:qFormat/>
    <w:rsid w:val="00CC4E33"/>
    <w:pPr>
      <w:spacing w:after="0" w:line="240" w:lineRule="auto"/>
      <w:ind w:firstLine="0"/>
      <w:jc w:val="center"/>
    </w:pPr>
    <w:rPr>
      <w:rFonts w:ascii="Times New Roman" w:eastAsia="Times New Roman" w:hAnsi="Times New Roman"/>
      <w:caps/>
      <w:sz w:val="26"/>
      <w:szCs w:val="26"/>
      <w:lang w:val="en-GB"/>
    </w:rPr>
  </w:style>
  <w:style w:type="character" w:customStyle="1" w:styleId="SubtitleChar">
    <w:name w:val="Subtitle Char"/>
    <w:basedOn w:val="DefaultParagraphFont"/>
    <w:link w:val="Subtitle"/>
    <w:rsid w:val="00CC4E33"/>
    <w:rPr>
      <w:rFonts w:ascii="Times New Roman" w:eastAsia="Times New Roman" w:hAnsi="Times New Roman" w:cs="Times New Roman"/>
      <w:caps/>
      <w:sz w:val="26"/>
      <w:szCs w:val="26"/>
      <w:lang w:val="en-GB"/>
    </w:rPr>
  </w:style>
  <w:style w:type="character" w:customStyle="1" w:styleId="apple-converted-space">
    <w:name w:val="apple-converted-space"/>
    <w:rsid w:val="00CC4E33"/>
  </w:style>
  <w:style w:type="character" w:styleId="Hyperlink">
    <w:name w:val="Hyperlink"/>
    <w:uiPriority w:val="99"/>
    <w:unhideWhenUsed/>
    <w:rsid w:val="00CC4E33"/>
    <w:rPr>
      <w:color w:val="0000FF"/>
      <w:u w:val="single"/>
    </w:rPr>
  </w:style>
  <w:style w:type="character" w:styleId="FollowedHyperlink">
    <w:name w:val="FollowedHyperlink"/>
    <w:unhideWhenUsed/>
    <w:rsid w:val="00CC4E33"/>
    <w:rPr>
      <w:color w:val="800080"/>
      <w:u w:val="single"/>
    </w:rPr>
  </w:style>
  <w:style w:type="paragraph" w:customStyle="1" w:styleId="font5">
    <w:name w:val="font5"/>
    <w:basedOn w:val="Normal"/>
    <w:rsid w:val="00CC4E33"/>
    <w:pPr>
      <w:spacing w:before="100" w:beforeAutospacing="1" w:after="100" w:afterAutospacing="1" w:line="240" w:lineRule="auto"/>
      <w:ind w:firstLine="0"/>
      <w:jc w:val="left"/>
    </w:pPr>
    <w:rPr>
      <w:rFonts w:ascii="CG Times" w:eastAsia="Times New Roman" w:hAnsi="CG Times"/>
      <w:sz w:val="16"/>
      <w:szCs w:val="16"/>
    </w:rPr>
  </w:style>
  <w:style w:type="paragraph" w:customStyle="1" w:styleId="font6">
    <w:name w:val="font6"/>
    <w:basedOn w:val="Normal"/>
    <w:rsid w:val="00CC4E33"/>
    <w:pPr>
      <w:spacing w:before="100" w:beforeAutospacing="1" w:after="100" w:afterAutospacing="1" w:line="240" w:lineRule="auto"/>
      <w:ind w:firstLine="0"/>
      <w:jc w:val="left"/>
    </w:pPr>
    <w:rPr>
      <w:rFonts w:ascii="CG Times" w:eastAsia="Times New Roman" w:hAnsi="CG Times"/>
      <w:color w:val="FFFFFF"/>
      <w:sz w:val="16"/>
      <w:szCs w:val="16"/>
    </w:rPr>
  </w:style>
  <w:style w:type="paragraph" w:customStyle="1" w:styleId="xl65">
    <w:name w:val="xl65"/>
    <w:basedOn w:val="Normal"/>
    <w:rsid w:val="00CC4E33"/>
    <w:pPr>
      <w:spacing w:before="100" w:beforeAutospacing="1" w:after="100" w:afterAutospacing="1" w:line="240" w:lineRule="auto"/>
      <w:ind w:firstLine="0"/>
      <w:jc w:val="left"/>
    </w:pPr>
    <w:rPr>
      <w:rFonts w:ascii="Arial" w:eastAsia="Times New Roman" w:hAnsi="Arial" w:cs="Arial"/>
      <w:b/>
      <w:bCs/>
      <w:sz w:val="24"/>
      <w:szCs w:val="24"/>
    </w:rPr>
  </w:style>
  <w:style w:type="paragraph" w:customStyle="1" w:styleId="xl66">
    <w:name w:val="xl66"/>
    <w:basedOn w:val="Normal"/>
    <w:rsid w:val="00CC4E33"/>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xl67">
    <w:name w:val="xl67"/>
    <w:basedOn w:val="Normal"/>
    <w:rsid w:val="00CC4E33"/>
    <w:pPr>
      <w:spacing w:before="100" w:beforeAutospacing="1" w:after="100" w:afterAutospacing="1" w:line="240" w:lineRule="auto"/>
      <w:ind w:firstLine="0"/>
      <w:jc w:val="left"/>
    </w:pPr>
    <w:rPr>
      <w:rFonts w:ascii="CG Times" w:eastAsia="Times New Roman" w:hAnsi="CG Times"/>
      <w:sz w:val="16"/>
      <w:szCs w:val="16"/>
    </w:rPr>
  </w:style>
  <w:style w:type="paragraph" w:customStyle="1" w:styleId="xl68">
    <w:name w:val="xl68"/>
    <w:basedOn w:val="Normal"/>
    <w:rsid w:val="00CC4E33"/>
    <w:pPr>
      <w:spacing w:before="100" w:beforeAutospacing="1" w:after="100" w:afterAutospacing="1" w:line="240" w:lineRule="auto"/>
      <w:ind w:firstLine="0"/>
      <w:jc w:val="left"/>
    </w:pPr>
    <w:rPr>
      <w:rFonts w:ascii="CG Times" w:eastAsia="Times New Roman" w:hAnsi="CG Times"/>
      <w:sz w:val="16"/>
      <w:szCs w:val="16"/>
    </w:rPr>
  </w:style>
  <w:style w:type="paragraph" w:customStyle="1" w:styleId="Figure">
    <w:name w:val="Figure"/>
    <w:next w:val="Normal"/>
    <w:rsid w:val="00CC4E33"/>
    <w:pPr>
      <w:widowControl w:val="0"/>
      <w:ind w:left="0" w:firstLine="284"/>
      <w:outlineLvl w:val="2"/>
    </w:pPr>
    <w:rPr>
      <w:rFonts w:ascii="CG Times" w:eastAsia="MS Mincho" w:hAnsi="CG Times" w:cs="CG Times"/>
      <w:lang w:val="en-US"/>
    </w:rPr>
  </w:style>
  <w:style w:type="paragraph" w:customStyle="1" w:styleId="xl69">
    <w:name w:val="xl69"/>
    <w:basedOn w:val="Normal"/>
    <w:rsid w:val="00CC4E33"/>
    <w:pP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70">
    <w:name w:val="xl70"/>
    <w:basedOn w:val="Normal"/>
    <w:rsid w:val="00CC4E33"/>
    <w:pPr>
      <w:pBdr>
        <w:top w:val="single" w:sz="8" w:space="0" w:color="auto"/>
        <w:left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71">
    <w:name w:val="xl71"/>
    <w:basedOn w:val="Normal"/>
    <w:rsid w:val="00CC4E33"/>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72">
    <w:name w:val="xl72"/>
    <w:basedOn w:val="Normal"/>
    <w:rsid w:val="00CC4E33"/>
    <w:pPr>
      <w:pBdr>
        <w:top w:val="single" w:sz="8" w:space="0" w:color="auto"/>
        <w:bottom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73">
    <w:name w:val="xl73"/>
    <w:basedOn w:val="Normal"/>
    <w:rsid w:val="00CC4E33"/>
    <w:pPr>
      <w:pBdr>
        <w:top w:val="single" w:sz="8" w:space="0" w:color="auto"/>
        <w:bottom w:val="single" w:sz="8" w:space="0" w:color="auto"/>
        <w:right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Institucioni">
    <w:name w:val="Institucioni"/>
    <w:next w:val="Normal"/>
    <w:rsid w:val="00CC4E33"/>
    <w:pPr>
      <w:keepNext/>
      <w:widowControl w:val="0"/>
      <w:ind w:left="0" w:firstLine="0"/>
      <w:jc w:val="center"/>
    </w:pPr>
    <w:rPr>
      <w:rFonts w:ascii="CG Times" w:eastAsia="MS Mincho" w:hAnsi="CG Times" w:cs="CG Times"/>
      <w:caps/>
      <w:sz w:val="21"/>
      <w:lang w:val="en-GB"/>
    </w:rPr>
  </w:style>
  <w:style w:type="paragraph" w:customStyle="1" w:styleId="Kapakufund">
    <w:name w:val="Kapaku_fund"/>
    <w:next w:val="Normal"/>
    <w:rsid w:val="00CC4E33"/>
    <w:pPr>
      <w:pageBreakBefore/>
      <w:ind w:left="0" w:firstLine="0"/>
    </w:pPr>
    <w:rPr>
      <w:rFonts w:ascii="CG Times" w:eastAsia="MS Mincho" w:hAnsi="CG Times" w:cs="CG Times"/>
      <w:b/>
      <w:bCs/>
      <w:sz w:val="21"/>
      <w:lang w:val="en-US"/>
    </w:rPr>
  </w:style>
  <w:style w:type="paragraph" w:customStyle="1" w:styleId="KapitulliNr">
    <w:name w:val="Kapitulli_Nr"/>
    <w:rsid w:val="00CC4E33"/>
    <w:pPr>
      <w:keepNext/>
      <w:widowControl w:val="0"/>
      <w:ind w:left="0" w:firstLine="0"/>
      <w:jc w:val="center"/>
    </w:pPr>
    <w:rPr>
      <w:rFonts w:ascii="CG Times" w:eastAsia="MS Mincho" w:hAnsi="CG Times" w:cs="CG Times"/>
      <w:caps/>
      <w:sz w:val="21"/>
      <w:lang w:val="en-GB"/>
    </w:rPr>
  </w:style>
  <w:style w:type="paragraph" w:customStyle="1" w:styleId="KapitulliTitull">
    <w:name w:val="Kapitulli_Titull"/>
    <w:rsid w:val="00CC4E33"/>
    <w:pPr>
      <w:keepNext/>
      <w:widowControl w:val="0"/>
      <w:ind w:left="0" w:firstLine="0"/>
      <w:jc w:val="center"/>
    </w:pPr>
    <w:rPr>
      <w:rFonts w:ascii="CG Times" w:eastAsia="MS Mincho" w:hAnsi="CG Times" w:cs="CG Times"/>
      <w:caps/>
      <w:sz w:val="21"/>
      <w:lang w:val="en-GB"/>
    </w:rPr>
  </w:style>
  <w:style w:type="paragraph" w:customStyle="1" w:styleId="KreuNr">
    <w:name w:val="Kreu_Nr"/>
    <w:rsid w:val="00CC4E33"/>
    <w:pPr>
      <w:keepNext/>
      <w:widowControl w:val="0"/>
      <w:ind w:left="0" w:firstLine="0"/>
      <w:jc w:val="center"/>
    </w:pPr>
    <w:rPr>
      <w:rFonts w:ascii="CG Times" w:eastAsia="MS Mincho" w:hAnsi="CG Times" w:cs="CG Times"/>
      <w:caps/>
      <w:sz w:val="21"/>
      <w:lang w:val="en-US"/>
    </w:rPr>
  </w:style>
  <w:style w:type="paragraph" w:customStyle="1" w:styleId="KreuTitull">
    <w:name w:val="Kreu_Titull"/>
    <w:next w:val="KapitulliTitull"/>
    <w:rsid w:val="00CC4E33"/>
    <w:pPr>
      <w:keepNext/>
      <w:widowControl w:val="0"/>
      <w:ind w:left="0" w:firstLine="0"/>
      <w:jc w:val="center"/>
    </w:pPr>
    <w:rPr>
      <w:rFonts w:ascii="CG Times" w:eastAsia="MS Mincho" w:hAnsi="CG Times" w:cs="CG Times"/>
      <w:caps/>
      <w:sz w:val="21"/>
      <w:lang w:val="en-US"/>
    </w:rPr>
  </w:style>
  <w:style w:type="paragraph" w:customStyle="1" w:styleId="xl74">
    <w:name w:val="xl74"/>
    <w:basedOn w:val="Normal"/>
    <w:rsid w:val="00CC4E33"/>
    <w:pPr>
      <w:pBdr>
        <w:top w:val="single" w:sz="8" w:space="0" w:color="auto"/>
        <w:left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75">
    <w:name w:val="xl75"/>
    <w:basedOn w:val="Normal"/>
    <w:rsid w:val="00CC4E33"/>
    <w:pPr>
      <w:pBdr>
        <w:top w:val="single" w:sz="8" w:space="0" w:color="auto"/>
        <w:left w:val="double" w:sz="6" w:space="0" w:color="auto"/>
        <w:bottom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76">
    <w:name w:val="xl76"/>
    <w:basedOn w:val="Normal"/>
    <w:rsid w:val="00CC4E33"/>
    <w:pPr>
      <w:pBdr>
        <w:top w:val="single" w:sz="8" w:space="0" w:color="auto"/>
        <w:bottom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77">
    <w:name w:val="xl77"/>
    <w:basedOn w:val="Normal"/>
    <w:rsid w:val="00CC4E33"/>
    <w:pPr>
      <w:pBdr>
        <w:top w:val="single" w:sz="8" w:space="0" w:color="auto"/>
        <w:bottom w:val="single" w:sz="8" w:space="0" w:color="auto"/>
        <w:right w:val="double" w:sz="6"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78">
    <w:name w:val="xl78"/>
    <w:basedOn w:val="Normal"/>
    <w:rsid w:val="00CC4E33"/>
    <w:pPr>
      <w:pBdr>
        <w:top w:val="single" w:sz="8" w:space="0" w:color="auto"/>
        <w:left w:val="double" w:sz="6" w:space="0" w:color="auto"/>
        <w:right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79">
    <w:name w:val="xl79"/>
    <w:basedOn w:val="Normal"/>
    <w:rsid w:val="00CC4E33"/>
    <w:pPr>
      <w:pBdr>
        <w:top w:val="single" w:sz="8" w:space="0" w:color="auto"/>
        <w:left w:val="single" w:sz="8" w:space="0" w:color="auto"/>
        <w:right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80">
    <w:name w:val="xl80"/>
    <w:basedOn w:val="Normal"/>
    <w:rsid w:val="00CC4E33"/>
    <w:pPr>
      <w:pBdr>
        <w:left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81">
    <w:name w:val="xl81"/>
    <w:basedOn w:val="Normal"/>
    <w:rsid w:val="00CC4E33"/>
    <w:pPr>
      <w:pBdr>
        <w:top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Ndryshimet">
    <w:name w:val="Ndryshimet"/>
    <w:next w:val="Normal"/>
    <w:rsid w:val="00CC4E33"/>
    <w:pPr>
      <w:keepNext/>
      <w:widowControl w:val="0"/>
      <w:ind w:left="0" w:firstLine="0"/>
      <w:jc w:val="center"/>
    </w:pPr>
    <w:rPr>
      <w:rFonts w:ascii="CG Times" w:eastAsia="MS Mincho" w:hAnsi="CG Times" w:cs="CG Times"/>
      <w:i/>
      <w:iCs/>
      <w:sz w:val="21"/>
      <w:lang w:val="en-US"/>
    </w:rPr>
  </w:style>
  <w:style w:type="paragraph" w:customStyle="1" w:styleId="NenkreuNr">
    <w:name w:val="Nenkreu_Nr"/>
    <w:rsid w:val="00CC4E33"/>
    <w:pPr>
      <w:keepNext/>
      <w:widowControl w:val="0"/>
      <w:ind w:left="0" w:firstLine="0"/>
      <w:jc w:val="center"/>
    </w:pPr>
    <w:rPr>
      <w:rFonts w:ascii="CG Times" w:eastAsia="MS Mincho" w:hAnsi="CG Times" w:cs="CG Times"/>
      <w:caps/>
      <w:sz w:val="21"/>
      <w:lang w:val="en-GB"/>
    </w:rPr>
  </w:style>
  <w:style w:type="paragraph" w:customStyle="1" w:styleId="NenkreuTitull">
    <w:name w:val="Nenkreu_Titull"/>
    <w:rsid w:val="00CC4E33"/>
    <w:pPr>
      <w:ind w:left="0" w:firstLine="0"/>
      <w:jc w:val="center"/>
    </w:pPr>
    <w:rPr>
      <w:rFonts w:ascii="CG Times" w:eastAsia="MS Mincho" w:hAnsi="CG Times" w:cs="CG Times"/>
      <w:caps/>
      <w:sz w:val="21"/>
      <w:lang w:val="en-GB"/>
    </w:rPr>
  </w:style>
  <w:style w:type="paragraph" w:customStyle="1" w:styleId="xl82">
    <w:name w:val="xl82"/>
    <w:basedOn w:val="Normal"/>
    <w:rsid w:val="00CC4E33"/>
    <w:pPr>
      <w:pBdr>
        <w:top w:val="single" w:sz="8" w:space="0" w:color="auto"/>
        <w:left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83">
    <w:name w:val="xl83"/>
    <w:basedOn w:val="Normal"/>
    <w:rsid w:val="00CC4E33"/>
    <w:pPr>
      <w:pBdr>
        <w:top w:val="single" w:sz="8" w:space="0" w:color="auto"/>
        <w:lef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84">
    <w:name w:val="xl84"/>
    <w:basedOn w:val="Normal"/>
    <w:rsid w:val="00CC4E33"/>
    <w:pPr>
      <w:pBdr>
        <w:left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85">
    <w:name w:val="xl85"/>
    <w:basedOn w:val="Normal"/>
    <w:rsid w:val="00CC4E33"/>
    <w:pPr>
      <w:pBdr>
        <w:top w:val="single" w:sz="8" w:space="0" w:color="auto"/>
        <w:left w:val="single" w:sz="8" w:space="0" w:color="auto"/>
        <w:right w:val="double" w:sz="6"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86">
    <w:name w:val="xl86"/>
    <w:basedOn w:val="Normal"/>
    <w:rsid w:val="00CC4E33"/>
    <w:pPr>
      <w:pBdr>
        <w:left w:val="double" w:sz="6" w:space="0" w:color="auto"/>
        <w:right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87">
    <w:name w:val="xl87"/>
    <w:basedOn w:val="Normal"/>
    <w:rsid w:val="00CC4E33"/>
    <w:pPr>
      <w:pBdr>
        <w:left w:val="single" w:sz="8" w:space="0" w:color="auto"/>
        <w:right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88">
    <w:name w:val="xl88"/>
    <w:basedOn w:val="Normal"/>
    <w:rsid w:val="00CC4E33"/>
    <w:pPr>
      <w:pBdr>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89">
    <w:name w:val="xl89"/>
    <w:basedOn w:val="Normal"/>
    <w:rsid w:val="00CC4E33"/>
    <w:pPr>
      <w:pBdr>
        <w:left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Pika">
    <w:name w:val="Pika"/>
    <w:next w:val="Normal"/>
    <w:autoRedefine/>
    <w:rsid w:val="00CC4E33"/>
    <w:pPr>
      <w:widowControl w:val="0"/>
      <w:ind w:left="0" w:firstLine="0"/>
    </w:pPr>
    <w:rPr>
      <w:rFonts w:ascii="CG Times" w:eastAsia="MS Mincho" w:hAnsi="CG Times" w:cs="CG Times"/>
      <w:sz w:val="21"/>
      <w:lang w:val="en-US"/>
    </w:rPr>
  </w:style>
  <w:style w:type="paragraph" w:customStyle="1" w:styleId="PikeKreu">
    <w:name w:val="Pike_Kreu"/>
    <w:basedOn w:val="Heading1"/>
    <w:rsid w:val="00CC4E33"/>
    <w:pPr>
      <w:keepLines w:val="0"/>
      <w:widowControl w:val="0"/>
      <w:tabs>
        <w:tab w:val="num" w:pos="360"/>
      </w:tabs>
      <w:spacing w:before="0" w:line="240" w:lineRule="auto"/>
      <w:ind w:left="360"/>
      <w:jc w:val="center"/>
    </w:pPr>
    <w:rPr>
      <w:rFonts w:ascii="CG Times" w:eastAsia="MS Mincho" w:hAnsi="CG Times" w:cs="CG Times"/>
      <w:caps/>
      <w:color w:val="auto"/>
      <w:sz w:val="21"/>
      <w:szCs w:val="22"/>
      <w:lang w:val="en-GB"/>
    </w:rPr>
  </w:style>
  <w:style w:type="paragraph" w:customStyle="1" w:styleId="PjesaNr">
    <w:name w:val="Pjesa_Nr"/>
    <w:next w:val="Normal"/>
    <w:rsid w:val="00CC4E33"/>
    <w:pPr>
      <w:keepNext/>
      <w:widowControl w:val="0"/>
      <w:ind w:left="0" w:firstLine="0"/>
      <w:jc w:val="center"/>
    </w:pPr>
    <w:rPr>
      <w:rFonts w:ascii="CG Times" w:eastAsia="MS Mincho" w:hAnsi="CG Times" w:cs="CG Times"/>
      <w:caps/>
      <w:sz w:val="21"/>
      <w:lang w:val="en-GB"/>
    </w:rPr>
  </w:style>
  <w:style w:type="paragraph" w:customStyle="1" w:styleId="PjesaTitull">
    <w:name w:val="Pjesa_Titull"/>
    <w:rsid w:val="00CC4E33"/>
    <w:pPr>
      <w:keepNext/>
      <w:widowControl w:val="0"/>
      <w:ind w:left="0" w:firstLine="0"/>
      <w:jc w:val="center"/>
    </w:pPr>
    <w:rPr>
      <w:rFonts w:ascii="CG Times" w:eastAsia="MS Mincho" w:hAnsi="CG Times" w:cs="CG Times"/>
      <w:caps/>
      <w:sz w:val="21"/>
      <w:lang w:val="en-GB"/>
    </w:rPr>
  </w:style>
  <w:style w:type="paragraph" w:customStyle="1" w:styleId="xl90">
    <w:name w:val="xl90"/>
    <w:basedOn w:val="Normal"/>
    <w:rsid w:val="00CC4E33"/>
    <w:pPr>
      <w:pBdr>
        <w:lef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91">
    <w:name w:val="xl91"/>
    <w:basedOn w:val="Normal"/>
    <w:rsid w:val="00CC4E33"/>
    <w:pPr>
      <w:pBdr>
        <w:top w:val="single" w:sz="8" w:space="0" w:color="auto"/>
        <w:left w:val="double" w:sz="6"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Shpallja">
    <w:name w:val="Shpallja"/>
    <w:rsid w:val="00CC4E33"/>
    <w:pPr>
      <w:widowControl w:val="0"/>
      <w:ind w:left="0" w:firstLine="0"/>
    </w:pPr>
    <w:rPr>
      <w:rFonts w:ascii="CG Times" w:eastAsia="MS Mincho" w:hAnsi="CG Times" w:cs="CG Times"/>
      <w:b/>
      <w:bCs/>
      <w:color w:val="000000"/>
      <w:sz w:val="21"/>
    </w:rPr>
  </w:style>
  <w:style w:type="paragraph" w:customStyle="1" w:styleId="xl92">
    <w:name w:val="xl92"/>
    <w:basedOn w:val="Normal"/>
    <w:rsid w:val="00CC4E33"/>
    <w:pPr>
      <w:pBdr>
        <w:left w:val="single" w:sz="8" w:space="0" w:color="auto"/>
        <w:right w:val="double" w:sz="6"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93">
    <w:name w:val="xl93"/>
    <w:basedOn w:val="Normal"/>
    <w:rsid w:val="00CC4E33"/>
    <w:pPr>
      <w:pBdr>
        <w:left w:val="single" w:sz="8"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94">
    <w:name w:val="xl94"/>
    <w:basedOn w:val="Normal"/>
    <w:rsid w:val="00CC4E33"/>
    <w:pPr>
      <w:pBdr>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95">
    <w:name w:val="xl95"/>
    <w:basedOn w:val="Normal"/>
    <w:rsid w:val="00CC4E33"/>
    <w:pPr>
      <w:pBdr>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96">
    <w:name w:val="xl96"/>
    <w:basedOn w:val="Normal"/>
    <w:rsid w:val="00CC4E33"/>
    <w:pPr>
      <w:pBdr>
        <w:left w:val="single" w:sz="4" w:space="0" w:color="auto"/>
        <w:bottom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Tabele">
    <w:name w:val="Tabele"/>
    <w:rsid w:val="00CC4E33"/>
    <w:pPr>
      <w:ind w:left="0" w:firstLine="284"/>
    </w:pPr>
    <w:rPr>
      <w:rFonts w:ascii="CG Times" w:eastAsia="MS Mincho" w:hAnsi="CG Times" w:cs="CG Times"/>
      <w:lang w:val="en-GB"/>
    </w:rPr>
  </w:style>
  <w:style w:type="paragraph" w:customStyle="1" w:styleId="xl97">
    <w:name w:val="xl97"/>
    <w:basedOn w:val="Normal"/>
    <w:rsid w:val="00CC4E33"/>
    <w:pPr>
      <w:pBdr>
        <w:left w:val="single" w:sz="8"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98">
    <w:name w:val="xl98"/>
    <w:basedOn w:val="Normal"/>
    <w:rsid w:val="00CC4E33"/>
    <w:pPr>
      <w:pBdr>
        <w:left w:val="double" w:sz="6"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99">
    <w:name w:val="xl99"/>
    <w:basedOn w:val="Normal"/>
    <w:rsid w:val="00CC4E33"/>
    <w:pPr>
      <w:pBdr>
        <w:left w:val="single" w:sz="8" w:space="0" w:color="auto"/>
        <w:bottom w:val="single" w:sz="8" w:space="0" w:color="auto"/>
        <w:right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100">
    <w:name w:val="xl100"/>
    <w:basedOn w:val="Normal"/>
    <w:rsid w:val="00CC4E33"/>
    <w:pPr>
      <w:pBdr>
        <w:left w:val="single" w:sz="8" w:space="0" w:color="auto"/>
        <w:bottom w:val="single" w:sz="8" w:space="0" w:color="auto"/>
        <w:right w:val="double" w:sz="6"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101">
    <w:name w:val="xl101"/>
    <w:basedOn w:val="Normal"/>
    <w:rsid w:val="00CC4E33"/>
    <w:pPr>
      <w:pBdr>
        <w:left w:val="double" w:sz="6" w:space="0" w:color="auto"/>
        <w:bottom w:val="single" w:sz="8" w:space="0" w:color="auto"/>
        <w:right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102">
    <w:name w:val="xl102"/>
    <w:basedOn w:val="Normal"/>
    <w:rsid w:val="00CC4E33"/>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03">
    <w:name w:val="xl103"/>
    <w:basedOn w:val="Normal"/>
    <w:rsid w:val="00CC4E33"/>
    <w:pPr>
      <w:pBdr>
        <w:top w:val="single" w:sz="8" w:space="0" w:color="auto"/>
        <w:left w:val="single" w:sz="4" w:space="0" w:color="auto"/>
        <w:bottom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TitulliNr">
    <w:name w:val="Titulli_Nr"/>
    <w:rsid w:val="00CC4E33"/>
    <w:pPr>
      <w:keepNext/>
      <w:widowControl w:val="0"/>
      <w:ind w:left="0" w:firstLine="0"/>
      <w:jc w:val="center"/>
    </w:pPr>
    <w:rPr>
      <w:rFonts w:ascii="CG Times" w:eastAsia="MS Mincho" w:hAnsi="CG Times" w:cs="CG Times"/>
      <w:caps/>
      <w:sz w:val="21"/>
      <w:lang w:val="en-GB"/>
    </w:rPr>
  </w:style>
  <w:style w:type="paragraph" w:customStyle="1" w:styleId="xl104">
    <w:name w:val="xl104"/>
    <w:basedOn w:val="Normal"/>
    <w:rsid w:val="00CC4E33"/>
    <w:pPr>
      <w:pBdr>
        <w:top w:val="single" w:sz="8" w:space="0" w:color="auto"/>
        <w:bottom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05">
    <w:name w:val="xl105"/>
    <w:basedOn w:val="Normal"/>
    <w:rsid w:val="00CC4E33"/>
    <w:pPr>
      <w:pBdr>
        <w:top w:val="single" w:sz="8"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06">
    <w:name w:val="xl106"/>
    <w:basedOn w:val="Normal"/>
    <w:rsid w:val="00CC4E3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07">
    <w:name w:val="xl107"/>
    <w:basedOn w:val="Normal"/>
    <w:rsid w:val="00CC4E3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08">
    <w:name w:val="xl108"/>
    <w:basedOn w:val="Normal"/>
    <w:rsid w:val="00CC4E3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09">
    <w:name w:val="xl109"/>
    <w:basedOn w:val="Normal"/>
    <w:rsid w:val="00CC4E3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0">
    <w:name w:val="xl110"/>
    <w:basedOn w:val="Normal"/>
    <w:rsid w:val="00CC4E33"/>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1">
    <w:name w:val="xl111"/>
    <w:basedOn w:val="Normal"/>
    <w:rsid w:val="00CC4E33"/>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2">
    <w:name w:val="xl112"/>
    <w:basedOn w:val="Normal"/>
    <w:rsid w:val="00CC4E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3">
    <w:name w:val="xl113"/>
    <w:basedOn w:val="Normal"/>
    <w:rsid w:val="00CC4E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4">
    <w:name w:val="xl114"/>
    <w:basedOn w:val="Normal"/>
    <w:rsid w:val="00CC4E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5">
    <w:name w:val="xl115"/>
    <w:basedOn w:val="Normal"/>
    <w:rsid w:val="00CC4E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6">
    <w:name w:val="xl116"/>
    <w:basedOn w:val="Normal"/>
    <w:rsid w:val="00CC4E33"/>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7">
    <w:name w:val="xl117"/>
    <w:basedOn w:val="Normal"/>
    <w:rsid w:val="00CC4E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8">
    <w:name w:val="xl118"/>
    <w:basedOn w:val="Normal"/>
    <w:rsid w:val="00CC4E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9">
    <w:name w:val="xl119"/>
    <w:basedOn w:val="Normal"/>
    <w:rsid w:val="00CC4E33"/>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0">
    <w:name w:val="xl120"/>
    <w:basedOn w:val="Normal"/>
    <w:rsid w:val="00CC4E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1">
    <w:name w:val="xl121"/>
    <w:basedOn w:val="Normal"/>
    <w:rsid w:val="00CC4E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2">
    <w:name w:val="xl122"/>
    <w:basedOn w:val="Normal"/>
    <w:rsid w:val="00CC4E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3">
    <w:name w:val="xl123"/>
    <w:basedOn w:val="Normal"/>
    <w:rsid w:val="00CC4E33"/>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4">
    <w:name w:val="xl124"/>
    <w:basedOn w:val="Normal"/>
    <w:rsid w:val="00CC4E33"/>
    <w:pPr>
      <w:pBdr>
        <w:left w:val="single" w:sz="8"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5">
    <w:name w:val="xl125"/>
    <w:basedOn w:val="Normal"/>
    <w:rsid w:val="00CC4E33"/>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6">
    <w:name w:val="xl126"/>
    <w:basedOn w:val="Normal"/>
    <w:rsid w:val="00CC4E33"/>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27">
    <w:name w:val="xl127"/>
    <w:basedOn w:val="Normal"/>
    <w:rsid w:val="00CC4E33"/>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8">
    <w:name w:val="xl128"/>
    <w:basedOn w:val="Normal"/>
    <w:rsid w:val="00CC4E33"/>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9">
    <w:name w:val="xl129"/>
    <w:basedOn w:val="Normal"/>
    <w:rsid w:val="00CC4E33"/>
    <w:pPr>
      <w:pBdr>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G Times" w:eastAsia="Times New Roman" w:hAnsi="CG Times"/>
      <w:sz w:val="16"/>
      <w:szCs w:val="16"/>
    </w:rPr>
  </w:style>
  <w:style w:type="table" w:styleId="TableGrid">
    <w:name w:val="Table Grid"/>
    <w:basedOn w:val="TableNormal"/>
    <w:uiPriority w:val="99"/>
    <w:rsid w:val="00CC4E33"/>
    <w:pPr>
      <w:ind w:left="0" w:firstLine="0"/>
      <w:jc w:val="left"/>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0">
    <w:name w:val="xl130"/>
    <w:basedOn w:val="Normal"/>
    <w:rsid w:val="00CC4E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31">
    <w:name w:val="xl131"/>
    <w:basedOn w:val="Normal"/>
    <w:rsid w:val="00CC4E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top"/>
    </w:pPr>
    <w:rPr>
      <w:rFonts w:ascii="CG Times" w:eastAsia="Times New Roman" w:hAnsi="CG Times"/>
      <w:sz w:val="16"/>
      <w:szCs w:val="16"/>
    </w:rPr>
  </w:style>
  <w:style w:type="paragraph" w:customStyle="1" w:styleId="xl132">
    <w:name w:val="xl132"/>
    <w:basedOn w:val="Normal"/>
    <w:rsid w:val="00CC4E3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33">
    <w:name w:val="xl133"/>
    <w:basedOn w:val="Normal"/>
    <w:rsid w:val="00CC4E3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34">
    <w:name w:val="xl134"/>
    <w:basedOn w:val="Normal"/>
    <w:rsid w:val="00CC4E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35">
    <w:name w:val="xl135"/>
    <w:basedOn w:val="Normal"/>
    <w:rsid w:val="00CC4E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character" w:styleId="Strong">
    <w:name w:val="Strong"/>
    <w:uiPriority w:val="99"/>
    <w:qFormat/>
    <w:rsid w:val="00CC4E33"/>
    <w:rPr>
      <w:b/>
      <w:bCs/>
    </w:rPr>
  </w:style>
  <w:style w:type="paragraph" w:customStyle="1" w:styleId="xl136">
    <w:name w:val="xl136"/>
    <w:basedOn w:val="Normal"/>
    <w:rsid w:val="00CC4E33"/>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pPr>
    <w:rPr>
      <w:rFonts w:ascii="CG Times" w:eastAsia="Times New Roman" w:hAnsi="CG Times"/>
      <w:sz w:val="16"/>
      <w:szCs w:val="16"/>
    </w:rPr>
  </w:style>
  <w:style w:type="paragraph" w:customStyle="1" w:styleId="xl137">
    <w:name w:val="xl137"/>
    <w:basedOn w:val="Normal"/>
    <w:rsid w:val="00CC4E33"/>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38">
    <w:name w:val="xl138"/>
    <w:basedOn w:val="Normal"/>
    <w:rsid w:val="00CC4E33"/>
    <w:pPr>
      <w:pBdr>
        <w:top w:val="single" w:sz="4" w:space="0" w:color="auto"/>
        <w:left w:val="single" w:sz="4" w:space="0" w:color="auto"/>
        <w:right w:val="single" w:sz="8"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39">
    <w:name w:val="xl139"/>
    <w:basedOn w:val="Normal"/>
    <w:rsid w:val="00CC4E33"/>
    <w:pPr>
      <w:pBdr>
        <w:top w:val="single" w:sz="8" w:space="0" w:color="auto"/>
        <w:left w:val="single" w:sz="8" w:space="0" w:color="auto"/>
        <w:bottom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0">
    <w:name w:val="xl140"/>
    <w:basedOn w:val="Normal"/>
    <w:rsid w:val="00CC4E33"/>
    <w:pPr>
      <w:pBdr>
        <w:top w:val="single" w:sz="8" w:space="0" w:color="auto"/>
        <w:bottom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1">
    <w:name w:val="xl141"/>
    <w:basedOn w:val="Normal"/>
    <w:rsid w:val="00CC4E33"/>
    <w:pPr>
      <w:pBdr>
        <w:top w:val="single" w:sz="8"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2">
    <w:name w:val="xl142"/>
    <w:basedOn w:val="Normal"/>
    <w:rsid w:val="00CC4E33"/>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3">
    <w:name w:val="xl143"/>
    <w:basedOn w:val="Normal"/>
    <w:rsid w:val="00CC4E33"/>
    <w:pPr>
      <w:pBdr>
        <w:top w:val="single" w:sz="8" w:space="0" w:color="auto"/>
        <w:bottom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4">
    <w:name w:val="xl144"/>
    <w:basedOn w:val="Normal"/>
    <w:rsid w:val="00CC4E33"/>
    <w:pPr>
      <w:pBdr>
        <w:top w:val="single" w:sz="8" w:space="0" w:color="auto"/>
        <w:bottom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5">
    <w:name w:val="xl145"/>
    <w:basedOn w:val="Normal"/>
    <w:rsid w:val="00CC4E33"/>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6">
    <w:name w:val="xl146"/>
    <w:basedOn w:val="Normal"/>
    <w:rsid w:val="00CC4E33"/>
    <w:pPr>
      <w:pBdr>
        <w:top w:val="single" w:sz="8" w:space="0" w:color="auto"/>
        <w:bottom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7">
    <w:name w:val="xl147"/>
    <w:basedOn w:val="Normal"/>
    <w:rsid w:val="00CC4E33"/>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8">
    <w:name w:val="xl148"/>
    <w:basedOn w:val="Normal"/>
    <w:rsid w:val="00CC4E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G Times" w:eastAsia="Times New Roman" w:hAnsi="CG Times"/>
      <w:b/>
      <w:bCs/>
      <w:sz w:val="14"/>
      <w:szCs w:val="14"/>
    </w:rPr>
  </w:style>
  <w:style w:type="paragraph" w:customStyle="1" w:styleId="xl149">
    <w:name w:val="xl149"/>
    <w:basedOn w:val="Normal"/>
    <w:rsid w:val="00CC4E33"/>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4"/>
      <w:szCs w:val="14"/>
    </w:rPr>
  </w:style>
  <w:style w:type="paragraph" w:customStyle="1" w:styleId="xl150">
    <w:name w:val="xl150"/>
    <w:basedOn w:val="Normal"/>
    <w:rsid w:val="00CC4E33"/>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jc w:val="left"/>
    </w:pPr>
    <w:rPr>
      <w:rFonts w:ascii="CG Times" w:eastAsia="Times New Roman" w:hAnsi="CG Times"/>
      <w:sz w:val="14"/>
      <w:szCs w:val="14"/>
    </w:rPr>
  </w:style>
  <w:style w:type="paragraph" w:customStyle="1" w:styleId="xl151">
    <w:name w:val="xl151"/>
    <w:basedOn w:val="Normal"/>
    <w:rsid w:val="00CC4E33"/>
    <w:pPr>
      <w:pBdr>
        <w:top w:val="single" w:sz="4" w:space="0" w:color="auto"/>
        <w:left w:val="single" w:sz="4" w:space="0" w:color="auto"/>
        <w:right w:val="single" w:sz="4" w:space="0" w:color="auto"/>
      </w:pBdr>
      <w:spacing w:before="100" w:beforeAutospacing="1" w:after="100" w:afterAutospacing="1" w:line="240" w:lineRule="auto"/>
      <w:ind w:firstLine="0"/>
      <w:jc w:val="right"/>
    </w:pPr>
    <w:rPr>
      <w:rFonts w:ascii="CG Times" w:eastAsia="Times New Roman" w:hAnsi="CG Times"/>
      <w:sz w:val="14"/>
      <w:szCs w:val="14"/>
    </w:rPr>
  </w:style>
  <w:style w:type="paragraph" w:customStyle="1" w:styleId="xl152">
    <w:name w:val="xl152"/>
    <w:basedOn w:val="Normal"/>
    <w:rsid w:val="00CC4E33"/>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pPr>
    <w:rPr>
      <w:rFonts w:ascii="CG Times" w:eastAsia="Times New Roman" w:hAnsi="CG Times"/>
      <w:sz w:val="14"/>
      <w:szCs w:val="14"/>
    </w:rPr>
  </w:style>
  <w:style w:type="paragraph" w:customStyle="1" w:styleId="xl153">
    <w:name w:val="xl153"/>
    <w:basedOn w:val="Normal"/>
    <w:rsid w:val="00CC4E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pPr>
    <w:rPr>
      <w:rFonts w:ascii="CG Times" w:eastAsia="Times New Roman" w:hAnsi="CG Times"/>
      <w:b/>
      <w:bCs/>
      <w:sz w:val="14"/>
      <w:szCs w:val="14"/>
    </w:rPr>
  </w:style>
  <w:style w:type="paragraph" w:customStyle="1" w:styleId="xl154">
    <w:name w:val="xl154"/>
    <w:basedOn w:val="Normal"/>
    <w:rsid w:val="00CC4E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4"/>
      <w:szCs w:val="14"/>
    </w:rPr>
  </w:style>
  <w:style w:type="paragraph" w:customStyle="1" w:styleId="xl155">
    <w:name w:val="xl155"/>
    <w:basedOn w:val="Normal"/>
    <w:rsid w:val="00CC4E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4"/>
      <w:szCs w:val="14"/>
    </w:rPr>
  </w:style>
  <w:style w:type="paragraph" w:customStyle="1" w:styleId="xl156">
    <w:name w:val="xl156"/>
    <w:basedOn w:val="Normal"/>
    <w:rsid w:val="00CC4E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right"/>
    </w:pPr>
    <w:rPr>
      <w:rFonts w:ascii="CG Times" w:eastAsia="Times New Roman" w:hAnsi="CG Times"/>
      <w:b/>
      <w:bCs/>
      <w:sz w:val="14"/>
      <w:szCs w:val="14"/>
    </w:rPr>
  </w:style>
  <w:style w:type="paragraph" w:customStyle="1" w:styleId="xl157">
    <w:name w:val="xl157"/>
    <w:basedOn w:val="Normal"/>
    <w:rsid w:val="00CC4E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4"/>
      <w:szCs w:val="14"/>
    </w:rPr>
  </w:style>
  <w:style w:type="paragraph" w:customStyle="1" w:styleId="xl158">
    <w:name w:val="xl158"/>
    <w:basedOn w:val="Normal"/>
    <w:rsid w:val="00CC4E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right"/>
    </w:pPr>
    <w:rPr>
      <w:rFonts w:ascii="CG Times" w:eastAsia="Times New Roman" w:hAnsi="CG Times"/>
      <w:b/>
      <w:bCs/>
      <w:sz w:val="14"/>
      <w:szCs w:val="14"/>
    </w:rPr>
  </w:style>
  <w:style w:type="paragraph" w:customStyle="1" w:styleId="xl159">
    <w:name w:val="xl159"/>
    <w:basedOn w:val="Normal"/>
    <w:rsid w:val="00CC4E33"/>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4"/>
      <w:szCs w:val="14"/>
    </w:rPr>
  </w:style>
  <w:style w:type="paragraph" w:customStyle="1" w:styleId="HI00">
    <w:name w:val="HI 00"/>
    <w:basedOn w:val="Normal"/>
    <w:rsid w:val="00CC4E33"/>
    <w:pPr>
      <w:spacing w:after="0" w:line="240" w:lineRule="auto"/>
      <w:ind w:left="720" w:hanging="720"/>
    </w:pPr>
    <w:rPr>
      <w:rFonts w:ascii="Arial" w:eastAsia="Times New Roman" w:hAnsi="Arial"/>
      <w:color w:val="000000"/>
      <w:sz w:val="20"/>
      <w:szCs w:val="20"/>
      <w:lang w:val="en-GB"/>
    </w:rPr>
  </w:style>
  <w:style w:type="paragraph" w:styleId="NormalWeb">
    <w:name w:val="Normal (Web)"/>
    <w:aliases w:val="Normal (Web) Char,Normal (Web) Char Char Char Char"/>
    <w:basedOn w:val="Normal"/>
    <w:uiPriority w:val="99"/>
    <w:unhideWhenUsed/>
    <w:rsid w:val="00CC4E33"/>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Default">
    <w:name w:val="Default"/>
    <w:rsid w:val="00CC4E33"/>
    <w:pPr>
      <w:autoSpaceDE w:val="0"/>
      <w:autoSpaceDN w:val="0"/>
      <w:adjustRightInd w:val="0"/>
      <w:ind w:left="0" w:firstLine="0"/>
      <w:jc w:val="left"/>
    </w:pPr>
    <w:rPr>
      <w:rFonts w:ascii="Times New Roman" w:eastAsia="Calibri" w:hAnsi="Times New Roman" w:cs="Times New Roman"/>
      <w:color w:val="000000"/>
      <w:sz w:val="24"/>
      <w:szCs w:val="24"/>
      <w:lang w:val="en-US"/>
    </w:rPr>
  </w:style>
  <w:style w:type="paragraph" w:customStyle="1" w:styleId="Normal1">
    <w:name w:val="Normal1"/>
    <w:basedOn w:val="Normal"/>
    <w:rsid w:val="00CC4E33"/>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xmsonormal">
    <w:name w:val="x_msonormal"/>
    <w:basedOn w:val="Normal"/>
    <w:rsid w:val="00CC4E33"/>
    <w:pPr>
      <w:spacing w:before="100" w:beforeAutospacing="1" w:after="100" w:afterAutospacing="1" w:line="240" w:lineRule="auto"/>
      <w:ind w:firstLine="0"/>
      <w:jc w:val="left"/>
    </w:pPr>
    <w:rPr>
      <w:rFonts w:ascii="Times New Roman" w:eastAsia="Times New Roman" w:hAnsi="Times New Roman"/>
      <w:sz w:val="24"/>
      <w:szCs w:val="24"/>
    </w:rPr>
  </w:style>
  <w:style w:type="numbering" w:customStyle="1" w:styleId="NoList2">
    <w:name w:val="No List2"/>
    <w:next w:val="NoList"/>
    <w:uiPriority w:val="99"/>
    <w:semiHidden/>
    <w:unhideWhenUsed/>
    <w:rsid w:val="00CC4E33"/>
  </w:style>
  <w:style w:type="paragraph" w:styleId="Title">
    <w:name w:val="Title"/>
    <w:basedOn w:val="Heading1"/>
    <w:next w:val="Normal"/>
    <w:link w:val="TitleChar"/>
    <w:uiPriority w:val="99"/>
    <w:qFormat/>
    <w:rsid w:val="00CC4E33"/>
    <w:pPr>
      <w:keepNext w:val="0"/>
      <w:keepLines w:val="0"/>
      <w:pBdr>
        <w:bottom w:val="single" w:sz="4" w:space="1" w:color="auto"/>
      </w:pBdr>
      <w:tabs>
        <w:tab w:val="num" w:pos="360"/>
      </w:tabs>
      <w:spacing w:line="240" w:lineRule="auto"/>
      <w:ind w:left="360"/>
      <w:contextualSpacing/>
      <w:jc w:val="left"/>
    </w:pPr>
    <w:rPr>
      <w:rFonts w:ascii="Calibri" w:eastAsia="Times New Roman" w:hAnsi="Calibri" w:cs="Arial"/>
      <w:b/>
      <w:caps/>
      <w:color w:val="auto"/>
      <w:spacing w:val="10"/>
      <w:sz w:val="40"/>
      <w:szCs w:val="40"/>
      <w:lang w:val="sq-AL"/>
    </w:rPr>
  </w:style>
  <w:style w:type="character" w:customStyle="1" w:styleId="TitleChar">
    <w:name w:val="Title Char"/>
    <w:basedOn w:val="DefaultParagraphFont"/>
    <w:link w:val="Title"/>
    <w:uiPriority w:val="99"/>
    <w:rsid w:val="00CC4E33"/>
    <w:rPr>
      <w:rFonts w:ascii="Calibri" w:eastAsia="Times New Roman" w:hAnsi="Calibri" w:cs="Arial"/>
      <w:b/>
      <w:caps/>
      <w:spacing w:val="10"/>
      <w:sz w:val="40"/>
      <w:szCs w:val="40"/>
    </w:rPr>
  </w:style>
  <w:style w:type="paragraph" w:customStyle="1" w:styleId="articlebody">
    <w:name w:val="articlebody"/>
    <w:basedOn w:val="Normal"/>
    <w:uiPriority w:val="99"/>
    <w:rsid w:val="00CC4E33"/>
    <w:pPr>
      <w:spacing w:before="100" w:beforeAutospacing="1" w:after="100" w:afterAutospacing="1" w:line="240" w:lineRule="auto"/>
      <w:ind w:firstLine="0"/>
      <w:jc w:val="left"/>
    </w:pPr>
    <w:rPr>
      <w:rFonts w:ascii="Times New Roman" w:eastAsia="Times New Roman" w:hAnsi="Times New Roman"/>
      <w:sz w:val="24"/>
      <w:szCs w:val="24"/>
    </w:rPr>
  </w:style>
  <w:style w:type="paragraph" w:styleId="TOCHeading">
    <w:name w:val="TOC Heading"/>
    <w:basedOn w:val="Heading1"/>
    <w:next w:val="Normal"/>
    <w:uiPriority w:val="99"/>
    <w:unhideWhenUsed/>
    <w:qFormat/>
    <w:rsid w:val="00CC4E33"/>
    <w:pPr>
      <w:tabs>
        <w:tab w:val="num" w:pos="360"/>
      </w:tabs>
      <w:spacing w:before="480"/>
      <w:ind w:left="360"/>
      <w:jc w:val="left"/>
      <w:outlineLvl w:val="9"/>
    </w:pPr>
    <w:rPr>
      <w:rFonts w:ascii="Cambria" w:eastAsia="Times New Roman" w:hAnsi="Cambria" w:cs="Times New Roman"/>
      <w:b/>
      <w:bCs/>
      <w:color w:val="365F91"/>
      <w:sz w:val="28"/>
      <w:szCs w:val="28"/>
      <w:lang w:eastAsia="ja-JP"/>
    </w:rPr>
  </w:style>
  <w:style w:type="paragraph" w:styleId="TOC1">
    <w:name w:val="toc 1"/>
    <w:basedOn w:val="Normal"/>
    <w:next w:val="Normal"/>
    <w:autoRedefine/>
    <w:uiPriority w:val="99"/>
    <w:unhideWhenUsed/>
    <w:rsid w:val="00CC4E33"/>
    <w:pPr>
      <w:spacing w:after="100" w:line="240" w:lineRule="auto"/>
      <w:ind w:firstLine="0"/>
      <w:jc w:val="left"/>
    </w:pPr>
    <w:rPr>
      <w:rFonts w:ascii="Times New Roman" w:eastAsia="Times New Roman" w:hAnsi="Times New Roman"/>
      <w:sz w:val="24"/>
      <w:szCs w:val="24"/>
      <w:lang w:val="sq-AL"/>
    </w:rPr>
  </w:style>
  <w:style w:type="paragraph" w:styleId="TOC2">
    <w:name w:val="toc 2"/>
    <w:basedOn w:val="Normal"/>
    <w:next w:val="Normal"/>
    <w:autoRedefine/>
    <w:unhideWhenUsed/>
    <w:rsid w:val="00CC4E33"/>
    <w:pPr>
      <w:spacing w:after="100" w:line="240" w:lineRule="auto"/>
      <w:ind w:left="240" w:firstLine="0"/>
      <w:jc w:val="left"/>
    </w:pPr>
    <w:rPr>
      <w:rFonts w:ascii="Times New Roman" w:eastAsia="Times New Roman" w:hAnsi="Times New Roman"/>
      <w:sz w:val="24"/>
      <w:szCs w:val="24"/>
      <w:lang w:val="sq-AL"/>
    </w:rPr>
  </w:style>
  <w:style w:type="paragraph" w:styleId="TOC3">
    <w:name w:val="toc 3"/>
    <w:basedOn w:val="Normal"/>
    <w:next w:val="Normal"/>
    <w:autoRedefine/>
    <w:unhideWhenUsed/>
    <w:rsid w:val="00CC4E33"/>
    <w:pPr>
      <w:spacing w:after="100" w:line="240" w:lineRule="auto"/>
      <w:ind w:left="480" w:firstLine="0"/>
      <w:jc w:val="left"/>
    </w:pPr>
    <w:rPr>
      <w:rFonts w:ascii="Times New Roman" w:eastAsia="Times New Roman" w:hAnsi="Times New Roman"/>
      <w:sz w:val="24"/>
      <w:szCs w:val="24"/>
      <w:lang w:val="sq-AL"/>
    </w:rPr>
  </w:style>
  <w:style w:type="paragraph" w:styleId="TOC4">
    <w:name w:val="toc 4"/>
    <w:basedOn w:val="Normal"/>
    <w:next w:val="Normal"/>
    <w:autoRedefine/>
    <w:unhideWhenUsed/>
    <w:rsid w:val="00CC4E33"/>
    <w:pPr>
      <w:spacing w:after="100"/>
      <w:ind w:left="660" w:firstLine="0"/>
      <w:jc w:val="left"/>
    </w:pPr>
    <w:rPr>
      <w:rFonts w:eastAsia="Times New Roman"/>
    </w:rPr>
  </w:style>
  <w:style w:type="paragraph" w:styleId="TOC5">
    <w:name w:val="toc 5"/>
    <w:basedOn w:val="Normal"/>
    <w:next w:val="Normal"/>
    <w:autoRedefine/>
    <w:unhideWhenUsed/>
    <w:rsid w:val="00CC4E33"/>
    <w:pPr>
      <w:spacing w:after="100"/>
      <w:ind w:left="880" w:firstLine="0"/>
      <w:jc w:val="left"/>
    </w:pPr>
    <w:rPr>
      <w:rFonts w:eastAsia="Times New Roman"/>
    </w:rPr>
  </w:style>
  <w:style w:type="paragraph" w:styleId="TOC6">
    <w:name w:val="toc 6"/>
    <w:basedOn w:val="Normal"/>
    <w:next w:val="Normal"/>
    <w:autoRedefine/>
    <w:unhideWhenUsed/>
    <w:rsid w:val="00CC4E33"/>
    <w:pPr>
      <w:spacing w:after="100"/>
      <w:ind w:left="1100" w:firstLine="0"/>
      <w:jc w:val="left"/>
    </w:pPr>
    <w:rPr>
      <w:rFonts w:eastAsia="Times New Roman"/>
    </w:rPr>
  </w:style>
  <w:style w:type="paragraph" w:styleId="TOC7">
    <w:name w:val="toc 7"/>
    <w:basedOn w:val="Normal"/>
    <w:next w:val="Normal"/>
    <w:autoRedefine/>
    <w:unhideWhenUsed/>
    <w:rsid w:val="00CC4E33"/>
    <w:pPr>
      <w:spacing w:after="100"/>
      <w:ind w:left="1320" w:firstLine="0"/>
      <w:jc w:val="left"/>
    </w:pPr>
    <w:rPr>
      <w:rFonts w:eastAsia="Times New Roman"/>
    </w:rPr>
  </w:style>
  <w:style w:type="paragraph" w:styleId="TOC8">
    <w:name w:val="toc 8"/>
    <w:basedOn w:val="Normal"/>
    <w:next w:val="Normal"/>
    <w:autoRedefine/>
    <w:unhideWhenUsed/>
    <w:rsid w:val="00CC4E33"/>
    <w:pPr>
      <w:spacing w:after="100"/>
      <w:ind w:left="1540" w:firstLine="0"/>
      <w:jc w:val="left"/>
    </w:pPr>
    <w:rPr>
      <w:rFonts w:eastAsia="Times New Roman"/>
    </w:rPr>
  </w:style>
  <w:style w:type="paragraph" w:styleId="TOC9">
    <w:name w:val="toc 9"/>
    <w:basedOn w:val="Normal"/>
    <w:next w:val="Normal"/>
    <w:autoRedefine/>
    <w:unhideWhenUsed/>
    <w:rsid w:val="00CC4E33"/>
    <w:pPr>
      <w:spacing w:after="100"/>
      <w:ind w:left="1760" w:firstLine="0"/>
      <w:jc w:val="left"/>
    </w:pPr>
    <w:rPr>
      <w:rFonts w:eastAsia="Times New Roman"/>
    </w:rPr>
  </w:style>
  <w:style w:type="paragraph" w:styleId="BodyTextIndent">
    <w:name w:val="Body Text Indent"/>
    <w:basedOn w:val="Normal"/>
    <w:link w:val="BodyTextIndentChar"/>
    <w:uiPriority w:val="99"/>
    <w:unhideWhenUsed/>
    <w:rsid w:val="00CC4E33"/>
    <w:pPr>
      <w:spacing w:after="120"/>
      <w:ind w:left="360"/>
    </w:pPr>
  </w:style>
  <w:style w:type="character" w:customStyle="1" w:styleId="BodyTextIndentChar">
    <w:name w:val="Body Text Indent Char"/>
    <w:basedOn w:val="DefaultParagraphFont"/>
    <w:link w:val="BodyTextIndent"/>
    <w:uiPriority w:val="99"/>
    <w:rsid w:val="00CC4E33"/>
    <w:rPr>
      <w:rFonts w:ascii="Calibri" w:eastAsia="Calibri" w:hAnsi="Calibri" w:cs="Times New Roman"/>
      <w:lang w:val="en-US"/>
    </w:rPr>
  </w:style>
  <w:style w:type="paragraph" w:customStyle="1" w:styleId="numridata0">
    <w:name w:val="numridata"/>
    <w:basedOn w:val="Normal"/>
    <w:rsid w:val="00CC4E33"/>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CharCharCharChar">
    <w:name w:val="Char Char Char Char"/>
    <w:basedOn w:val="Normal"/>
    <w:rsid w:val="00CC4E33"/>
    <w:pPr>
      <w:spacing w:after="160" w:line="240" w:lineRule="exact"/>
      <w:ind w:firstLine="0"/>
      <w:jc w:val="left"/>
    </w:pPr>
    <w:rPr>
      <w:rFonts w:ascii="Tahoma" w:eastAsia="MS Mincho" w:hAnsi="Tahoma"/>
      <w:sz w:val="20"/>
      <w:szCs w:val="20"/>
      <w:lang w:val="sq-AL"/>
    </w:rPr>
  </w:style>
  <w:style w:type="paragraph" w:styleId="BodyText3">
    <w:name w:val="Body Text 3"/>
    <w:basedOn w:val="Normal"/>
    <w:link w:val="BodyText3Char"/>
    <w:rsid w:val="00CC4E33"/>
    <w:pPr>
      <w:spacing w:after="120" w:line="240" w:lineRule="auto"/>
      <w:ind w:firstLine="0"/>
      <w:jc w:val="left"/>
    </w:pPr>
    <w:rPr>
      <w:rFonts w:ascii="Times New Roman" w:eastAsia="Times New Roman" w:hAnsi="Times New Roman"/>
      <w:sz w:val="16"/>
      <w:szCs w:val="16"/>
    </w:rPr>
  </w:style>
  <w:style w:type="character" w:customStyle="1" w:styleId="BodyText3Char">
    <w:name w:val="Body Text 3 Char"/>
    <w:basedOn w:val="DefaultParagraphFont"/>
    <w:link w:val="BodyText3"/>
    <w:rsid w:val="00CC4E33"/>
    <w:rPr>
      <w:rFonts w:ascii="Times New Roman" w:eastAsia="Times New Roman" w:hAnsi="Times New Roman" w:cs="Times New Roman"/>
      <w:sz w:val="16"/>
      <w:szCs w:val="16"/>
      <w:lang w:val="en-US"/>
    </w:rPr>
  </w:style>
  <w:style w:type="paragraph" w:customStyle="1" w:styleId="s32b251d">
    <w:name w:val="s32b251d"/>
    <w:basedOn w:val="Normal"/>
    <w:rsid w:val="00CC4E33"/>
    <w:pPr>
      <w:spacing w:before="100" w:beforeAutospacing="1" w:after="100" w:afterAutospacing="1" w:line="240" w:lineRule="auto"/>
      <w:ind w:firstLine="0"/>
      <w:jc w:val="left"/>
    </w:pPr>
    <w:rPr>
      <w:rFonts w:ascii="Times New Roman" w:eastAsia="Times New Roman" w:hAnsi="Times New Roman"/>
      <w:sz w:val="24"/>
      <w:szCs w:val="24"/>
    </w:rPr>
  </w:style>
  <w:style w:type="character" w:customStyle="1" w:styleId="sb8d990e2">
    <w:name w:val="sb8d990e2"/>
    <w:basedOn w:val="DefaultParagraphFont"/>
    <w:rsid w:val="00CC4E33"/>
  </w:style>
  <w:style w:type="paragraph" w:customStyle="1" w:styleId="s30eec3f8">
    <w:name w:val="s30eec3f8"/>
    <w:basedOn w:val="Normal"/>
    <w:rsid w:val="00CC4E33"/>
    <w:pPr>
      <w:spacing w:before="100" w:beforeAutospacing="1" w:after="100" w:afterAutospacing="1" w:line="240" w:lineRule="auto"/>
      <w:ind w:firstLine="0"/>
      <w:jc w:val="left"/>
    </w:pPr>
    <w:rPr>
      <w:rFonts w:ascii="Times New Roman" w:eastAsia="Times New Roman" w:hAnsi="Times New Roman"/>
      <w:sz w:val="24"/>
      <w:szCs w:val="24"/>
    </w:rPr>
  </w:style>
  <w:style w:type="character" w:customStyle="1" w:styleId="JuParaCar">
    <w:name w:val="Ju_Para Car"/>
    <w:link w:val="JuPara"/>
    <w:locked/>
    <w:rsid w:val="00CC4E33"/>
    <w:rPr>
      <w:sz w:val="24"/>
      <w:lang w:val="en-GB" w:eastAsia="fr-FR"/>
    </w:rPr>
  </w:style>
  <w:style w:type="paragraph" w:customStyle="1" w:styleId="JuPara">
    <w:name w:val="Ju_Para"/>
    <w:basedOn w:val="Normal"/>
    <w:link w:val="JuParaCar"/>
    <w:rsid w:val="00CC4E33"/>
    <w:pPr>
      <w:suppressAutoHyphens/>
      <w:spacing w:after="0" w:line="240" w:lineRule="auto"/>
    </w:pPr>
    <w:rPr>
      <w:rFonts w:asciiTheme="minorHAnsi" w:eastAsiaTheme="minorHAnsi" w:hAnsiTheme="minorHAnsi" w:cstheme="minorBidi"/>
      <w:sz w:val="24"/>
      <w:lang w:val="en-GB" w:eastAsia="fr-FR"/>
    </w:rPr>
  </w:style>
  <w:style w:type="paragraph" w:customStyle="1" w:styleId="BodyText212pt">
    <w:name w:val="Body Text 2 + 12 pt"/>
    <w:aliases w:val="Justified,Line spacing:  1.5 lines"/>
    <w:next w:val="Level1"/>
    <w:uiPriority w:val="99"/>
    <w:rsid w:val="00CC4E33"/>
    <w:pPr>
      <w:spacing w:after="120" w:line="360" w:lineRule="auto"/>
      <w:ind w:left="0" w:firstLine="0"/>
    </w:pPr>
    <w:rPr>
      <w:rFonts w:ascii="Calibri" w:eastAsia="MS Mincho" w:hAnsi="Calibri" w:cs="Times New Roman"/>
      <w:bCs/>
      <w:lang w:val="en-US"/>
    </w:rPr>
  </w:style>
  <w:style w:type="paragraph" w:customStyle="1" w:styleId="Level1">
    <w:name w:val="_Level 1"/>
    <w:basedOn w:val="Normal"/>
    <w:uiPriority w:val="99"/>
    <w:qFormat/>
    <w:rsid w:val="00CC4E33"/>
    <w:pPr>
      <w:keepNext/>
      <w:keepLines/>
      <w:numPr>
        <w:numId w:val="2"/>
      </w:numPr>
      <w:suppressAutoHyphens/>
      <w:spacing w:before="100" w:beforeAutospacing="1" w:after="100" w:afterAutospacing="1" w:line="360" w:lineRule="auto"/>
      <w:outlineLvl w:val="0"/>
    </w:pPr>
    <w:rPr>
      <w:rFonts w:ascii="Book Antiqua" w:eastAsia="Times New Roman" w:hAnsi="Book Antiqua" w:cs="Tahoma"/>
      <w:b/>
      <w:sz w:val="24"/>
      <w:szCs w:val="24"/>
      <w:lang w:val="en-GB" w:eastAsia="fr-FR"/>
    </w:rPr>
  </w:style>
  <w:style w:type="paragraph" w:styleId="FootnoteText">
    <w:name w:val="footnote text"/>
    <w:aliases w:val="Char,single space,footnote text,fn,FOOTNOTES,Fußnotentext Char,ADB,Footnote text,ft,Footnote Text Char2 Char,Footnote Text Char1 Char Char,Footnote Text Char2 Char Char Char,Footno,Geneva 9,Boston 10,Font: Geneva 9,f,C,Footnote Text Char1"/>
    <w:basedOn w:val="Normal"/>
    <w:link w:val="FootnoteTextChar"/>
    <w:uiPriority w:val="99"/>
    <w:rsid w:val="00CC4E33"/>
    <w:pPr>
      <w:spacing w:after="0" w:line="240" w:lineRule="auto"/>
    </w:pPr>
    <w:rPr>
      <w:rFonts w:ascii="Times New Roman" w:eastAsia="MS Mincho" w:hAnsi="Times New Roman"/>
      <w:sz w:val="20"/>
      <w:szCs w:val="20"/>
      <w:lang w:val="sq-AL"/>
    </w:rPr>
  </w:style>
  <w:style w:type="character" w:customStyle="1" w:styleId="FootnoteTextChar">
    <w:name w:val="Footnote Text Char"/>
    <w:aliases w:val="Char Char,single space Char,footnote text Char,fn Char,FOOTNOTES Char,Fußnotentext Char Char,ADB Char,Footnote text Char,ft Char,Footnote Text Char2 Char Char,Footnote Text Char1 Char Char Char,Footnote Text Char2 Char Char Char Char"/>
    <w:basedOn w:val="DefaultParagraphFont"/>
    <w:link w:val="FootnoteText"/>
    <w:uiPriority w:val="99"/>
    <w:rsid w:val="00CC4E33"/>
    <w:rPr>
      <w:rFonts w:ascii="Times New Roman" w:eastAsia="MS Mincho" w:hAnsi="Times New Roman" w:cs="Times New Roman"/>
      <w:sz w:val="20"/>
      <w:szCs w:val="20"/>
    </w:rPr>
  </w:style>
  <w:style w:type="character" w:styleId="FootnoteReference">
    <w:name w:val="footnote reference"/>
    <w:aliases w:val="ftref,BVI fnr,16 Point,Superscript 6 Point,Fußnotenzeichen DISS,Footnote,Footnote symbol,Char1 Char Char Char Char, Char1 Char Char Char Char,Odwołanie przypisu,fr"/>
    <w:rsid w:val="00CC4E33"/>
    <w:rPr>
      <w:vertAlign w:val="superscript"/>
    </w:rPr>
  </w:style>
  <w:style w:type="paragraph" w:customStyle="1" w:styleId="ju-005fpara">
    <w:name w:val="ju-005fpara"/>
    <w:basedOn w:val="Normal"/>
    <w:rsid w:val="00CC4E33"/>
    <w:pPr>
      <w:spacing w:after="0" w:line="240" w:lineRule="auto"/>
      <w:ind w:firstLine="280"/>
    </w:pPr>
    <w:rPr>
      <w:rFonts w:ascii="Times New Roman" w:eastAsia="Arial Unicode MS" w:hAnsi="Times New Roman"/>
      <w:sz w:val="24"/>
      <w:szCs w:val="24"/>
      <w:lang w:val="sq-AL"/>
    </w:rPr>
  </w:style>
  <w:style w:type="character" w:customStyle="1" w:styleId="normal--char">
    <w:name w:val="normal--char"/>
    <w:basedOn w:val="DefaultParagraphFont"/>
    <w:rsid w:val="00CC4E33"/>
  </w:style>
  <w:style w:type="character" w:customStyle="1" w:styleId="s7d2086b4">
    <w:name w:val="s7d2086b4"/>
    <w:basedOn w:val="DefaultParagraphFont"/>
    <w:uiPriority w:val="99"/>
    <w:rsid w:val="00CC4E33"/>
  </w:style>
  <w:style w:type="character" w:customStyle="1" w:styleId="hps">
    <w:name w:val="hps"/>
    <w:basedOn w:val="DefaultParagraphFont"/>
    <w:rsid w:val="00CC4E33"/>
  </w:style>
  <w:style w:type="paragraph" w:customStyle="1" w:styleId="paragrafi0">
    <w:name w:val="paragrafi"/>
    <w:basedOn w:val="Normal"/>
    <w:rsid w:val="00CC4E33"/>
    <w:pPr>
      <w:spacing w:before="100" w:beforeAutospacing="1" w:after="100" w:afterAutospacing="1" w:line="240" w:lineRule="auto"/>
      <w:ind w:firstLine="0"/>
      <w:jc w:val="left"/>
    </w:pPr>
    <w:rPr>
      <w:rFonts w:ascii="Times New Roman" w:eastAsia="Times New Roman" w:hAnsi="Times New Roman"/>
      <w:sz w:val="24"/>
      <w:szCs w:val="24"/>
      <w:lang w:val="sq-AL" w:eastAsia="sq-AL"/>
    </w:rPr>
  </w:style>
  <w:style w:type="paragraph" w:customStyle="1" w:styleId="paragrafi00">
    <w:name w:val="paragrafi0"/>
    <w:basedOn w:val="Normal"/>
    <w:rsid w:val="00CC4E33"/>
    <w:pPr>
      <w:spacing w:before="100" w:beforeAutospacing="1" w:after="100" w:afterAutospacing="1" w:line="240" w:lineRule="auto"/>
      <w:ind w:firstLine="0"/>
      <w:jc w:val="left"/>
    </w:pPr>
    <w:rPr>
      <w:rFonts w:ascii="Times New Roman" w:hAnsi="Times New Roman"/>
      <w:sz w:val="24"/>
      <w:szCs w:val="24"/>
    </w:rPr>
  </w:style>
  <w:style w:type="character" w:customStyle="1" w:styleId="grame">
    <w:name w:val="grame"/>
    <w:rsid w:val="00CC4E33"/>
    <w:rPr>
      <w:rFonts w:cs="Times New Roman"/>
    </w:rPr>
  </w:style>
  <w:style w:type="paragraph" w:customStyle="1" w:styleId="titulli0">
    <w:name w:val="titulli"/>
    <w:basedOn w:val="Normal"/>
    <w:rsid w:val="00CC4E33"/>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vendosi0">
    <w:name w:val="vendosi"/>
    <w:basedOn w:val="Normal"/>
    <w:rsid w:val="00CC4E33"/>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copyright">
    <w:name w:val="copyright"/>
    <w:basedOn w:val="Normal"/>
    <w:rsid w:val="00CC4E33"/>
    <w:pPr>
      <w:spacing w:before="100" w:beforeAutospacing="1" w:after="100" w:afterAutospacing="1" w:line="240" w:lineRule="auto"/>
      <w:ind w:firstLine="0"/>
      <w:jc w:val="left"/>
    </w:pPr>
    <w:rPr>
      <w:rFonts w:ascii="Times New Roman" w:eastAsia="Times New Roman" w:hAnsi="Times New Roman"/>
      <w:sz w:val="24"/>
      <w:szCs w:val="24"/>
    </w:rPr>
  </w:style>
  <w:style w:type="character" w:customStyle="1" w:styleId="atn">
    <w:name w:val="atn"/>
    <w:basedOn w:val="DefaultParagraphFont"/>
    <w:rsid w:val="00CC4E33"/>
  </w:style>
  <w:style w:type="paragraph" w:customStyle="1" w:styleId="akti0">
    <w:name w:val="akti"/>
    <w:basedOn w:val="Normal"/>
    <w:rsid w:val="00CC4E33"/>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bazligjpropozues0">
    <w:name w:val="bazligjpropozues"/>
    <w:basedOn w:val="Normal"/>
    <w:rsid w:val="00CC4E33"/>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neninr0">
    <w:name w:val="neninr"/>
    <w:basedOn w:val="Normal"/>
    <w:rsid w:val="00CC4E33"/>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autoriteti0">
    <w:name w:val="autoriteti"/>
    <w:basedOn w:val="Normal"/>
    <w:rsid w:val="00CC4E33"/>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autoritetiemer0">
    <w:name w:val="autoritetiemer"/>
    <w:basedOn w:val="Normal"/>
    <w:rsid w:val="00CC4E33"/>
    <w:pPr>
      <w:spacing w:before="100" w:beforeAutospacing="1" w:after="100" w:afterAutospacing="1" w:line="240" w:lineRule="auto"/>
      <w:ind w:firstLine="0"/>
      <w:jc w:val="left"/>
    </w:pPr>
    <w:rPr>
      <w:rFonts w:ascii="Times New Roman" w:eastAsia="Times New Roman" w:hAnsi="Times New Roman"/>
      <w:sz w:val="24"/>
      <w:szCs w:val="24"/>
    </w:rPr>
  </w:style>
  <w:style w:type="character" w:styleId="PageNumber">
    <w:name w:val="page number"/>
    <w:uiPriority w:val="99"/>
    <w:rsid w:val="00CC4E33"/>
  </w:style>
  <w:style w:type="paragraph" w:customStyle="1" w:styleId="CM49">
    <w:name w:val="CM49"/>
    <w:basedOn w:val="Normal"/>
    <w:next w:val="Normal"/>
    <w:rsid w:val="00CC4E33"/>
    <w:pPr>
      <w:widowControl w:val="0"/>
      <w:autoSpaceDE w:val="0"/>
      <w:autoSpaceDN w:val="0"/>
      <w:adjustRightInd w:val="0"/>
      <w:spacing w:after="270" w:line="240" w:lineRule="auto"/>
      <w:ind w:firstLine="0"/>
      <w:jc w:val="left"/>
    </w:pPr>
    <w:rPr>
      <w:rFonts w:ascii="Helvetica" w:eastAsia="Times New Roman" w:hAnsi="Helvetica" w:cs="Helvetica"/>
      <w:sz w:val="24"/>
      <w:szCs w:val="24"/>
      <w:lang w:val="sq-AL"/>
    </w:rPr>
  </w:style>
  <w:style w:type="paragraph" w:customStyle="1" w:styleId="a">
    <w:name w:val="Κείμενο πλαισίου"/>
    <w:basedOn w:val="Normal"/>
    <w:semiHidden/>
    <w:rsid w:val="00CC4E33"/>
    <w:pPr>
      <w:widowControl w:val="0"/>
      <w:autoSpaceDE w:val="0"/>
      <w:autoSpaceDN w:val="0"/>
      <w:adjustRightInd w:val="0"/>
      <w:spacing w:after="0" w:line="240" w:lineRule="auto"/>
    </w:pPr>
    <w:rPr>
      <w:rFonts w:ascii="Tahoma" w:eastAsia="Times New Roman" w:hAnsi="Tahoma" w:cs="Tahoma"/>
      <w:sz w:val="16"/>
      <w:szCs w:val="16"/>
      <w:lang w:val="el-GR" w:eastAsia="el-GR"/>
    </w:rPr>
  </w:style>
  <w:style w:type="paragraph" w:customStyle="1" w:styleId="CM56">
    <w:name w:val="CM56"/>
    <w:basedOn w:val="Normal"/>
    <w:next w:val="Normal"/>
    <w:rsid w:val="00CC4E33"/>
    <w:pPr>
      <w:widowControl w:val="0"/>
      <w:autoSpaceDE w:val="0"/>
      <w:autoSpaceDN w:val="0"/>
      <w:adjustRightInd w:val="0"/>
      <w:spacing w:after="1000" w:line="240" w:lineRule="auto"/>
      <w:ind w:firstLine="0"/>
      <w:jc w:val="left"/>
    </w:pPr>
    <w:rPr>
      <w:rFonts w:ascii="Helvetica" w:eastAsia="Times New Roman" w:hAnsi="Helvetica" w:cs="Helvetica"/>
      <w:sz w:val="24"/>
      <w:szCs w:val="24"/>
      <w:lang w:val="sq-AL"/>
    </w:rPr>
  </w:style>
  <w:style w:type="paragraph" w:customStyle="1" w:styleId="CM6">
    <w:name w:val="CM6"/>
    <w:basedOn w:val="Default"/>
    <w:next w:val="Default"/>
    <w:rsid w:val="00CC4E33"/>
    <w:pPr>
      <w:widowControl w:val="0"/>
    </w:pPr>
    <w:rPr>
      <w:rFonts w:ascii="Helvetica" w:eastAsia="Times New Roman" w:hAnsi="Helvetica" w:cs="Helvetica"/>
      <w:lang w:val="sq-AL"/>
    </w:rPr>
  </w:style>
  <w:style w:type="paragraph" w:customStyle="1" w:styleId="CM57">
    <w:name w:val="CM57"/>
    <w:basedOn w:val="Normal"/>
    <w:next w:val="Normal"/>
    <w:rsid w:val="00CC4E33"/>
    <w:pPr>
      <w:widowControl w:val="0"/>
      <w:autoSpaceDE w:val="0"/>
      <w:autoSpaceDN w:val="0"/>
      <w:adjustRightInd w:val="0"/>
      <w:spacing w:after="113" w:line="240" w:lineRule="auto"/>
      <w:ind w:firstLine="0"/>
      <w:jc w:val="left"/>
    </w:pPr>
    <w:rPr>
      <w:rFonts w:ascii="Helvetica" w:eastAsia="Times New Roman" w:hAnsi="Helvetica" w:cs="Helvetica"/>
      <w:sz w:val="24"/>
      <w:szCs w:val="24"/>
      <w:lang w:val="sq-AL"/>
    </w:rPr>
  </w:style>
  <w:style w:type="paragraph" w:customStyle="1" w:styleId="CM11">
    <w:name w:val="CM11"/>
    <w:basedOn w:val="Normal"/>
    <w:next w:val="Normal"/>
    <w:rsid w:val="00CC4E33"/>
    <w:pPr>
      <w:widowControl w:val="0"/>
      <w:autoSpaceDE w:val="0"/>
      <w:autoSpaceDN w:val="0"/>
      <w:adjustRightInd w:val="0"/>
      <w:spacing w:after="0" w:line="253" w:lineRule="atLeast"/>
      <w:ind w:firstLine="0"/>
      <w:jc w:val="left"/>
    </w:pPr>
    <w:rPr>
      <w:rFonts w:ascii="Helvetica" w:eastAsia="Times New Roman" w:hAnsi="Helvetica" w:cs="Helvetica"/>
      <w:sz w:val="24"/>
      <w:szCs w:val="24"/>
      <w:lang w:val="sq-AL"/>
    </w:rPr>
  </w:style>
  <w:style w:type="paragraph" w:customStyle="1" w:styleId="Normal0">
    <w:name w:val="[Normal]"/>
    <w:rsid w:val="00CC4E33"/>
    <w:pPr>
      <w:autoSpaceDE w:val="0"/>
      <w:autoSpaceDN w:val="0"/>
      <w:adjustRightInd w:val="0"/>
      <w:ind w:left="0" w:firstLine="284"/>
    </w:pPr>
    <w:rPr>
      <w:rFonts w:ascii="Arial" w:eastAsia="MS Mincho" w:hAnsi="Arial" w:cs="Arial"/>
      <w:sz w:val="24"/>
      <w:szCs w:val="24"/>
      <w:lang w:val="en-US"/>
    </w:rPr>
  </w:style>
  <w:style w:type="table" w:customStyle="1" w:styleId="TableGrid1">
    <w:name w:val="Table Grid1"/>
    <w:basedOn w:val="TableNormal"/>
    <w:next w:val="TableGrid"/>
    <w:rsid w:val="00CC4E33"/>
    <w:pPr>
      <w:ind w:left="0" w:firstLine="0"/>
      <w:jc w:val="lef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rsid w:val="00CC4E33"/>
    <w:pPr>
      <w:spacing w:after="220"/>
      <w:ind w:left="864" w:right="288" w:firstLine="0"/>
      <w:jc w:val="left"/>
    </w:pPr>
    <w:rPr>
      <w:rFonts w:ascii="Arial Narrow" w:eastAsia="Times New Roman" w:hAnsi="Arial Narrow" w:cs="Times New Roman"/>
      <w:i/>
      <w:szCs w:val="20"/>
    </w:rPr>
  </w:style>
  <w:style w:type="paragraph" w:customStyle="1" w:styleId="StyleHeading6Bold">
    <w:name w:val="Style Heading 6 + Bold"/>
    <w:basedOn w:val="Heading6"/>
    <w:link w:val="StyleHeading6BoldChar"/>
    <w:rsid w:val="00CC4E33"/>
    <w:pPr>
      <w:keepNext w:val="0"/>
      <w:keepLines w:val="0"/>
      <w:numPr>
        <w:ilvl w:val="0"/>
        <w:numId w:val="0"/>
      </w:numPr>
      <w:tabs>
        <w:tab w:val="num" w:pos="2160"/>
      </w:tabs>
      <w:spacing w:before="0" w:line="271" w:lineRule="auto"/>
      <w:ind w:left="2160" w:hanging="360"/>
    </w:pPr>
    <w:rPr>
      <w:rFonts w:ascii="Cambria" w:eastAsia="MS Mincho" w:hAnsi="Cambria" w:cs="Cambria"/>
      <w:b/>
      <w:bCs/>
      <w:i/>
      <w:iCs/>
      <w:color w:val="7F7F7F"/>
      <w:sz w:val="24"/>
      <w:szCs w:val="24"/>
    </w:rPr>
  </w:style>
  <w:style w:type="character" w:customStyle="1" w:styleId="StyleHeading6BoldChar">
    <w:name w:val="Style Heading 6 + Bold Char"/>
    <w:link w:val="StyleHeading6Bold"/>
    <w:rsid w:val="00CC4E33"/>
    <w:rPr>
      <w:rFonts w:ascii="Cambria" w:eastAsia="MS Mincho" w:hAnsi="Cambria" w:cs="Cambria"/>
      <w:b/>
      <w:bCs/>
      <w:i/>
      <w:iCs/>
      <w:color w:val="7F7F7F"/>
      <w:sz w:val="24"/>
      <w:szCs w:val="24"/>
      <w:lang w:val="en-US"/>
    </w:rPr>
  </w:style>
  <w:style w:type="paragraph" w:customStyle="1" w:styleId="tableheaders">
    <w:name w:val="table headers"/>
    <w:rsid w:val="00CC4E33"/>
    <w:pPr>
      <w:ind w:left="0" w:firstLine="0"/>
      <w:jc w:val="left"/>
    </w:pPr>
    <w:rPr>
      <w:rFonts w:ascii="Arial Narrow" w:eastAsia="Times New Roman" w:hAnsi="Arial Narrow" w:cs="Times New Roman"/>
      <w:b/>
      <w:szCs w:val="20"/>
    </w:rPr>
  </w:style>
  <w:style w:type="paragraph" w:customStyle="1" w:styleId="tablebody">
    <w:name w:val="table body"/>
    <w:basedOn w:val="tableheaders"/>
    <w:rsid w:val="00CC4E33"/>
    <w:rPr>
      <w:b w:val="0"/>
    </w:rPr>
  </w:style>
  <w:style w:type="paragraph" w:styleId="PlainText">
    <w:name w:val="Plain Text"/>
    <w:basedOn w:val="Normal"/>
    <w:link w:val="PlainTextChar"/>
    <w:uiPriority w:val="99"/>
    <w:unhideWhenUsed/>
    <w:rsid w:val="00CC4E33"/>
    <w:pPr>
      <w:spacing w:after="0" w:line="240" w:lineRule="auto"/>
      <w:ind w:firstLine="0"/>
      <w:jc w:val="left"/>
    </w:pPr>
    <w:rPr>
      <w:rFonts w:ascii="Consolas" w:hAnsi="Consolas"/>
      <w:sz w:val="21"/>
      <w:szCs w:val="21"/>
      <w:lang w:val="sq-AL"/>
    </w:rPr>
  </w:style>
  <w:style w:type="character" w:customStyle="1" w:styleId="PlainTextChar">
    <w:name w:val="Plain Text Char"/>
    <w:basedOn w:val="DefaultParagraphFont"/>
    <w:link w:val="PlainText"/>
    <w:uiPriority w:val="99"/>
    <w:rsid w:val="00CC4E33"/>
    <w:rPr>
      <w:rFonts w:ascii="Consolas" w:eastAsia="Calibri" w:hAnsi="Consolas" w:cs="Times New Roman"/>
      <w:sz w:val="21"/>
      <w:szCs w:val="21"/>
    </w:rPr>
  </w:style>
  <w:style w:type="paragraph" w:customStyle="1" w:styleId="StyleStyle1Bold">
    <w:name w:val="Style Style1 + Bold"/>
    <w:basedOn w:val="Style1"/>
    <w:rsid w:val="00CC4E33"/>
    <w:pPr>
      <w:keepNext w:val="0"/>
      <w:widowControl/>
      <w:outlineLvl w:val="9"/>
    </w:pPr>
    <w:rPr>
      <w:rFonts w:ascii="Times New Roman" w:eastAsia="Times New Roman" w:hAnsi="Times New Roman" w:cs="Arial"/>
      <w:b w:val="0"/>
      <w:caps w:val="0"/>
      <w:color w:val="auto"/>
      <w:sz w:val="24"/>
      <w:lang w:val="sq-AL"/>
    </w:rPr>
  </w:style>
  <w:style w:type="paragraph" w:customStyle="1" w:styleId="CM1">
    <w:name w:val="CM1"/>
    <w:basedOn w:val="Default"/>
    <w:next w:val="Default"/>
    <w:rsid w:val="00CC4E33"/>
    <w:rPr>
      <w:rFonts w:ascii="EUAlbertina" w:hAnsi="EUAlbertina"/>
      <w:color w:val="auto"/>
    </w:rPr>
  </w:style>
  <w:style w:type="paragraph" w:customStyle="1" w:styleId="CM4">
    <w:name w:val="CM4"/>
    <w:basedOn w:val="Normal"/>
    <w:next w:val="Normal"/>
    <w:rsid w:val="00CC4E33"/>
    <w:pPr>
      <w:autoSpaceDE w:val="0"/>
      <w:autoSpaceDN w:val="0"/>
      <w:adjustRightInd w:val="0"/>
      <w:spacing w:after="0" w:line="240" w:lineRule="auto"/>
      <w:ind w:firstLine="0"/>
      <w:jc w:val="left"/>
    </w:pPr>
    <w:rPr>
      <w:rFonts w:ascii="EUAlbertina" w:eastAsia="Times New Roman" w:hAnsi="EUAlbertina"/>
      <w:sz w:val="24"/>
      <w:szCs w:val="24"/>
    </w:rPr>
  </w:style>
  <w:style w:type="paragraph" w:customStyle="1" w:styleId="CM3">
    <w:name w:val="CM3"/>
    <w:basedOn w:val="Normal"/>
    <w:next w:val="Normal"/>
    <w:rsid w:val="00CC4E33"/>
    <w:pPr>
      <w:autoSpaceDE w:val="0"/>
      <w:autoSpaceDN w:val="0"/>
      <w:adjustRightInd w:val="0"/>
      <w:spacing w:after="0" w:line="240" w:lineRule="auto"/>
      <w:ind w:firstLine="0"/>
      <w:jc w:val="left"/>
    </w:pPr>
    <w:rPr>
      <w:rFonts w:ascii="EUAlbertina" w:eastAsia="Times New Roman" w:hAnsi="EUAlbertina"/>
      <w:sz w:val="24"/>
      <w:szCs w:val="24"/>
    </w:rPr>
  </w:style>
  <w:style w:type="paragraph" w:styleId="DocumentMap">
    <w:name w:val="Document Map"/>
    <w:basedOn w:val="Normal"/>
    <w:link w:val="DocumentMapChar"/>
    <w:rsid w:val="00CC4E33"/>
    <w:pPr>
      <w:spacing w:after="0" w:line="240" w:lineRule="auto"/>
      <w:ind w:firstLine="0"/>
      <w:jc w:val="left"/>
    </w:pPr>
    <w:rPr>
      <w:rFonts w:ascii="Tahoma" w:eastAsia="Times New Roman" w:hAnsi="Tahoma"/>
      <w:sz w:val="16"/>
      <w:szCs w:val="16"/>
      <w:lang w:val="sq-AL"/>
    </w:rPr>
  </w:style>
  <w:style w:type="character" w:customStyle="1" w:styleId="DocumentMapChar">
    <w:name w:val="Document Map Char"/>
    <w:basedOn w:val="DefaultParagraphFont"/>
    <w:link w:val="DocumentMap"/>
    <w:rsid w:val="00CC4E33"/>
    <w:rPr>
      <w:rFonts w:ascii="Tahoma" w:eastAsia="Times New Roman" w:hAnsi="Tahoma" w:cs="Times New Roman"/>
      <w:sz w:val="16"/>
      <w:szCs w:val="16"/>
    </w:rPr>
  </w:style>
  <w:style w:type="numbering" w:customStyle="1" w:styleId="NoList3">
    <w:name w:val="No List3"/>
    <w:next w:val="NoList"/>
    <w:semiHidden/>
    <w:rsid w:val="00CC4E33"/>
  </w:style>
  <w:style w:type="numbering" w:customStyle="1" w:styleId="NoList4">
    <w:name w:val="No List4"/>
    <w:next w:val="NoList"/>
    <w:semiHidden/>
    <w:rsid w:val="00CC4E33"/>
  </w:style>
  <w:style w:type="paragraph" w:customStyle="1" w:styleId="Point1">
    <w:name w:val="Point 1"/>
    <w:basedOn w:val="Normal"/>
    <w:link w:val="Point1Char"/>
    <w:rsid w:val="00CC4E33"/>
    <w:pPr>
      <w:spacing w:before="120" w:after="120" w:line="240" w:lineRule="auto"/>
      <w:ind w:left="1417" w:hanging="567"/>
    </w:pPr>
    <w:rPr>
      <w:rFonts w:eastAsia="Times New Roman"/>
      <w:sz w:val="24"/>
      <w:szCs w:val="24"/>
      <w:lang w:val="en-GB" w:eastAsia="en-GB"/>
    </w:rPr>
  </w:style>
  <w:style w:type="character" w:customStyle="1" w:styleId="Point1Char">
    <w:name w:val="Point 1 Char"/>
    <w:link w:val="Point1"/>
    <w:rsid w:val="00CC4E33"/>
    <w:rPr>
      <w:rFonts w:ascii="Calibri" w:eastAsia="Times New Roman" w:hAnsi="Calibri" w:cs="Times New Roman"/>
      <w:sz w:val="24"/>
      <w:szCs w:val="24"/>
      <w:lang w:val="en-GB" w:eastAsia="en-GB"/>
    </w:rPr>
  </w:style>
  <w:style w:type="character" w:customStyle="1" w:styleId="longtext">
    <w:name w:val="long_text"/>
    <w:rsid w:val="00CC4E33"/>
    <w:rPr>
      <w:rFonts w:ascii="Comic Sans MS" w:hAnsi="Comic Sans MS"/>
      <w:b/>
      <w:sz w:val="96"/>
      <w:szCs w:val="24"/>
      <w:lang w:val="pl-PL" w:eastAsia="pl-PL" w:bidi="ar-SA"/>
    </w:rPr>
  </w:style>
  <w:style w:type="paragraph" w:customStyle="1" w:styleId="Text1">
    <w:name w:val="Text 1"/>
    <w:basedOn w:val="Normal"/>
    <w:link w:val="Text1Char"/>
    <w:rsid w:val="00CC4E33"/>
    <w:pPr>
      <w:spacing w:before="120" w:after="120" w:line="240" w:lineRule="auto"/>
      <w:ind w:left="850" w:firstLine="0"/>
    </w:pPr>
    <w:rPr>
      <w:rFonts w:eastAsia="Times New Roman"/>
      <w:sz w:val="24"/>
      <w:szCs w:val="24"/>
      <w:lang w:val="en-GB" w:eastAsia="en-GB"/>
    </w:rPr>
  </w:style>
  <w:style w:type="paragraph" w:customStyle="1" w:styleId="Point2">
    <w:name w:val="Point 2"/>
    <w:basedOn w:val="Normal"/>
    <w:rsid w:val="00CC4E33"/>
    <w:pPr>
      <w:spacing w:before="120" w:after="120" w:line="240" w:lineRule="auto"/>
      <w:ind w:left="1984" w:hanging="567"/>
    </w:pPr>
    <w:rPr>
      <w:rFonts w:ascii="Times New Roman" w:eastAsia="Times New Roman" w:hAnsi="Times New Roman"/>
      <w:sz w:val="24"/>
      <w:szCs w:val="24"/>
      <w:lang w:val="en-GB" w:eastAsia="en-GB"/>
    </w:rPr>
  </w:style>
  <w:style w:type="paragraph" w:customStyle="1" w:styleId="SectionTitleCharChar">
    <w:name w:val="SectionTitle Char Char"/>
    <w:basedOn w:val="Normal"/>
    <w:next w:val="Heading1"/>
    <w:link w:val="SectionTitleCharCharChar"/>
    <w:rsid w:val="00CC4E33"/>
    <w:pPr>
      <w:keepNext/>
      <w:spacing w:before="120" w:after="360" w:line="240" w:lineRule="auto"/>
      <w:ind w:firstLine="0"/>
      <w:jc w:val="center"/>
    </w:pPr>
    <w:rPr>
      <w:rFonts w:eastAsia="Times New Roman"/>
      <w:b/>
      <w:bCs/>
      <w:smallCaps/>
      <w:sz w:val="28"/>
      <w:szCs w:val="28"/>
      <w:lang w:val="en-GB" w:eastAsia="en-GB"/>
    </w:rPr>
  </w:style>
  <w:style w:type="paragraph" w:customStyle="1" w:styleId="Titrearticle">
    <w:name w:val="Titre article"/>
    <w:basedOn w:val="Normal"/>
    <w:next w:val="Normal"/>
    <w:rsid w:val="00CC4E33"/>
    <w:pPr>
      <w:keepNext/>
      <w:spacing w:before="360" w:after="120" w:line="240" w:lineRule="auto"/>
      <w:ind w:firstLine="0"/>
      <w:jc w:val="center"/>
    </w:pPr>
    <w:rPr>
      <w:rFonts w:ascii="Times New Roman" w:eastAsia="Times New Roman" w:hAnsi="Times New Roman"/>
      <w:i/>
      <w:iCs/>
      <w:sz w:val="24"/>
      <w:szCs w:val="24"/>
      <w:lang w:val="en-GB" w:eastAsia="en-GB"/>
    </w:rPr>
  </w:style>
  <w:style w:type="paragraph" w:customStyle="1" w:styleId="Titreobjetprliminaire">
    <w:name w:val="Titre objet (préliminaire)"/>
    <w:basedOn w:val="Normal"/>
    <w:next w:val="Normal"/>
    <w:rsid w:val="00CC4E33"/>
    <w:pPr>
      <w:spacing w:before="360" w:after="360" w:line="240" w:lineRule="auto"/>
      <w:ind w:firstLine="0"/>
      <w:jc w:val="center"/>
    </w:pPr>
    <w:rPr>
      <w:rFonts w:ascii="Times New Roman" w:eastAsia="Times New Roman" w:hAnsi="Times New Roman"/>
      <w:b/>
      <w:bCs/>
      <w:sz w:val="24"/>
      <w:szCs w:val="24"/>
      <w:lang w:val="en-GB" w:eastAsia="en-GB"/>
    </w:rPr>
  </w:style>
  <w:style w:type="paragraph" w:customStyle="1" w:styleId="SubsectionTitleCharChar">
    <w:name w:val="SubsectionTitle Char Char"/>
    <w:basedOn w:val="SectionTitleCharChar"/>
    <w:link w:val="SubsectionTitleCharCharChar"/>
    <w:rsid w:val="00CC4E33"/>
  </w:style>
  <w:style w:type="character" w:customStyle="1" w:styleId="SectionTitleCharCharChar">
    <w:name w:val="SectionTitle Char Char Char"/>
    <w:link w:val="SectionTitleCharChar"/>
    <w:rsid w:val="00CC4E33"/>
    <w:rPr>
      <w:rFonts w:ascii="Calibri" w:eastAsia="Times New Roman" w:hAnsi="Calibri" w:cs="Times New Roman"/>
      <w:b/>
      <w:bCs/>
      <w:smallCaps/>
      <w:sz w:val="28"/>
      <w:szCs w:val="28"/>
      <w:lang w:val="en-GB" w:eastAsia="en-GB"/>
    </w:rPr>
  </w:style>
  <w:style w:type="character" w:customStyle="1" w:styleId="SubsectionTitleCharCharChar">
    <w:name w:val="SubsectionTitle Char Char Char"/>
    <w:link w:val="SubsectionTitleCharChar"/>
    <w:rsid w:val="00CC4E33"/>
    <w:rPr>
      <w:rFonts w:ascii="Calibri" w:eastAsia="Times New Roman" w:hAnsi="Calibri" w:cs="Times New Roman"/>
      <w:b/>
      <w:bCs/>
      <w:smallCaps/>
      <w:sz w:val="28"/>
      <w:szCs w:val="28"/>
      <w:lang w:val="en-GB" w:eastAsia="en-GB"/>
    </w:rPr>
  </w:style>
  <w:style w:type="character" w:customStyle="1" w:styleId="Text1Char">
    <w:name w:val="Text 1 Char"/>
    <w:link w:val="Text1"/>
    <w:rsid w:val="00CC4E33"/>
    <w:rPr>
      <w:rFonts w:ascii="Calibri" w:eastAsia="Times New Roman" w:hAnsi="Calibri" w:cs="Times New Roman"/>
      <w:sz w:val="24"/>
      <w:szCs w:val="24"/>
      <w:lang w:val="en-GB" w:eastAsia="en-GB"/>
    </w:rPr>
  </w:style>
  <w:style w:type="character" w:customStyle="1" w:styleId="Point1CharChar">
    <w:name w:val="Point 1 Char Char"/>
    <w:rsid w:val="00CC4E33"/>
    <w:rPr>
      <w:sz w:val="24"/>
      <w:szCs w:val="24"/>
      <w:lang w:val="en-GB" w:eastAsia="en-GB" w:bidi="ar-SA"/>
    </w:rPr>
  </w:style>
  <w:style w:type="paragraph" w:customStyle="1" w:styleId="Point0">
    <w:name w:val="Point 0"/>
    <w:basedOn w:val="Normal"/>
    <w:rsid w:val="00CC4E33"/>
    <w:pPr>
      <w:spacing w:before="120" w:after="120" w:line="240" w:lineRule="auto"/>
      <w:ind w:left="850" w:hanging="850"/>
    </w:pPr>
    <w:rPr>
      <w:rFonts w:ascii="Times New Roman" w:eastAsia="Times New Roman" w:hAnsi="Times New Roman"/>
      <w:sz w:val="24"/>
      <w:szCs w:val="24"/>
      <w:lang w:val="en-GB" w:eastAsia="en-GB"/>
    </w:rPr>
  </w:style>
  <w:style w:type="paragraph" w:customStyle="1" w:styleId="NumPar1">
    <w:name w:val="NumPar 1"/>
    <w:basedOn w:val="Normal"/>
    <w:next w:val="Normal"/>
    <w:rsid w:val="00CC4E33"/>
    <w:pPr>
      <w:numPr>
        <w:numId w:val="5"/>
      </w:numPr>
      <w:spacing w:before="120" w:after="120" w:line="240" w:lineRule="auto"/>
    </w:pPr>
    <w:rPr>
      <w:rFonts w:ascii="Times New Roman" w:eastAsia="Times New Roman" w:hAnsi="Times New Roman"/>
      <w:sz w:val="24"/>
      <w:szCs w:val="20"/>
      <w:lang w:val="en-GB" w:eastAsia="zh-CN"/>
    </w:rPr>
  </w:style>
  <w:style w:type="paragraph" w:customStyle="1" w:styleId="NumPar2">
    <w:name w:val="NumPar 2"/>
    <w:basedOn w:val="Normal"/>
    <w:next w:val="Normal"/>
    <w:rsid w:val="00CC4E33"/>
    <w:pPr>
      <w:numPr>
        <w:ilvl w:val="1"/>
        <w:numId w:val="5"/>
      </w:numPr>
      <w:spacing w:before="120" w:after="120" w:line="240" w:lineRule="auto"/>
    </w:pPr>
    <w:rPr>
      <w:rFonts w:ascii="Times New Roman" w:eastAsia="Times New Roman" w:hAnsi="Times New Roman"/>
      <w:sz w:val="24"/>
      <w:szCs w:val="20"/>
      <w:lang w:val="en-GB" w:eastAsia="zh-CN"/>
    </w:rPr>
  </w:style>
  <w:style w:type="paragraph" w:customStyle="1" w:styleId="NumPar3">
    <w:name w:val="NumPar 3"/>
    <w:basedOn w:val="Normal"/>
    <w:next w:val="Normal"/>
    <w:rsid w:val="00CC4E33"/>
    <w:pPr>
      <w:numPr>
        <w:ilvl w:val="2"/>
        <w:numId w:val="5"/>
      </w:numPr>
      <w:spacing w:before="120" w:after="120" w:line="240" w:lineRule="auto"/>
    </w:pPr>
    <w:rPr>
      <w:rFonts w:ascii="Times New Roman" w:eastAsia="Times New Roman" w:hAnsi="Times New Roman"/>
      <w:sz w:val="24"/>
      <w:szCs w:val="20"/>
      <w:lang w:val="en-GB" w:eastAsia="zh-CN"/>
    </w:rPr>
  </w:style>
  <w:style w:type="paragraph" w:customStyle="1" w:styleId="NumPar4">
    <w:name w:val="NumPar 4"/>
    <w:basedOn w:val="Normal"/>
    <w:next w:val="Normal"/>
    <w:rsid w:val="00CC4E33"/>
    <w:pPr>
      <w:numPr>
        <w:ilvl w:val="3"/>
        <w:numId w:val="5"/>
      </w:numPr>
      <w:spacing w:before="120" w:after="120" w:line="240" w:lineRule="auto"/>
    </w:pPr>
    <w:rPr>
      <w:rFonts w:ascii="Times New Roman" w:eastAsia="Times New Roman" w:hAnsi="Times New Roman"/>
      <w:sz w:val="24"/>
      <w:szCs w:val="20"/>
      <w:lang w:val="en-GB" w:eastAsia="zh-CN"/>
    </w:rPr>
  </w:style>
  <w:style w:type="paragraph" w:customStyle="1" w:styleId="Sous-titreobjet">
    <w:name w:val="Sous-titre objet"/>
    <w:basedOn w:val="Normal"/>
    <w:rsid w:val="00CC4E33"/>
    <w:pPr>
      <w:spacing w:after="0" w:line="240" w:lineRule="auto"/>
      <w:ind w:firstLine="0"/>
      <w:jc w:val="center"/>
    </w:pPr>
    <w:rPr>
      <w:rFonts w:ascii="Times New Roman" w:eastAsia="Times New Roman" w:hAnsi="Times New Roman"/>
      <w:b/>
      <w:bCs/>
      <w:sz w:val="24"/>
      <w:szCs w:val="24"/>
      <w:lang w:val="en-GB" w:eastAsia="en-GB"/>
    </w:rPr>
  </w:style>
  <w:style w:type="paragraph" w:customStyle="1" w:styleId="SubsectionTitle">
    <w:name w:val="SubsectionTitle"/>
    <w:basedOn w:val="Normal"/>
    <w:link w:val="SubsectionTitleChar"/>
    <w:rsid w:val="00CC4E33"/>
    <w:pPr>
      <w:keepNext/>
      <w:spacing w:before="120" w:after="360" w:line="240" w:lineRule="auto"/>
      <w:ind w:firstLine="0"/>
      <w:jc w:val="center"/>
    </w:pPr>
    <w:rPr>
      <w:rFonts w:ascii="Tahoma" w:eastAsia="Times New Roman" w:hAnsi="Tahoma"/>
      <w:b/>
      <w:bCs/>
      <w:smallCaps/>
      <w:sz w:val="28"/>
      <w:szCs w:val="28"/>
      <w:lang w:val="sq-AL" w:eastAsia="en-GB"/>
    </w:rPr>
  </w:style>
  <w:style w:type="character" w:customStyle="1" w:styleId="SubsectionTitleChar">
    <w:name w:val="SubsectionTitle Char"/>
    <w:link w:val="SubsectionTitle"/>
    <w:rsid w:val="00CC4E33"/>
    <w:rPr>
      <w:rFonts w:ascii="Tahoma" w:eastAsia="Times New Roman" w:hAnsi="Tahoma" w:cs="Times New Roman"/>
      <w:b/>
      <w:bCs/>
      <w:smallCaps/>
      <w:sz w:val="28"/>
      <w:szCs w:val="28"/>
      <w:lang w:eastAsia="en-GB"/>
    </w:rPr>
  </w:style>
  <w:style w:type="paragraph" w:customStyle="1" w:styleId="ChapterTitle">
    <w:name w:val="ChapterTitle"/>
    <w:basedOn w:val="Normal"/>
    <w:next w:val="Normal"/>
    <w:rsid w:val="00CC4E33"/>
    <w:pPr>
      <w:keepNext/>
      <w:spacing w:before="120" w:after="360" w:line="240" w:lineRule="auto"/>
      <w:ind w:firstLine="0"/>
      <w:jc w:val="center"/>
    </w:pPr>
    <w:rPr>
      <w:rFonts w:ascii="Times New Roman" w:eastAsia="Times New Roman" w:hAnsi="Times New Roman"/>
      <w:b/>
      <w:bCs/>
      <w:sz w:val="32"/>
      <w:szCs w:val="32"/>
      <w:lang w:val="en-GB" w:eastAsia="en-GB"/>
    </w:rPr>
  </w:style>
  <w:style w:type="character" w:customStyle="1" w:styleId="ParagrafiCharChar">
    <w:name w:val="Paragrafi Char Char"/>
    <w:rsid w:val="00CC4E33"/>
    <w:rPr>
      <w:rFonts w:ascii="CG Times" w:hAnsi="CG Times"/>
      <w:sz w:val="22"/>
      <w:lang w:val="en-US" w:eastAsia="en-US" w:bidi="ar-SA"/>
    </w:rPr>
  </w:style>
  <w:style w:type="paragraph" w:customStyle="1" w:styleId="SectionTitle">
    <w:name w:val="SectionTitle"/>
    <w:basedOn w:val="Normal"/>
    <w:next w:val="Heading1"/>
    <w:rsid w:val="00CC4E33"/>
    <w:pPr>
      <w:keepNext/>
      <w:spacing w:before="120" w:after="360" w:line="240" w:lineRule="auto"/>
      <w:ind w:firstLine="0"/>
      <w:jc w:val="center"/>
    </w:pPr>
    <w:rPr>
      <w:rFonts w:ascii="Tahoma" w:eastAsia="Times New Roman" w:hAnsi="Tahoma"/>
      <w:b/>
      <w:smallCaps/>
      <w:sz w:val="28"/>
      <w:szCs w:val="24"/>
      <w:lang w:val="en-GB" w:eastAsia="de-DE"/>
    </w:rPr>
  </w:style>
  <w:style w:type="character" w:customStyle="1" w:styleId="apple-style-span">
    <w:name w:val="apple-style-span"/>
    <w:rsid w:val="00CC4E33"/>
  </w:style>
  <w:style w:type="paragraph" w:styleId="TableofFigures">
    <w:name w:val="table of figures"/>
    <w:basedOn w:val="Normal"/>
    <w:next w:val="Normal"/>
    <w:semiHidden/>
    <w:rsid w:val="00CC4E33"/>
    <w:pPr>
      <w:tabs>
        <w:tab w:val="right" w:pos="9412"/>
      </w:tabs>
      <w:spacing w:after="0" w:line="360" w:lineRule="auto"/>
      <w:ind w:firstLine="0"/>
      <w:jc w:val="left"/>
    </w:pPr>
    <w:rPr>
      <w:rFonts w:ascii="Tahoma" w:eastAsia="Times New Roman" w:hAnsi="Tahoma"/>
      <w:lang w:val="de-AT" w:eastAsia="de-DE"/>
    </w:rPr>
  </w:style>
  <w:style w:type="paragraph" w:styleId="ListBullet">
    <w:name w:val="List Bullet"/>
    <w:basedOn w:val="Normal"/>
    <w:rsid w:val="00CC4E33"/>
    <w:pPr>
      <w:numPr>
        <w:numId w:val="6"/>
      </w:numPr>
      <w:spacing w:after="0" w:line="360" w:lineRule="auto"/>
      <w:jc w:val="left"/>
    </w:pPr>
    <w:rPr>
      <w:rFonts w:ascii="Tahoma" w:eastAsia="Times New Roman" w:hAnsi="Tahoma"/>
      <w:lang w:val="de-AT" w:eastAsia="de-DE"/>
    </w:rPr>
  </w:style>
  <w:style w:type="paragraph" w:styleId="ListBullet2">
    <w:name w:val="List Bullet 2"/>
    <w:basedOn w:val="Normal"/>
    <w:rsid w:val="00CC4E33"/>
    <w:pPr>
      <w:numPr>
        <w:numId w:val="7"/>
      </w:numPr>
      <w:spacing w:after="0" w:line="360" w:lineRule="auto"/>
      <w:jc w:val="left"/>
    </w:pPr>
    <w:rPr>
      <w:rFonts w:ascii="Tahoma" w:eastAsia="Times New Roman" w:hAnsi="Tahoma"/>
      <w:lang w:val="de-AT" w:eastAsia="de-DE"/>
    </w:rPr>
  </w:style>
  <w:style w:type="paragraph" w:styleId="ListBullet3">
    <w:name w:val="List Bullet 3"/>
    <w:basedOn w:val="Normal"/>
    <w:rsid w:val="00CC4E33"/>
    <w:pPr>
      <w:numPr>
        <w:numId w:val="8"/>
      </w:numPr>
      <w:spacing w:after="0" w:line="360" w:lineRule="auto"/>
      <w:jc w:val="left"/>
    </w:pPr>
    <w:rPr>
      <w:rFonts w:ascii="Tahoma" w:eastAsia="Times New Roman" w:hAnsi="Tahoma"/>
      <w:lang w:val="de-AT" w:eastAsia="de-DE"/>
    </w:rPr>
  </w:style>
  <w:style w:type="paragraph" w:styleId="ListBullet4">
    <w:name w:val="List Bullet 4"/>
    <w:basedOn w:val="Normal"/>
    <w:rsid w:val="00CC4E33"/>
    <w:pPr>
      <w:numPr>
        <w:numId w:val="9"/>
      </w:numPr>
      <w:spacing w:after="0" w:line="360" w:lineRule="auto"/>
      <w:jc w:val="left"/>
    </w:pPr>
    <w:rPr>
      <w:rFonts w:ascii="Tahoma" w:eastAsia="Times New Roman" w:hAnsi="Tahoma"/>
      <w:lang w:val="de-AT" w:eastAsia="de-DE"/>
    </w:rPr>
  </w:style>
  <w:style w:type="paragraph" w:styleId="ListBullet5">
    <w:name w:val="List Bullet 5"/>
    <w:basedOn w:val="Normal"/>
    <w:rsid w:val="00CC4E33"/>
    <w:pPr>
      <w:numPr>
        <w:numId w:val="10"/>
      </w:numPr>
      <w:spacing w:after="0" w:line="360" w:lineRule="auto"/>
      <w:jc w:val="left"/>
    </w:pPr>
    <w:rPr>
      <w:rFonts w:ascii="Tahoma" w:eastAsia="Times New Roman" w:hAnsi="Tahoma"/>
      <w:lang w:val="de-AT" w:eastAsia="de-DE"/>
    </w:rPr>
  </w:style>
  <w:style w:type="paragraph" w:styleId="Caption">
    <w:name w:val="caption"/>
    <w:basedOn w:val="Normal"/>
    <w:next w:val="Normal"/>
    <w:qFormat/>
    <w:rsid w:val="00CC4E33"/>
    <w:pPr>
      <w:keepNext/>
      <w:keepLines/>
      <w:spacing w:after="0" w:line="360" w:lineRule="auto"/>
      <w:ind w:firstLine="0"/>
      <w:jc w:val="left"/>
    </w:pPr>
    <w:rPr>
      <w:rFonts w:ascii="Tahoma" w:eastAsia="Times New Roman" w:hAnsi="Tahoma"/>
      <w:sz w:val="16"/>
      <w:lang w:val="de-AT" w:eastAsia="de-DE"/>
    </w:rPr>
  </w:style>
  <w:style w:type="paragraph" w:styleId="Index1">
    <w:name w:val="index 1"/>
    <w:basedOn w:val="Normal"/>
    <w:next w:val="Normal"/>
    <w:autoRedefine/>
    <w:semiHidden/>
    <w:rsid w:val="00CC4E33"/>
    <w:pPr>
      <w:tabs>
        <w:tab w:val="right" w:pos="2659"/>
      </w:tabs>
      <w:spacing w:after="0" w:line="240" w:lineRule="auto"/>
      <w:ind w:left="221" w:hanging="221"/>
      <w:jc w:val="left"/>
    </w:pPr>
    <w:rPr>
      <w:rFonts w:ascii="Tahoma" w:eastAsia="Times New Roman" w:hAnsi="Tahoma"/>
      <w:sz w:val="20"/>
      <w:lang w:val="de-AT" w:eastAsia="de-DE"/>
    </w:rPr>
  </w:style>
  <w:style w:type="paragraph" w:styleId="Index2">
    <w:name w:val="index 2"/>
    <w:basedOn w:val="Normal"/>
    <w:next w:val="Normal"/>
    <w:autoRedefine/>
    <w:semiHidden/>
    <w:rsid w:val="00CC4E33"/>
    <w:pPr>
      <w:tabs>
        <w:tab w:val="right" w:pos="2659"/>
      </w:tabs>
      <w:spacing w:after="0" w:line="240" w:lineRule="auto"/>
      <w:ind w:left="442" w:hanging="221"/>
      <w:jc w:val="left"/>
    </w:pPr>
    <w:rPr>
      <w:rFonts w:ascii="Tahoma" w:eastAsia="Times New Roman" w:hAnsi="Tahoma"/>
      <w:sz w:val="20"/>
      <w:lang w:val="de-AT" w:eastAsia="de-DE"/>
    </w:rPr>
  </w:style>
  <w:style w:type="paragraph" w:styleId="Index3">
    <w:name w:val="index 3"/>
    <w:basedOn w:val="Normal"/>
    <w:next w:val="Normal"/>
    <w:autoRedefine/>
    <w:semiHidden/>
    <w:rsid w:val="00CC4E33"/>
    <w:pPr>
      <w:tabs>
        <w:tab w:val="right" w:pos="2659"/>
      </w:tabs>
      <w:spacing w:after="0" w:line="240" w:lineRule="auto"/>
      <w:ind w:left="663" w:hanging="221"/>
      <w:jc w:val="left"/>
    </w:pPr>
    <w:rPr>
      <w:rFonts w:ascii="Tahoma" w:eastAsia="Times New Roman" w:hAnsi="Tahoma"/>
      <w:sz w:val="20"/>
      <w:lang w:val="de-AT" w:eastAsia="de-DE"/>
    </w:rPr>
  </w:style>
  <w:style w:type="paragraph" w:styleId="Index4">
    <w:name w:val="index 4"/>
    <w:basedOn w:val="Normal"/>
    <w:next w:val="Normal"/>
    <w:autoRedefine/>
    <w:semiHidden/>
    <w:rsid w:val="00CC4E33"/>
    <w:pPr>
      <w:tabs>
        <w:tab w:val="right" w:pos="2659"/>
      </w:tabs>
      <w:spacing w:after="0" w:line="240" w:lineRule="auto"/>
      <w:ind w:left="879" w:hanging="221"/>
      <w:jc w:val="left"/>
    </w:pPr>
    <w:rPr>
      <w:rFonts w:ascii="Tahoma" w:eastAsia="Times New Roman" w:hAnsi="Tahoma"/>
      <w:sz w:val="20"/>
      <w:lang w:val="de-AT" w:eastAsia="de-DE"/>
    </w:rPr>
  </w:style>
  <w:style w:type="paragraph" w:styleId="Index5">
    <w:name w:val="index 5"/>
    <w:basedOn w:val="Normal"/>
    <w:next w:val="Normal"/>
    <w:autoRedefine/>
    <w:semiHidden/>
    <w:rsid w:val="00CC4E33"/>
    <w:pPr>
      <w:tabs>
        <w:tab w:val="right" w:pos="2659"/>
      </w:tabs>
      <w:spacing w:after="0" w:line="240" w:lineRule="auto"/>
      <w:ind w:left="1100" w:hanging="221"/>
      <w:jc w:val="left"/>
    </w:pPr>
    <w:rPr>
      <w:rFonts w:ascii="Tahoma" w:eastAsia="Times New Roman" w:hAnsi="Tahoma"/>
      <w:sz w:val="20"/>
      <w:lang w:val="de-AT" w:eastAsia="de-DE"/>
    </w:rPr>
  </w:style>
  <w:style w:type="paragraph" w:styleId="Index6">
    <w:name w:val="index 6"/>
    <w:basedOn w:val="Normal"/>
    <w:next w:val="Normal"/>
    <w:autoRedefine/>
    <w:semiHidden/>
    <w:rsid w:val="00CC4E33"/>
    <w:pPr>
      <w:tabs>
        <w:tab w:val="right" w:pos="2659"/>
      </w:tabs>
      <w:spacing w:after="0" w:line="240" w:lineRule="auto"/>
      <w:ind w:left="1321" w:hanging="221"/>
      <w:jc w:val="left"/>
    </w:pPr>
    <w:rPr>
      <w:rFonts w:ascii="Tahoma" w:eastAsia="Times New Roman" w:hAnsi="Tahoma"/>
      <w:sz w:val="20"/>
      <w:lang w:val="de-AT" w:eastAsia="de-DE"/>
    </w:rPr>
  </w:style>
  <w:style w:type="paragraph" w:styleId="Index7">
    <w:name w:val="index 7"/>
    <w:basedOn w:val="Normal"/>
    <w:next w:val="Normal"/>
    <w:autoRedefine/>
    <w:semiHidden/>
    <w:rsid w:val="00CC4E33"/>
    <w:pPr>
      <w:tabs>
        <w:tab w:val="right" w:pos="2659"/>
      </w:tabs>
      <w:spacing w:after="0" w:line="240" w:lineRule="auto"/>
      <w:ind w:left="1542" w:hanging="221"/>
      <w:jc w:val="left"/>
    </w:pPr>
    <w:rPr>
      <w:rFonts w:ascii="Tahoma" w:eastAsia="Times New Roman" w:hAnsi="Tahoma"/>
      <w:sz w:val="20"/>
      <w:lang w:val="de-AT" w:eastAsia="de-DE"/>
    </w:rPr>
  </w:style>
  <w:style w:type="paragraph" w:styleId="Index8">
    <w:name w:val="index 8"/>
    <w:basedOn w:val="Normal"/>
    <w:next w:val="Normal"/>
    <w:autoRedefine/>
    <w:semiHidden/>
    <w:rsid w:val="00CC4E33"/>
    <w:pPr>
      <w:tabs>
        <w:tab w:val="right" w:pos="2659"/>
      </w:tabs>
      <w:spacing w:after="0" w:line="240" w:lineRule="auto"/>
      <w:ind w:left="1763" w:hanging="221"/>
      <w:jc w:val="left"/>
    </w:pPr>
    <w:rPr>
      <w:rFonts w:ascii="Tahoma" w:eastAsia="Times New Roman" w:hAnsi="Tahoma"/>
      <w:sz w:val="20"/>
      <w:lang w:val="de-AT" w:eastAsia="de-DE"/>
    </w:rPr>
  </w:style>
  <w:style w:type="paragraph" w:styleId="Index9">
    <w:name w:val="index 9"/>
    <w:basedOn w:val="Normal"/>
    <w:next w:val="Normal"/>
    <w:autoRedefine/>
    <w:semiHidden/>
    <w:rsid w:val="00CC4E33"/>
    <w:pPr>
      <w:tabs>
        <w:tab w:val="right" w:pos="2659"/>
      </w:tabs>
      <w:spacing w:after="0" w:line="240" w:lineRule="auto"/>
      <w:ind w:left="1979" w:hanging="221"/>
      <w:jc w:val="left"/>
    </w:pPr>
    <w:rPr>
      <w:rFonts w:ascii="Tahoma" w:eastAsia="Times New Roman" w:hAnsi="Tahoma"/>
      <w:sz w:val="20"/>
      <w:lang w:val="de-AT" w:eastAsia="de-DE"/>
    </w:rPr>
  </w:style>
  <w:style w:type="paragraph" w:styleId="IndexHeading">
    <w:name w:val="index heading"/>
    <w:basedOn w:val="Normal"/>
    <w:next w:val="Index1"/>
    <w:semiHidden/>
    <w:rsid w:val="00CC4E33"/>
    <w:pPr>
      <w:spacing w:after="0" w:line="360" w:lineRule="auto"/>
      <w:ind w:firstLine="0"/>
      <w:jc w:val="left"/>
    </w:pPr>
    <w:rPr>
      <w:rFonts w:ascii="Tahoma" w:eastAsia="Times New Roman" w:hAnsi="Tahoma"/>
      <w:lang w:val="de-AT" w:eastAsia="de-DE"/>
    </w:rPr>
  </w:style>
  <w:style w:type="paragraph" w:styleId="List">
    <w:name w:val="List"/>
    <w:basedOn w:val="Normal"/>
    <w:rsid w:val="00CC4E33"/>
    <w:pPr>
      <w:spacing w:after="0" w:line="360" w:lineRule="auto"/>
      <w:ind w:left="454" w:hanging="454"/>
      <w:jc w:val="left"/>
    </w:pPr>
    <w:rPr>
      <w:rFonts w:ascii="Tahoma" w:eastAsia="Times New Roman" w:hAnsi="Tahoma"/>
      <w:lang w:val="de-AT" w:eastAsia="de-DE"/>
    </w:rPr>
  </w:style>
  <w:style w:type="paragraph" w:styleId="List2">
    <w:name w:val="List 2"/>
    <w:basedOn w:val="Normal"/>
    <w:rsid w:val="00CC4E33"/>
    <w:pPr>
      <w:spacing w:after="0" w:line="360" w:lineRule="auto"/>
      <w:ind w:left="681" w:hanging="454"/>
      <w:jc w:val="left"/>
    </w:pPr>
    <w:rPr>
      <w:rFonts w:ascii="Tahoma" w:eastAsia="Times New Roman" w:hAnsi="Tahoma"/>
      <w:lang w:val="de-AT" w:eastAsia="de-DE"/>
    </w:rPr>
  </w:style>
  <w:style w:type="paragraph" w:styleId="List3">
    <w:name w:val="List 3"/>
    <w:basedOn w:val="Normal"/>
    <w:rsid w:val="00CC4E33"/>
    <w:pPr>
      <w:spacing w:after="0" w:line="360" w:lineRule="auto"/>
      <w:ind w:left="908" w:hanging="454"/>
      <w:jc w:val="left"/>
    </w:pPr>
    <w:rPr>
      <w:rFonts w:ascii="Tahoma" w:eastAsia="Times New Roman" w:hAnsi="Tahoma"/>
      <w:lang w:val="de-AT" w:eastAsia="de-DE"/>
    </w:rPr>
  </w:style>
  <w:style w:type="paragraph" w:styleId="List4">
    <w:name w:val="List 4"/>
    <w:basedOn w:val="Normal"/>
    <w:rsid w:val="00CC4E33"/>
    <w:pPr>
      <w:spacing w:after="0" w:line="360" w:lineRule="auto"/>
      <w:ind w:left="1134" w:hanging="454"/>
      <w:jc w:val="left"/>
    </w:pPr>
    <w:rPr>
      <w:rFonts w:ascii="Tahoma" w:eastAsia="Times New Roman" w:hAnsi="Tahoma"/>
      <w:lang w:val="de-AT" w:eastAsia="de-DE"/>
    </w:rPr>
  </w:style>
  <w:style w:type="paragraph" w:styleId="List5">
    <w:name w:val="List 5"/>
    <w:basedOn w:val="Normal"/>
    <w:rsid w:val="00CC4E33"/>
    <w:pPr>
      <w:spacing w:after="0" w:line="360" w:lineRule="auto"/>
      <w:ind w:left="1361" w:hanging="454"/>
      <w:jc w:val="left"/>
    </w:pPr>
    <w:rPr>
      <w:rFonts w:ascii="Tahoma" w:eastAsia="Times New Roman" w:hAnsi="Tahoma"/>
      <w:lang w:val="de-AT" w:eastAsia="de-DE"/>
    </w:rPr>
  </w:style>
  <w:style w:type="paragraph" w:styleId="ListContinue">
    <w:name w:val="List Continue"/>
    <w:basedOn w:val="Normal"/>
    <w:rsid w:val="00CC4E33"/>
    <w:pPr>
      <w:spacing w:after="0" w:line="360" w:lineRule="auto"/>
      <w:ind w:left="227" w:firstLine="0"/>
      <w:jc w:val="left"/>
    </w:pPr>
    <w:rPr>
      <w:rFonts w:ascii="Tahoma" w:eastAsia="Times New Roman" w:hAnsi="Tahoma"/>
      <w:lang w:val="de-AT" w:eastAsia="de-DE"/>
    </w:rPr>
  </w:style>
  <w:style w:type="paragraph" w:styleId="ListContinue2">
    <w:name w:val="List Continue 2"/>
    <w:basedOn w:val="Normal"/>
    <w:rsid w:val="00CC4E33"/>
    <w:pPr>
      <w:spacing w:after="0" w:line="360" w:lineRule="auto"/>
      <w:ind w:left="454" w:firstLine="0"/>
      <w:jc w:val="left"/>
    </w:pPr>
    <w:rPr>
      <w:rFonts w:ascii="Tahoma" w:eastAsia="Times New Roman" w:hAnsi="Tahoma"/>
      <w:lang w:val="de-AT" w:eastAsia="de-DE"/>
    </w:rPr>
  </w:style>
  <w:style w:type="paragraph" w:styleId="ListContinue3">
    <w:name w:val="List Continue 3"/>
    <w:basedOn w:val="Normal"/>
    <w:rsid w:val="00CC4E33"/>
    <w:pPr>
      <w:spacing w:after="0" w:line="360" w:lineRule="auto"/>
      <w:ind w:left="680" w:firstLine="0"/>
      <w:jc w:val="left"/>
    </w:pPr>
    <w:rPr>
      <w:rFonts w:ascii="Tahoma" w:eastAsia="Times New Roman" w:hAnsi="Tahoma"/>
      <w:lang w:val="de-AT" w:eastAsia="de-DE"/>
    </w:rPr>
  </w:style>
  <w:style w:type="paragraph" w:styleId="ListContinue4">
    <w:name w:val="List Continue 4"/>
    <w:basedOn w:val="Normal"/>
    <w:rsid w:val="00CC4E33"/>
    <w:pPr>
      <w:spacing w:after="0" w:line="360" w:lineRule="auto"/>
      <w:ind w:left="907" w:firstLine="0"/>
      <w:jc w:val="left"/>
    </w:pPr>
    <w:rPr>
      <w:rFonts w:ascii="Tahoma" w:eastAsia="Times New Roman" w:hAnsi="Tahoma"/>
      <w:lang w:val="de-AT" w:eastAsia="de-DE"/>
    </w:rPr>
  </w:style>
  <w:style w:type="paragraph" w:styleId="ListContinue5">
    <w:name w:val="List Continue 5"/>
    <w:basedOn w:val="Normal"/>
    <w:rsid w:val="00CC4E33"/>
    <w:pPr>
      <w:spacing w:after="0" w:line="360" w:lineRule="auto"/>
      <w:ind w:left="1134" w:firstLine="0"/>
      <w:jc w:val="left"/>
    </w:pPr>
    <w:rPr>
      <w:rFonts w:ascii="Tahoma" w:eastAsia="Times New Roman" w:hAnsi="Tahoma"/>
      <w:lang w:val="de-AT" w:eastAsia="de-DE"/>
    </w:rPr>
  </w:style>
  <w:style w:type="paragraph" w:styleId="ListNumber">
    <w:name w:val="List Number"/>
    <w:basedOn w:val="Normal"/>
    <w:rsid w:val="00CC4E33"/>
    <w:pPr>
      <w:numPr>
        <w:numId w:val="11"/>
      </w:numPr>
      <w:spacing w:after="0" w:line="360" w:lineRule="auto"/>
      <w:jc w:val="left"/>
    </w:pPr>
    <w:rPr>
      <w:rFonts w:ascii="Tahoma" w:eastAsia="Times New Roman" w:hAnsi="Tahoma"/>
      <w:lang w:val="de-AT" w:eastAsia="de-DE"/>
    </w:rPr>
  </w:style>
  <w:style w:type="paragraph" w:styleId="ListNumber2">
    <w:name w:val="List Number 2"/>
    <w:basedOn w:val="Normal"/>
    <w:rsid w:val="00CC4E33"/>
    <w:pPr>
      <w:numPr>
        <w:numId w:val="12"/>
      </w:numPr>
      <w:spacing w:after="0" w:line="360" w:lineRule="auto"/>
      <w:jc w:val="left"/>
    </w:pPr>
    <w:rPr>
      <w:rFonts w:ascii="Tahoma" w:eastAsia="Times New Roman" w:hAnsi="Tahoma"/>
      <w:lang w:val="de-AT" w:eastAsia="de-DE"/>
    </w:rPr>
  </w:style>
  <w:style w:type="paragraph" w:styleId="ListNumber3">
    <w:name w:val="List Number 3"/>
    <w:basedOn w:val="Normal"/>
    <w:rsid w:val="00CC4E33"/>
    <w:pPr>
      <w:tabs>
        <w:tab w:val="num" w:pos="680"/>
      </w:tabs>
      <w:spacing w:after="0" w:line="360" w:lineRule="auto"/>
      <w:ind w:left="680" w:hanging="226"/>
      <w:jc w:val="left"/>
    </w:pPr>
    <w:rPr>
      <w:rFonts w:ascii="Tahoma" w:eastAsia="Times New Roman" w:hAnsi="Tahoma"/>
      <w:lang w:val="de-AT" w:eastAsia="de-DE"/>
    </w:rPr>
  </w:style>
  <w:style w:type="character" w:styleId="CommentReference">
    <w:name w:val="annotation reference"/>
    <w:uiPriority w:val="99"/>
    <w:unhideWhenUsed/>
    <w:rsid w:val="00CC4E33"/>
    <w:rPr>
      <w:sz w:val="16"/>
      <w:szCs w:val="16"/>
    </w:rPr>
  </w:style>
  <w:style w:type="paragraph" w:styleId="CommentText">
    <w:name w:val="annotation text"/>
    <w:aliases w:val=" Char"/>
    <w:basedOn w:val="Normal"/>
    <w:link w:val="CommentTextChar"/>
    <w:uiPriority w:val="99"/>
    <w:unhideWhenUsed/>
    <w:rsid w:val="00CC4E33"/>
    <w:rPr>
      <w:rFonts w:eastAsia="MS Mincho"/>
      <w:sz w:val="20"/>
      <w:szCs w:val="20"/>
      <w:lang w:val="sq-AL"/>
    </w:rPr>
  </w:style>
  <w:style w:type="character" w:customStyle="1" w:styleId="CommentTextChar">
    <w:name w:val="Comment Text Char"/>
    <w:aliases w:val=" Char Char1"/>
    <w:basedOn w:val="DefaultParagraphFont"/>
    <w:link w:val="CommentText"/>
    <w:uiPriority w:val="99"/>
    <w:rsid w:val="00CC4E33"/>
    <w:rPr>
      <w:rFonts w:ascii="Calibri" w:eastAsia="MS Mincho" w:hAnsi="Calibri" w:cs="Times New Roman"/>
      <w:sz w:val="20"/>
      <w:szCs w:val="20"/>
    </w:rPr>
  </w:style>
  <w:style w:type="paragraph" w:styleId="CommentSubject">
    <w:name w:val="annotation subject"/>
    <w:basedOn w:val="CommentText"/>
    <w:next w:val="CommentText"/>
    <w:link w:val="CommentSubjectChar"/>
    <w:uiPriority w:val="99"/>
    <w:unhideWhenUsed/>
    <w:rsid w:val="00CC4E33"/>
    <w:rPr>
      <w:b/>
      <w:bCs/>
    </w:rPr>
  </w:style>
  <w:style w:type="character" w:customStyle="1" w:styleId="CommentSubjectChar">
    <w:name w:val="Comment Subject Char"/>
    <w:basedOn w:val="CommentTextChar"/>
    <w:link w:val="CommentSubject"/>
    <w:uiPriority w:val="99"/>
    <w:rsid w:val="00CC4E33"/>
    <w:rPr>
      <w:rFonts w:ascii="Calibri" w:eastAsia="MS Mincho" w:hAnsi="Calibri" w:cs="Times New Roman"/>
      <w:b/>
      <w:bCs/>
      <w:sz w:val="20"/>
      <w:szCs w:val="20"/>
    </w:rPr>
  </w:style>
  <w:style w:type="paragraph" w:styleId="ListNumber4">
    <w:name w:val="List Number 4"/>
    <w:basedOn w:val="Normal"/>
    <w:rsid w:val="00CC4E33"/>
    <w:pPr>
      <w:numPr>
        <w:numId w:val="14"/>
      </w:numPr>
      <w:spacing w:after="0" w:line="360" w:lineRule="auto"/>
      <w:jc w:val="left"/>
    </w:pPr>
    <w:rPr>
      <w:rFonts w:ascii="Tahoma" w:eastAsia="Times New Roman" w:hAnsi="Tahoma"/>
      <w:lang w:val="de-AT" w:eastAsia="de-DE"/>
    </w:rPr>
  </w:style>
  <w:style w:type="paragraph" w:styleId="ListNumber5">
    <w:name w:val="List Number 5"/>
    <w:basedOn w:val="Normal"/>
    <w:rsid w:val="00CC4E33"/>
    <w:pPr>
      <w:numPr>
        <w:numId w:val="15"/>
      </w:numPr>
      <w:spacing w:after="0" w:line="360" w:lineRule="auto"/>
      <w:jc w:val="left"/>
    </w:pPr>
    <w:rPr>
      <w:rFonts w:ascii="Tahoma" w:eastAsia="Times New Roman" w:hAnsi="Tahoma"/>
      <w:lang w:val="de-AT" w:eastAsia="de-DE"/>
    </w:rPr>
  </w:style>
  <w:style w:type="numbering" w:customStyle="1" w:styleId="NoList1">
    <w:name w:val="No List1"/>
    <w:next w:val="NoList"/>
    <w:semiHidden/>
    <w:unhideWhenUsed/>
    <w:rsid w:val="00CC4E33"/>
  </w:style>
  <w:style w:type="paragraph" w:styleId="MacroText">
    <w:name w:val="macro"/>
    <w:link w:val="MacroTextChar"/>
    <w:semiHidden/>
    <w:rsid w:val="00CC4E33"/>
    <w:pPr>
      <w:tabs>
        <w:tab w:val="left" w:pos="480"/>
        <w:tab w:val="left" w:pos="960"/>
        <w:tab w:val="left" w:pos="1440"/>
        <w:tab w:val="left" w:pos="1920"/>
        <w:tab w:val="left" w:pos="2400"/>
        <w:tab w:val="left" w:pos="2880"/>
        <w:tab w:val="left" w:pos="3360"/>
        <w:tab w:val="left" w:pos="3840"/>
        <w:tab w:val="left" w:pos="4320"/>
      </w:tabs>
      <w:ind w:left="0" w:firstLine="0"/>
      <w:jc w:val="left"/>
    </w:pPr>
    <w:rPr>
      <w:rFonts w:ascii="Courier New" w:eastAsia="Times New Roman" w:hAnsi="Courier New" w:cs="Times New Roman"/>
      <w:lang w:val="de-DE" w:eastAsia="de-DE"/>
    </w:rPr>
  </w:style>
  <w:style w:type="character" w:customStyle="1" w:styleId="MacroTextChar">
    <w:name w:val="Macro Text Char"/>
    <w:basedOn w:val="DefaultParagraphFont"/>
    <w:link w:val="MacroText"/>
    <w:semiHidden/>
    <w:rsid w:val="00CC4E33"/>
    <w:rPr>
      <w:rFonts w:ascii="Courier New" w:eastAsia="Times New Roman" w:hAnsi="Courier New" w:cs="Times New Roman"/>
      <w:lang w:val="de-DE" w:eastAsia="de-DE"/>
    </w:rPr>
  </w:style>
  <w:style w:type="paragraph" w:styleId="NormalIndent">
    <w:name w:val="Normal Indent"/>
    <w:basedOn w:val="Normal"/>
    <w:link w:val="NormalIndentChar"/>
    <w:rsid w:val="00CC4E33"/>
    <w:pPr>
      <w:spacing w:after="0" w:line="360" w:lineRule="auto"/>
      <w:ind w:left="454" w:firstLine="0"/>
      <w:jc w:val="left"/>
    </w:pPr>
    <w:rPr>
      <w:rFonts w:ascii="Tahoma" w:eastAsia="Times New Roman" w:hAnsi="Tahoma"/>
      <w:lang w:val="de-AT" w:eastAsia="de-DE"/>
    </w:rPr>
  </w:style>
  <w:style w:type="paragraph" w:styleId="EnvelopeReturn">
    <w:name w:val="envelope return"/>
    <w:basedOn w:val="Normal"/>
    <w:rsid w:val="00CC4E33"/>
    <w:pPr>
      <w:spacing w:after="0" w:line="240" w:lineRule="auto"/>
      <w:ind w:firstLine="0"/>
      <w:jc w:val="left"/>
    </w:pPr>
    <w:rPr>
      <w:rFonts w:ascii="Tahoma" w:eastAsia="Times New Roman" w:hAnsi="Tahoma"/>
      <w:sz w:val="20"/>
      <w:lang w:val="de-AT" w:eastAsia="de-DE"/>
    </w:rPr>
  </w:style>
  <w:style w:type="paragraph" w:styleId="EnvelopeAddress">
    <w:name w:val="envelope address"/>
    <w:basedOn w:val="Normal"/>
    <w:rsid w:val="00CC4E33"/>
    <w:pPr>
      <w:framePr w:w="7938" w:h="2835" w:hRule="exact" w:hSpace="142" w:vSpace="142" w:wrap="around" w:hAnchor="page" w:xAlign="center" w:yAlign="bottom"/>
      <w:spacing w:after="0" w:line="240" w:lineRule="auto"/>
      <w:ind w:left="2835" w:firstLine="0"/>
      <w:jc w:val="left"/>
    </w:pPr>
    <w:rPr>
      <w:rFonts w:ascii="Tahoma" w:eastAsia="Times New Roman" w:hAnsi="Tahoma"/>
      <w:sz w:val="24"/>
      <w:szCs w:val="24"/>
      <w:lang w:val="de-AT" w:eastAsia="de-DE"/>
    </w:rPr>
  </w:style>
  <w:style w:type="character" w:styleId="LineNumber">
    <w:name w:val="line number"/>
    <w:rsid w:val="00CC4E33"/>
    <w:rPr>
      <w:rFonts w:ascii="Tahoma" w:hAnsi="Tahoma"/>
      <w:sz w:val="22"/>
    </w:rPr>
  </w:style>
  <w:style w:type="paragraph" w:styleId="BlockText">
    <w:name w:val="Block Text"/>
    <w:basedOn w:val="Normal"/>
    <w:rsid w:val="00CC4E33"/>
    <w:pPr>
      <w:spacing w:after="120" w:line="360" w:lineRule="auto"/>
      <w:ind w:left="1440" w:right="1440" w:firstLine="0"/>
      <w:jc w:val="left"/>
    </w:pPr>
    <w:rPr>
      <w:rFonts w:ascii="Tahoma" w:eastAsia="Times New Roman" w:hAnsi="Tahoma"/>
      <w:lang w:val="de-AT" w:eastAsia="de-DE"/>
    </w:rPr>
  </w:style>
  <w:style w:type="paragraph" w:styleId="Date">
    <w:name w:val="Date"/>
    <w:basedOn w:val="Normal"/>
    <w:next w:val="Normal"/>
    <w:link w:val="DateChar"/>
    <w:semiHidden/>
    <w:rsid w:val="00CC4E33"/>
    <w:pPr>
      <w:spacing w:after="0" w:line="360" w:lineRule="auto"/>
      <w:ind w:firstLine="0"/>
      <w:jc w:val="left"/>
    </w:pPr>
    <w:rPr>
      <w:rFonts w:ascii="Tahoma" w:eastAsia="Times New Roman" w:hAnsi="Tahoma"/>
      <w:lang w:val="de-AT" w:eastAsia="de-DE"/>
    </w:rPr>
  </w:style>
  <w:style w:type="character" w:customStyle="1" w:styleId="DateChar">
    <w:name w:val="Date Char"/>
    <w:basedOn w:val="DefaultParagraphFont"/>
    <w:link w:val="Date"/>
    <w:semiHidden/>
    <w:rsid w:val="00CC4E33"/>
    <w:rPr>
      <w:rFonts w:ascii="Tahoma" w:eastAsia="Times New Roman" w:hAnsi="Tahoma" w:cs="Times New Roman"/>
      <w:lang w:val="de-AT" w:eastAsia="de-DE"/>
    </w:rPr>
  </w:style>
  <w:style w:type="character" w:customStyle="1" w:styleId="Emphasis1">
    <w:name w:val="Emphasis1"/>
    <w:semiHidden/>
    <w:rsid w:val="00CC4E33"/>
  </w:style>
  <w:style w:type="paragraph" w:styleId="NoteHeading">
    <w:name w:val="Note Heading"/>
    <w:basedOn w:val="Normal"/>
    <w:next w:val="Normal"/>
    <w:link w:val="NoteHeadingChar"/>
    <w:rsid w:val="00CC4E33"/>
    <w:pPr>
      <w:spacing w:after="0" w:line="360" w:lineRule="auto"/>
      <w:ind w:firstLine="0"/>
      <w:jc w:val="left"/>
    </w:pPr>
    <w:rPr>
      <w:rFonts w:ascii="Tahoma" w:eastAsia="Times New Roman" w:hAnsi="Tahoma"/>
      <w:lang w:val="de-AT" w:eastAsia="de-DE"/>
    </w:rPr>
  </w:style>
  <w:style w:type="character" w:customStyle="1" w:styleId="NoteHeadingChar">
    <w:name w:val="Note Heading Char"/>
    <w:basedOn w:val="DefaultParagraphFont"/>
    <w:link w:val="NoteHeading"/>
    <w:rsid w:val="00CC4E33"/>
    <w:rPr>
      <w:rFonts w:ascii="Tahoma" w:eastAsia="Times New Roman" w:hAnsi="Tahoma" w:cs="Times New Roman"/>
      <w:lang w:val="de-AT" w:eastAsia="de-DE"/>
    </w:rPr>
  </w:style>
  <w:style w:type="paragraph" w:styleId="MessageHeader">
    <w:name w:val="Message Header"/>
    <w:basedOn w:val="Normal"/>
    <w:link w:val="MessageHeaderChar"/>
    <w:semiHidden/>
    <w:rsid w:val="00CC4E33"/>
    <w:pPr>
      <w:pBdr>
        <w:top w:val="single" w:sz="6" w:space="1" w:color="auto"/>
        <w:left w:val="single" w:sz="6" w:space="1" w:color="auto"/>
        <w:bottom w:val="single" w:sz="6" w:space="1" w:color="auto"/>
        <w:right w:val="single" w:sz="6" w:space="1" w:color="auto"/>
      </w:pBdr>
      <w:shd w:val="pct20" w:color="auto" w:fill="auto"/>
      <w:spacing w:after="0" w:line="360" w:lineRule="auto"/>
      <w:ind w:left="1134" w:hanging="1134"/>
      <w:jc w:val="left"/>
    </w:pPr>
    <w:rPr>
      <w:rFonts w:ascii="Tahoma" w:eastAsia="Times New Roman" w:hAnsi="Tahoma"/>
      <w:sz w:val="24"/>
      <w:szCs w:val="24"/>
      <w:lang w:val="de-AT" w:eastAsia="de-DE"/>
    </w:rPr>
  </w:style>
  <w:style w:type="character" w:customStyle="1" w:styleId="MessageHeaderChar">
    <w:name w:val="Message Header Char"/>
    <w:basedOn w:val="DefaultParagraphFont"/>
    <w:link w:val="MessageHeader"/>
    <w:semiHidden/>
    <w:rsid w:val="00CC4E33"/>
    <w:rPr>
      <w:rFonts w:ascii="Tahoma" w:eastAsia="Times New Roman" w:hAnsi="Tahoma" w:cs="Times New Roman"/>
      <w:sz w:val="24"/>
      <w:szCs w:val="24"/>
      <w:shd w:val="pct20" w:color="auto" w:fill="auto"/>
      <w:lang w:val="de-AT" w:eastAsia="de-DE"/>
    </w:rPr>
  </w:style>
  <w:style w:type="paragraph" w:customStyle="1" w:styleId="Textkrper-Einzug">
    <w:name w:val="Textkörper-Einzug"/>
    <w:basedOn w:val="Normal"/>
    <w:semiHidden/>
    <w:rsid w:val="00CC4E33"/>
    <w:pPr>
      <w:spacing w:after="120" w:line="360" w:lineRule="auto"/>
      <w:ind w:left="284" w:firstLine="0"/>
      <w:jc w:val="left"/>
    </w:pPr>
    <w:rPr>
      <w:rFonts w:ascii="Tahoma" w:eastAsia="Times New Roman" w:hAnsi="Tahoma"/>
      <w:lang w:val="de-AT" w:eastAsia="de-DE"/>
    </w:rPr>
  </w:style>
  <w:style w:type="paragraph" w:styleId="EndnoteText">
    <w:name w:val="endnote text"/>
    <w:aliases w:val=" Char Char"/>
    <w:basedOn w:val="Normal"/>
    <w:link w:val="EndnoteTextChar"/>
    <w:unhideWhenUsed/>
    <w:rsid w:val="00CC4E33"/>
    <w:pPr>
      <w:spacing w:after="0" w:line="240" w:lineRule="auto"/>
    </w:pPr>
    <w:rPr>
      <w:rFonts w:ascii="Tahoma" w:eastAsia="Times New Roman" w:hAnsi="Tahoma"/>
      <w:sz w:val="20"/>
      <w:szCs w:val="20"/>
    </w:rPr>
  </w:style>
  <w:style w:type="character" w:customStyle="1" w:styleId="EndnoteTextChar">
    <w:name w:val="Endnote Text Char"/>
    <w:aliases w:val=" Char Char Char"/>
    <w:basedOn w:val="DefaultParagraphFont"/>
    <w:link w:val="EndnoteText"/>
    <w:rsid w:val="00CC4E33"/>
    <w:rPr>
      <w:rFonts w:ascii="Tahoma" w:eastAsia="Times New Roman" w:hAnsi="Tahoma" w:cs="Times New Roman"/>
      <w:sz w:val="20"/>
      <w:szCs w:val="20"/>
      <w:lang w:val="en-US"/>
    </w:rPr>
  </w:style>
  <w:style w:type="character" w:styleId="EndnoteReference">
    <w:name w:val="endnote reference"/>
    <w:semiHidden/>
    <w:unhideWhenUsed/>
    <w:rsid w:val="00CC4E33"/>
    <w:rPr>
      <w:vertAlign w:val="superscript"/>
    </w:rPr>
  </w:style>
  <w:style w:type="paragraph" w:styleId="BodyTextFirstIndent2">
    <w:name w:val="Body Text First Indent 2"/>
    <w:basedOn w:val="BodyTextIndent"/>
    <w:link w:val="BodyTextFirstIndent2Char"/>
    <w:semiHidden/>
    <w:rsid w:val="00CC4E33"/>
    <w:pPr>
      <w:spacing w:line="360" w:lineRule="auto"/>
      <w:ind w:left="284" w:firstLine="210"/>
      <w:jc w:val="left"/>
    </w:pPr>
    <w:rPr>
      <w:rFonts w:ascii="Tahoma" w:eastAsia="Times New Roman" w:hAnsi="Tahoma"/>
      <w:lang w:val="de-AT" w:eastAsia="de-DE"/>
    </w:rPr>
  </w:style>
  <w:style w:type="character" w:customStyle="1" w:styleId="BodyTextFirstIndent2Char">
    <w:name w:val="Body Text First Indent 2 Char"/>
    <w:basedOn w:val="BodyTextIndentChar"/>
    <w:link w:val="BodyTextFirstIndent2"/>
    <w:semiHidden/>
    <w:rsid w:val="00CC4E33"/>
    <w:rPr>
      <w:rFonts w:ascii="Tahoma" w:eastAsia="Times New Roman" w:hAnsi="Tahoma" w:cs="Times New Roman"/>
      <w:lang w:val="de-AT" w:eastAsia="de-DE"/>
    </w:rPr>
  </w:style>
  <w:style w:type="numbering" w:styleId="111111">
    <w:name w:val="Outline List 2"/>
    <w:basedOn w:val="NoList"/>
    <w:semiHidden/>
    <w:rsid w:val="00CC4E33"/>
    <w:pPr>
      <w:numPr>
        <w:numId w:val="16"/>
      </w:numPr>
    </w:pPr>
  </w:style>
  <w:style w:type="paragraph" w:customStyle="1" w:styleId="Zusatz2">
    <w:name w:val="Zusatz 2"/>
    <w:basedOn w:val="Normal"/>
    <w:next w:val="Normal"/>
    <w:semiHidden/>
    <w:rsid w:val="00CC4E33"/>
    <w:pPr>
      <w:spacing w:after="0" w:line="360" w:lineRule="auto"/>
      <w:ind w:firstLine="0"/>
      <w:jc w:val="left"/>
    </w:pPr>
    <w:rPr>
      <w:rFonts w:ascii="Tahoma" w:eastAsia="Times New Roman" w:hAnsi="Tahoma"/>
      <w:lang w:val="de-AT" w:eastAsia="de-DE"/>
    </w:rPr>
  </w:style>
  <w:style w:type="paragraph" w:customStyle="1" w:styleId="Zusatz1">
    <w:name w:val="Zusatz 1"/>
    <w:basedOn w:val="Normal"/>
    <w:next w:val="Normal"/>
    <w:semiHidden/>
    <w:rsid w:val="00CC4E33"/>
    <w:pPr>
      <w:spacing w:before="120" w:after="0" w:line="360" w:lineRule="auto"/>
      <w:ind w:firstLine="0"/>
      <w:jc w:val="left"/>
    </w:pPr>
    <w:rPr>
      <w:rFonts w:ascii="Tahoma" w:eastAsia="Times New Roman" w:hAnsi="Tahoma"/>
      <w:b/>
      <w:sz w:val="24"/>
      <w:szCs w:val="24"/>
      <w:lang w:val="de-AT" w:eastAsia="de-DE"/>
    </w:rPr>
  </w:style>
  <w:style w:type="numbering" w:styleId="1ai">
    <w:name w:val="Outline List 1"/>
    <w:basedOn w:val="NoList"/>
    <w:semiHidden/>
    <w:rsid w:val="00CC4E33"/>
    <w:pPr>
      <w:numPr>
        <w:numId w:val="17"/>
      </w:numPr>
    </w:pPr>
  </w:style>
  <w:style w:type="paragraph" w:styleId="Salutation">
    <w:name w:val="Salutation"/>
    <w:basedOn w:val="Normal"/>
    <w:next w:val="Normal"/>
    <w:link w:val="SalutationChar"/>
    <w:semiHidden/>
    <w:rsid w:val="00CC4E33"/>
    <w:pPr>
      <w:spacing w:after="0" w:line="360" w:lineRule="auto"/>
      <w:ind w:firstLine="0"/>
      <w:jc w:val="left"/>
    </w:pPr>
    <w:rPr>
      <w:rFonts w:ascii="Tahoma" w:eastAsia="Times New Roman" w:hAnsi="Tahoma"/>
      <w:lang w:val="de-AT" w:eastAsia="de-DE"/>
    </w:rPr>
  </w:style>
  <w:style w:type="character" w:customStyle="1" w:styleId="SalutationChar">
    <w:name w:val="Salutation Char"/>
    <w:basedOn w:val="DefaultParagraphFont"/>
    <w:link w:val="Salutation"/>
    <w:semiHidden/>
    <w:rsid w:val="00CC4E33"/>
    <w:rPr>
      <w:rFonts w:ascii="Tahoma" w:eastAsia="Times New Roman" w:hAnsi="Tahoma" w:cs="Times New Roman"/>
      <w:lang w:val="de-AT" w:eastAsia="de-DE"/>
    </w:rPr>
  </w:style>
  <w:style w:type="numbering" w:styleId="ArticleSection">
    <w:name w:val="Outline List 3"/>
    <w:basedOn w:val="NoList"/>
    <w:semiHidden/>
    <w:rsid w:val="00CC4E33"/>
    <w:pPr>
      <w:numPr>
        <w:numId w:val="18"/>
      </w:numPr>
    </w:pPr>
  </w:style>
  <w:style w:type="paragraph" w:styleId="Closing">
    <w:name w:val="Closing"/>
    <w:basedOn w:val="Normal"/>
    <w:link w:val="ClosingChar"/>
    <w:semiHidden/>
    <w:rsid w:val="00CC4E33"/>
    <w:pPr>
      <w:spacing w:after="0" w:line="360" w:lineRule="auto"/>
      <w:ind w:left="4252" w:firstLine="0"/>
      <w:jc w:val="left"/>
    </w:pPr>
    <w:rPr>
      <w:rFonts w:ascii="Tahoma" w:eastAsia="Times New Roman" w:hAnsi="Tahoma"/>
      <w:lang w:val="de-AT" w:eastAsia="de-DE"/>
    </w:rPr>
  </w:style>
  <w:style w:type="character" w:customStyle="1" w:styleId="ClosingChar">
    <w:name w:val="Closing Char"/>
    <w:basedOn w:val="DefaultParagraphFont"/>
    <w:link w:val="Closing"/>
    <w:semiHidden/>
    <w:rsid w:val="00CC4E33"/>
    <w:rPr>
      <w:rFonts w:ascii="Tahoma" w:eastAsia="Times New Roman" w:hAnsi="Tahoma" w:cs="Times New Roman"/>
      <w:lang w:val="de-AT" w:eastAsia="de-DE"/>
    </w:rPr>
  </w:style>
  <w:style w:type="character" w:styleId="Emphasis">
    <w:name w:val="Emphasis"/>
    <w:uiPriority w:val="99"/>
    <w:qFormat/>
    <w:rsid w:val="00CC4E33"/>
    <w:rPr>
      <w:i/>
      <w:iCs/>
    </w:rPr>
  </w:style>
  <w:style w:type="paragraph" w:styleId="HTMLAddress">
    <w:name w:val="HTML Address"/>
    <w:basedOn w:val="Normal"/>
    <w:link w:val="HTMLAddressChar"/>
    <w:semiHidden/>
    <w:rsid w:val="00CC4E33"/>
    <w:pPr>
      <w:spacing w:after="0" w:line="360" w:lineRule="auto"/>
      <w:ind w:firstLine="0"/>
      <w:jc w:val="left"/>
    </w:pPr>
    <w:rPr>
      <w:rFonts w:ascii="Tahoma" w:eastAsia="Times New Roman" w:hAnsi="Tahoma"/>
      <w:i/>
      <w:iCs/>
      <w:lang w:val="de-AT" w:eastAsia="de-DE"/>
    </w:rPr>
  </w:style>
  <w:style w:type="character" w:customStyle="1" w:styleId="HTMLAddressChar">
    <w:name w:val="HTML Address Char"/>
    <w:basedOn w:val="DefaultParagraphFont"/>
    <w:link w:val="HTMLAddress"/>
    <w:semiHidden/>
    <w:rsid w:val="00CC4E33"/>
    <w:rPr>
      <w:rFonts w:ascii="Tahoma" w:eastAsia="Times New Roman" w:hAnsi="Tahoma" w:cs="Times New Roman"/>
      <w:i/>
      <w:iCs/>
      <w:lang w:val="de-AT" w:eastAsia="de-DE"/>
    </w:rPr>
  </w:style>
  <w:style w:type="character" w:styleId="HTMLAcronym">
    <w:name w:val="HTML Acronym"/>
    <w:semiHidden/>
    <w:rsid w:val="00CC4E33"/>
  </w:style>
  <w:style w:type="character" w:styleId="HTMLSample">
    <w:name w:val="HTML Sample"/>
    <w:semiHidden/>
    <w:rsid w:val="00CC4E33"/>
    <w:rPr>
      <w:rFonts w:ascii="Courier New" w:hAnsi="Courier New" w:cs="Courier New"/>
    </w:rPr>
  </w:style>
  <w:style w:type="character" w:styleId="HTMLCode">
    <w:name w:val="HTML Code"/>
    <w:semiHidden/>
    <w:rsid w:val="00CC4E33"/>
    <w:rPr>
      <w:rFonts w:ascii="Courier New" w:hAnsi="Courier New" w:cs="Courier New"/>
      <w:sz w:val="20"/>
      <w:szCs w:val="20"/>
    </w:rPr>
  </w:style>
  <w:style w:type="character" w:styleId="HTMLDefinition">
    <w:name w:val="HTML Definition"/>
    <w:semiHidden/>
    <w:rsid w:val="00CC4E33"/>
    <w:rPr>
      <w:i/>
      <w:iCs/>
    </w:rPr>
  </w:style>
  <w:style w:type="character" w:styleId="HTMLTypewriter">
    <w:name w:val="HTML Typewriter"/>
    <w:semiHidden/>
    <w:rsid w:val="00CC4E33"/>
    <w:rPr>
      <w:rFonts w:ascii="Courier New" w:hAnsi="Courier New" w:cs="Courier New"/>
      <w:sz w:val="20"/>
      <w:szCs w:val="20"/>
    </w:rPr>
  </w:style>
  <w:style w:type="character" w:styleId="HTMLKeyboard">
    <w:name w:val="HTML Keyboard"/>
    <w:semiHidden/>
    <w:rsid w:val="00CC4E33"/>
    <w:rPr>
      <w:rFonts w:ascii="Courier New" w:hAnsi="Courier New" w:cs="Courier New"/>
      <w:sz w:val="20"/>
      <w:szCs w:val="20"/>
    </w:rPr>
  </w:style>
  <w:style w:type="character" w:styleId="HTMLVariable">
    <w:name w:val="HTML Variable"/>
    <w:semiHidden/>
    <w:rsid w:val="00CC4E33"/>
    <w:rPr>
      <w:i/>
      <w:iCs/>
    </w:rPr>
  </w:style>
  <w:style w:type="paragraph" w:styleId="HTMLPreformatted">
    <w:name w:val="HTML Preformatted"/>
    <w:basedOn w:val="Normal"/>
    <w:link w:val="HTMLPreformattedChar"/>
    <w:semiHidden/>
    <w:rsid w:val="00CC4E33"/>
    <w:pPr>
      <w:spacing w:after="0" w:line="360" w:lineRule="auto"/>
      <w:ind w:firstLine="0"/>
      <w:jc w:val="left"/>
    </w:pPr>
    <w:rPr>
      <w:rFonts w:ascii="Courier New" w:eastAsia="Times New Roman" w:hAnsi="Courier New"/>
      <w:sz w:val="20"/>
      <w:lang w:val="de-AT" w:eastAsia="de-DE"/>
    </w:rPr>
  </w:style>
  <w:style w:type="character" w:customStyle="1" w:styleId="HTMLPreformattedChar">
    <w:name w:val="HTML Preformatted Char"/>
    <w:basedOn w:val="DefaultParagraphFont"/>
    <w:link w:val="HTMLPreformatted"/>
    <w:semiHidden/>
    <w:rsid w:val="00CC4E33"/>
    <w:rPr>
      <w:rFonts w:ascii="Courier New" w:eastAsia="Times New Roman" w:hAnsi="Courier New" w:cs="Times New Roman"/>
      <w:sz w:val="20"/>
      <w:lang w:val="de-AT" w:eastAsia="de-DE"/>
    </w:rPr>
  </w:style>
  <w:style w:type="character" w:styleId="HTMLCite">
    <w:name w:val="HTML Cite"/>
    <w:semiHidden/>
    <w:rsid w:val="00CC4E33"/>
    <w:rPr>
      <w:i/>
      <w:iCs/>
    </w:rPr>
  </w:style>
  <w:style w:type="table" w:styleId="Table3Deffects1">
    <w:name w:val="Table 3D effects 1"/>
    <w:basedOn w:val="TableNormal"/>
    <w:semiHidden/>
    <w:rsid w:val="00CC4E33"/>
    <w:pPr>
      <w:spacing w:line="360" w:lineRule="auto"/>
      <w:ind w:left="0" w:firstLine="0"/>
      <w:jc w:val="left"/>
    </w:pPr>
    <w:rPr>
      <w:rFonts w:ascii="Tahoma" w:eastAsia="Times New Roman" w:hAnsi="Tahoma"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4E33"/>
    <w:pPr>
      <w:spacing w:line="360" w:lineRule="auto"/>
      <w:ind w:left="0" w:firstLine="0"/>
      <w:jc w:val="left"/>
    </w:pPr>
    <w:rPr>
      <w:rFonts w:ascii="Times New Roman" w:eastAsia="Times New Roma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4E33"/>
    <w:pPr>
      <w:spacing w:line="360" w:lineRule="auto"/>
      <w:ind w:left="0" w:firstLine="0"/>
      <w:jc w:val="left"/>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4E33"/>
    <w:pPr>
      <w:spacing w:line="360" w:lineRule="auto"/>
      <w:ind w:left="0" w:firstLine="0"/>
      <w:jc w:val="left"/>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CC4E33"/>
    <w:pPr>
      <w:spacing w:line="360" w:lineRule="auto"/>
      <w:ind w:left="0" w:firstLine="0"/>
      <w:jc w:val="left"/>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4E33"/>
    <w:pPr>
      <w:spacing w:line="360" w:lineRule="auto"/>
      <w:ind w:left="0" w:firstLine="0"/>
      <w:jc w:val="left"/>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4E33"/>
    <w:pPr>
      <w:spacing w:line="360" w:lineRule="auto"/>
      <w:ind w:left="0" w:firstLine="0"/>
      <w:jc w:val="left"/>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CC4E33"/>
    <w:pPr>
      <w:spacing w:line="360" w:lineRule="auto"/>
      <w:ind w:left="0" w:firstLine="0"/>
      <w:jc w:val="left"/>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CC4E33"/>
    <w:pPr>
      <w:spacing w:line="360" w:lineRule="auto"/>
      <w:ind w:left="0" w:firstLine="0"/>
      <w:jc w:val="left"/>
    </w:pPr>
    <w:rPr>
      <w:rFonts w:ascii="Times New Roman" w:eastAsia="Times New Roma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4E33"/>
    <w:pPr>
      <w:spacing w:line="360" w:lineRule="auto"/>
      <w:ind w:left="0" w:firstLine="0"/>
      <w:jc w:val="left"/>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4E33"/>
    <w:pPr>
      <w:spacing w:line="360" w:lineRule="auto"/>
      <w:ind w:left="0" w:firstLine="0"/>
      <w:jc w:val="left"/>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4E33"/>
    <w:pPr>
      <w:spacing w:line="360" w:lineRule="auto"/>
      <w:ind w:left="0" w:firstLine="0"/>
      <w:jc w:val="left"/>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4E33"/>
    <w:pPr>
      <w:spacing w:line="360" w:lineRule="auto"/>
      <w:ind w:left="0" w:firstLine="0"/>
      <w:jc w:val="left"/>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4E33"/>
    <w:pPr>
      <w:spacing w:line="360" w:lineRule="auto"/>
      <w:ind w:left="0" w:firstLine="0"/>
      <w:jc w:val="left"/>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4E33"/>
    <w:pPr>
      <w:spacing w:line="360" w:lineRule="auto"/>
      <w:ind w:left="0" w:firstLine="0"/>
      <w:jc w:val="left"/>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Revision">
    <w:name w:val="Revision"/>
    <w:hidden/>
    <w:uiPriority w:val="99"/>
    <w:semiHidden/>
    <w:rsid w:val="00CC4E33"/>
    <w:pPr>
      <w:ind w:left="0" w:firstLine="284"/>
    </w:pPr>
    <w:rPr>
      <w:rFonts w:ascii="Calibri" w:eastAsia="Calibri" w:hAnsi="Calibri" w:cs="Times New Roman"/>
      <w:lang w:val="en-US"/>
    </w:rPr>
  </w:style>
  <w:style w:type="table" w:styleId="TableList1">
    <w:name w:val="Table List 1"/>
    <w:basedOn w:val="TableNormal"/>
    <w:semiHidden/>
    <w:rsid w:val="00CC4E33"/>
    <w:pPr>
      <w:spacing w:line="360" w:lineRule="auto"/>
      <w:ind w:left="0" w:firstLine="0"/>
      <w:jc w:val="left"/>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4E33"/>
    <w:pPr>
      <w:spacing w:line="360" w:lineRule="auto"/>
      <w:ind w:left="0" w:firstLine="0"/>
      <w:jc w:val="left"/>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4E33"/>
    <w:pPr>
      <w:spacing w:line="360" w:lineRule="auto"/>
      <w:ind w:left="0" w:firstLine="0"/>
      <w:jc w:val="left"/>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4E33"/>
    <w:pPr>
      <w:spacing w:line="360" w:lineRule="auto"/>
      <w:ind w:left="0" w:firstLine="0"/>
      <w:jc w:val="left"/>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4E33"/>
    <w:pPr>
      <w:spacing w:line="360" w:lineRule="auto"/>
      <w:ind w:left="0" w:firstLine="0"/>
      <w:jc w:val="left"/>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4E33"/>
    <w:pPr>
      <w:spacing w:line="360" w:lineRule="auto"/>
      <w:ind w:left="0" w:firstLine="0"/>
      <w:jc w:val="left"/>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4E33"/>
    <w:pPr>
      <w:spacing w:line="360" w:lineRule="auto"/>
      <w:ind w:left="0" w:firstLine="0"/>
      <w:jc w:val="left"/>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4E33"/>
    <w:pPr>
      <w:spacing w:line="360" w:lineRule="auto"/>
      <w:ind w:left="0" w:firstLine="0"/>
      <w:jc w:val="left"/>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C4E33"/>
    <w:pPr>
      <w:spacing w:line="360" w:lineRule="auto"/>
      <w:ind w:left="0" w:firstLine="0"/>
      <w:jc w:val="left"/>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0">
    <w:name w:val="Table Grid 1"/>
    <w:basedOn w:val="TableNormal"/>
    <w:semiHidden/>
    <w:rsid w:val="00CC4E33"/>
    <w:pPr>
      <w:spacing w:line="360" w:lineRule="auto"/>
      <w:ind w:left="0" w:firstLine="0"/>
      <w:jc w:val="left"/>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4E33"/>
    <w:pPr>
      <w:spacing w:line="360" w:lineRule="auto"/>
      <w:ind w:left="0" w:firstLine="0"/>
      <w:jc w:val="left"/>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4E33"/>
    <w:pPr>
      <w:spacing w:line="360" w:lineRule="auto"/>
      <w:ind w:left="0" w:firstLine="0"/>
      <w:jc w:val="left"/>
    </w:pPr>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4E33"/>
    <w:pPr>
      <w:spacing w:line="360" w:lineRule="auto"/>
      <w:ind w:left="0" w:firstLine="0"/>
      <w:jc w:val="left"/>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4E33"/>
    <w:pPr>
      <w:spacing w:line="360" w:lineRule="auto"/>
      <w:ind w:left="0" w:firstLine="0"/>
      <w:jc w:val="left"/>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4E33"/>
    <w:pPr>
      <w:spacing w:line="360" w:lineRule="auto"/>
      <w:ind w:left="0" w:firstLine="0"/>
      <w:jc w:val="left"/>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4E33"/>
    <w:pPr>
      <w:spacing w:line="360" w:lineRule="auto"/>
      <w:ind w:left="0" w:firstLine="0"/>
      <w:jc w:val="left"/>
    </w:pPr>
    <w:rPr>
      <w:rFonts w:ascii="Times New Roman" w:eastAsia="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4E33"/>
    <w:pPr>
      <w:spacing w:line="360" w:lineRule="auto"/>
      <w:ind w:left="0" w:firstLine="0"/>
      <w:jc w:val="left"/>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CC4E33"/>
    <w:pPr>
      <w:spacing w:line="360" w:lineRule="auto"/>
      <w:ind w:left="0" w:firstLine="0"/>
      <w:jc w:val="left"/>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4E33"/>
    <w:pPr>
      <w:spacing w:line="360" w:lineRule="auto"/>
      <w:ind w:left="0" w:firstLine="0"/>
      <w:jc w:val="left"/>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4E33"/>
    <w:pPr>
      <w:spacing w:line="360" w:lineRule="auto"/>
      <w:ind w:left="0" w:firstLine="0"/>
      <w:jc w:val="left"/>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4E33"/>
    <w:pPr>
      <w:spacing w:line="360" w:lineRule="auto"/>
      <w:ind w:left="0" w:firstLine="0"/>
      <w:jc w:val="left"/>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4E33"/>
    <w:pPr>
      <w:spacing w:line="360" w:lineRule="auto"/>
      <w:ind w:left="0" w:firstLine="0"/>
      <w:jc w:val="left"/>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CC4E33"/>
    <w:pPr>
      <w:spacing w:line="360" w:lineRule="auto"/>
      <w:ind w:left="0" w:firstLine="0"/>
      <w:jc w:val="left"/>
    </w:pPr>
    <w:rPr>
      <w:rFonts w:ascii="Times New Roman" w:eastAsia="Times New Roma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4E33"/>
    <w:pPr>
      <w:spacing w:line="360" w:lineRule="auto"/>
      <w:ind w:left="0" w:firstLine="0"/>
      <w:jc w:val="left"/>
    </w:pPr>
    <w:rPr>
      <w:rFonts w:ascii="Times New Roman" w:eastAsia="Times New Roma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4E33"/>
    <w:pPr>
      <w:spacing w:line="360" w:lineRule="auto"/>
      <w:ind w:left="0" w:firstLine="0"/>
      <w:jc w:val="left"/>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4E33"/>
    <w:pPr>
      <w:spacing w:line="360" w:lineRule="auto"/>
      <w:ind w:left="0" w:firstLine="0"/>
      <w:jc w:val="left"/>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4E33"/>
    <w:pPr>
      <w:spacing w:line="360" w:lineRule="auto"/>
      <w:ind w:left="0" w:firstLine="0"/>
      <w:jc w:val="left"/>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0">
    <w:name w:val="Table Grid2"/>
    <w:basedOn w:val="TableNormal"/>
    <w:next w:val="TableGrid"/>
    <w:rsid w:val="00CC4E33"/>
    <w:pPr>
      <w:spacing w:line="360" w:lineRule="auto"/>
      <w:ind w:left="0" w:firstLine="0"/>
      <w:jc w:val="left"/>
    </w:pPr>
    <w:rPr>
      <w:rFonts w:ascii="Tahoma" w:eastAsia="Times New Roman" w:hAnsi="Tahom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CC4E33"/>
    <w:pPr>
      <w:spacing w:line="360" w:lineRule="auto"/>
      <w:ind w:left="0" w:firstLine="0"/>
      <w:jc w:val="lef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gnature">
    <w:name w:val="Signature"/>
    <w:basedOn w:val="Normal"/>
    <w:link w:val="SignatureChar"/>
    <w:semiHidden/>
    <w:rsid w:val="00CC4E33"/>
    <w:pPr>
      <w:spacing w:after="0" w:line="360" w:lineRule="auto"/>
      <w:ind w:left="4252" w:firstLine="0"/>
      <w:jc w:val="left"/>
    </w:pPr>
    <w:rPr>
      <w:rFonts w:ascii="Tahoma" w:eastAsia="Times New Roman" w:hAnsi="Tahoma"/>
      <w:lang w:val="de-AT" w:eastAsia="de-DE"/>
    </w:rPr>
  </w:style>
  <w:style w:type="character" w:customStyle="1" w:styleId="SignatureChar">
    <w:name w:val="Signature Char"/>
    <w:basedOn w:val="DefaultParagraphFont"/>
    <w:link w:val="Signature"/>
    <w:semiHidden/>
    <w:rsid w:val="00CC4E33"/>
    <w:rPr>
      <w:rFonts w:ascii="Tahoma" w:eastAsia="Times New Roman" w:hAnsi="Tahoma" w:cs="Times New Roman"/>
      <w:lang w:val="de-AT" w:eastAsia="de-DE"/>
    </w:rPr>
  </w:style>
  <w:style w:type="paragraph" w:styleId="E-mailSignature">
    <w:name w:val="E-mail Signature"/>
    <w:basedOn w:val="Normal"/>
    <w:link w:val="E-mailSignatureChar"/>
    <w:rsid w:val="00CC4E33"/>
    <w:pPr>
      <w:spacing w:after="0" w:line="240" w:lineRule="auto"/>
      <w:ind w:firstLine="0"/>
      <w:jc w:val="left"/>
    </w:pPr>
    <w:rPr>
      <w:rFonts w:ascii="Tahoma" w:eastAsia="Times New Roman" w:hAnsi="Tahoma"/>
      <w:lang w:val="de-AT" w:eastAsia="de-DE"/>
    </w:rPr>
  </w:style>
  <w:style w:type="character" w:customStyle="1" w:styleId="E-mailSignatureChar">
    <w:name w:val="E-mail Signature Char"/>
    <w:basedOn w:val="DefaultParagraphFont"/>
    <w:link w:val="E-mailSignature"/>
    <w:rsid w:val="00CC4E33"/>
    <w:rPr>
      <w:rFonts w:ascii="Tahoma" w:eastAsia="Times New Roman" w:hAnsi="Tahoma" w:cs="Times New Roman"/>
      <w:lang w:val="de-AT" w:eastAsia="de-DE"/>
    </w:rPr>
  </w:style>
  <w:style w:type="paragraph" w:styleId="BodyText2">
    <w:name w:val="Body Text 2"/>
    <w:basedOn w:val="Normal"/>
    <w:link w:val="BodyText2Char"/>
    <w:uiPriority w:val="99"/>
    <w:rsid w:val="00CC4E33"/>
    <w:pPr>
      <w:spacing w:after="120" w:line="480" w:lineRule="auto"/>
      <w:ind w:firstLine="0"/>
      <w:jc w:val="left"/>
    </w:pPr>
    <w:rPr>
      <w:rFonts w:ascii="Tahoma" w:eastAsia="Times New Roman" w:hAnsi="Tahoma"/>
      <w:lang w:val="de-AT" w:eastAsia="de-DE"/>
    </w:rPr>
  </w:style>
  <w:style w:type="character" w:customStyle="1" w:styleId="BodyText2Char">
    <w:name w:val="Body Text 2 Char"/>
    <w:basedOn w:val="DefaultParagraphFont"/>
    <w:link w:val="BodyText2"/>
    <w:uiPriority w:val="99"/>
    <w:rsid w:val="00CC4E33"/>
    <w:rPr>
      <w:rFonts w:ascii="Tahoma" w:eastAsia="Times New Roman" w:hAnsi="Tahoma" w:cs="Times New Roman"/>
      <w:lang w:val="de-AT" w:eastAsia="de-DE"/>
    </w:rPr>
  </w:style>
  <w:style w:type="paragraph" w:styleId="BodyTextIndent2">
    <w:name w:val="Body Text Indent 2"/>
    <w:basedOn w:val="Normal"/>
    <w:link w:val="BodyTextIndent2Char"/>
    <w:semiHidden/>
    <w:rsid w:val="00CC4E33"/>
    <w:pPr>
      <w:spacing w:after="120" w:line="480" w:lineRule="auto"/>
      <w:ind w:left="283" w:firstLine="0"/>
      <w:jc w:val="left"/>
    </w:pPr>
    <w:rPr>
      <w:rFonts w:ascii="Tahoma" w:eastAsia="Times New Roman" w:hAnsi="Tahoma"/>
      <w:lang w:val="de-AT" w:eastAsia="de-DE"/>
    </w:rPr>
  </w:style>
  <w:style w:type="character" w:customStyle="1" w:styleId="BodyTextIndent2Char">
    <w:name w:val="Body Text Indent 2 Char"/>
    <w:basedOn w:val="DefaultParagraphFont"/>
    <w:link w:val="BodyTextIndent2"/>
    <w:semiHidden/>
    <w:rsid w:val="00CC4E33"/>
    <w:rPr>
      <w:rFonts w:ascii="Tahoma" w:eastAsia="Times New Roman" w:hAnsi="Tahoma" w:cs="Times New Roman"/>
      <w:lang w:val="de-AT" w:eastAsia="de-DE"/>
    </w:rPr>
  </w:style>
  <w:style w:type="paragraph" w:styleId="BodyTextIndent3">
    <w:name w:val="Body Text Indent 3"/>
    <w:basedOn w:val="Normal"/>
    <w:link w:val="BodyTextIndent3Char"/>
    <w:semiHidden/>
    <w:rsid w:val="00CC4E33"/>
    <w:pPr>
      <w:spacing w:after="120" w:line="360" w:lineRule="auto"/>
      <w:ind w:left="283" w:firstLine="0"/>
      <w:jc w:val="left"/>
    </w:pPr>
    <w:rPr>
      <w:rFonts w:ascii="Tahoma" w:eastAsia="Times New Roman" w:hAnsi="Tahoma"/>
      <w:sz w:val="16"/>
      <w:szCs w:val="16"/>
      <w:lang w:val="de-AT" w:eastAsia="de-DE"/>
    </w:rPr>
  </w:style>
  <w:style w:type="character" w:customStyle="1" w:styleId="BodyTextIndent3Char">
    <w:name w:val="Body Text Indent 3 Char"/>
    <w:basedOn w:val="DefaultParagraphFont"/>
    <w:link w:val="BodyTextIndent3"/>
    <w:semiHidden/>
    <w:rsid w:val="00CC4E33"/>
    <w:rPr>
      <w:rFonts w:ascii="Tahoma" w:eastAsia="Times New Roman" w:hAnsi="Tahoma" w:cs="Times New Roman"/>
      <w:sz w:val="16"/>
      <w:szCs w:val="16"/>
      <w:lang w:val="de-AT" w:eastAsia="de-DE"/>
    </w:rPr>
  </w:style>
  <w:style w:type="paragraph" w:styleId="BodyTextFirstIndent">
    <w:name w:val="Body Text First Indent"/>
    <w:basedOn w:val="BodyText"/>
    <w:link w:val="BodyTextFirstIndentChar"/>
    <w:semiHidden/>
    <w:rsid w:val="00CC4E33"/>
    <w:pPr>
      <w:numPr>
        <w:numId w:val="0"/>
      </w:numPr>
      <w:spacing w:after="120" w:line="360" w:lineRule="auto"/>
      <w:ind w:firstLine="210"/>
      <w:jc w:val="left"/>
    </w:pPr>
    <w:rPr>
      <w:rFonts w:ascii="Tahoma" w:hAnsi="Tahoma" w:cs="Times New Roman"/>
      <w:color w:val="auto"/>
      <w:sz w:val="22"/>
      <w:szCs w:val="22"/>
      <w:lang w:val="de-AT" w:eastAsia="de-DE"/>
    </w:rPr>
  </w:style>
  <w:style w:type="character" w:customStyle="1" w:styleId="BodyTextFirstIndentChar">
    <w:name w:val="Body Text First Indent Char"/>
    <w:basedOn w:val="BodyTextChar"/>
    <w:link w:val="BodyTextFirstIndent"/>
    <w:semiHidden/>
    <w:rsid w:val="00CC4E33"/>
    <w:rPr>
      <w:rFonts w:ascii="Tahoma" w:eastAsia="Times New Roman" w:hAnsi="Tahoma" w:cs="Times New Roman"/>
      <w:color w:val="000000"/>
      <w:sz w:val="24"/>
      <w:szCs w:val="24"/>
      <w:lang w:val="de-AT" w:eastAsia="de-DE"/>
    </w:rPr>
  </w:style>
  <w:style w:type="paragraph" w:customStyle="1" w:styleId="StandardWeb8">
    <w:name w:val="Standard (Web)8"/>
    <w:basedOn w:val="Normal"/>
    <w:rsid w:val="00CC4E33"/>
    <w:pPr>
      <w:spacing w:before="75" w:after="75" w:line="240" w:lineRule="auto"/>
      <w:ind w:left="225" w:right="225" w:firstLine="0"/>
      <w:jc w:val="left"/>
    </w:pPr>
    <w:rPr>
      <w:rFonts w:ascii="Times New Roman" w:eastAsia="Times New Roman" w:hAnsi="Times New Roman"/>
      <w:lang w:val="de-DE" w:eastAsia="de-DE"/>
    </w:rPr>
  </w:style>
  <w:style w:type="paragraph" w:customStyle="1" w:styleId="ParagrafiCharCharChar">
    <w:name w:val="Paragrafi Char Char Char"/>
    <w:link w:val="ParagrafiCharCharCharChar"/>
    <w:rsid w:val="00CC4E33"/>
    <w:pPr>
      <w:widowControl w:val="0"/>
      <w:ind w:left="0" w:firstLine="720"/>
    </w:pPr>
    <w:rPr>
      <w:rFonts w:ascii="CG Times" w:eastAsia="Times New Roman" w:hAnsi="CG Times" w:cs="Times New Roman"/>
      <w:b/>
      <w:szCs w:val="24"/>
      <w:lang w:val="en-US"/>
    </w:rPr>
  </w:style>
  <w:style w:type="character" w:customStyle="1" w:styleId="ParagrafiCharCharCharChar">
    <w:name w:val="Paragrafi Char Char Char Char"/>
    <w:link w:val="ParagrafiCharCharChar"/>
    <w:rsid w:val="00CC4E33"/>
    <w:rPr>
      <w:rFonts w:ascii="CG Times" w:eastAsia="Times New Roman" w:hAnsi="CG Times" w:cs="Times New Roman"/>
      <w:b/>
      <w:szCs w:val="24"/>
      <w:lang w:val="en-US"/>
    </w:rPr>
  </w:style>
  <w:style w:type="character" w:customStyle="1" w:styleId="SubtitleChar1">
    <w:name w:val="Subtitle Char1"/>
    <w:locked/>
    <w:rsid w:val="00CC4E33"/>
    <w:rPr>
      <w:rFonts w:ascii="Cambria" w:hAnsi="Cambria"/>
      <w:sz w:val="24"/>
      <w:szCs w:val="24"/>
    </w:rPr>
  </w:style>
  <w:style w:type="paragraph" w:customStyle="1" w:styleId="Char1">
    <w:name w:val="Char1"/>
    <w:basedOn w:val="Normal"/>
    <w:rsid w:val="00CC4E33"/>
    <w:pPr>
      <w:spacing w:after="160" w:line="240" w:lineRule="exact"/>
      <w:ind w:firstLine="0"/>
      <w:jc w:val="left"/>
    </w:pPr>
    <w:rPr>
      <w:rFonts w:ascii="Arial" w:eastAsia="Times New Roman" w:hAnsi="Arial" w:cs="Arial"/>
      <w:sz w:val="20"/>
      <w:szCs w:val="20"/>
    </w:rPr>
  </w:style>
  <w:style w:type="character" w:customStyle="1" w:styleId="CharChar11">
    <w:name w:val="Char Char11"/>
    <w:semiHidden/>
    <w:locked/>
    <w:rsid w:val="00CC4E33"/>
    <w:rPr>
      <w:rFonts w:ascii="Tahoma" w:hAnsi="Tahoma" w:cs="Tahoma"/>
      <w:i/>
      <w:iCs/>
      <w:sz w:val="22"/>
      <w:szCs w:val="22"/>
      <w:lang w:val="de-AT" w:eastAsia="de-DE" w:bidi="ar-SA"/>
    </w:rPr>
  </w:style>
  <w:style w:type="character" w:customStyle="1" w:styleId="CharChar36">
    <w:name w:val="Char Char36"/>
    <w:locked/>
    <w:rsid w:val="00CC4E33"/>
    <w:rPr>
      <w:rFonts w:ascii="Arial" w:hAnsi="Arial" w:cs="Arial"/>
      <w:b/>
      <w:bCs/>
      <w:kern w:val="32"/>
      <w:sz w:val="32"/>
      <w:szCs w:val="32"/>
      <w:lang w:val="sq-AL" w:eastAsia="en-US" w:bidi="ar-SA"/>
    </w:rPr>
  </w:style>
  <w:style w:type="character" w:customStyle="1" w:styleId="CharChar35">
    <w:name w:val="Char Char35"/>
    <w:locked/>
    <w:rsid w:val="00CC4E33"/>
    <w:rPr>
      <w:rFonts w:ascii="Arial" w:hAnsi="Arial" w:cs="Arial"/>
      <w:b/>
      <w:bCs/>
      <w:i/>
      <w:iCs/>
      <w:sz w:val="28"/>
      <w:szCs w:val="28"/>
      <w:lang w:val="sq-AL" w:eastAsia="en-US" w:bidi="ar-SA"/>
    </w:rPr>
  </w:style>
  <w:style w:type="character" w:customStyle="1" w:styleId="CharChar34">
    <w:name w:val="Char Char34"/>
    <w:locked/>
    <w:rsid w:val="00CC4E33"/>
    <w:rPr>
      <w:rFonts w:ascii="Tahoma" w:hAnsi="Tahoma"/>
      <w:b/>
      <w:kern w:val="28"/>
      <w:sz w:val="24"/>
      <w:szCs w:val="28"/>
      <w:lang w:val="de-AT" w:eastAsia="de-DE" w:bidi="ar-SA"/>
    </w:rPr>
  </w:style>
  <w:style w:type="character" w:customStyle="1" w:styleId="CharChar33">
    <w:name w:val="Char Char33"/>
    <w:locked/>
    <w:rsid w:val="00CC4E33"/>
    <w:rPr>
      <w:rFonts w:ascii="Tahoma" w:hAnsi="Tahoma"/>
      <w:b/>
      <w:i/>
      <w:kern w:val="28"/>
      <w:sz w:val="22"/>
      <w:szCs w:val="22"/>
      <w:lang w:val="de-AT" w:eastAsia="de-DE" w:bidi="ar-SA"/>
    </w:rPr>
  </w:style>
  <w:style w:type="character" w:customStyle="1" w:styleId="CharChar32">
    <w:name w:val="Char Char32"/>
    <w:locked/>
    <w:rsid w:val="00CC4E33"/>
    <w:rPr>
      <w:rFonts w:ascii="Tahoma" w:hAnsi="Tahoma"/>
      <w:b/>
      <w:i/>
      <w:kern w:val="28"/>
      <w:sz w:val="22"/>
      <w:szCs w:val="22"/>
      <w:lang w:val="de-AT" w:eastAsia="de-DE" w:bidi="ar-SA"/>
    </w:rPr>
  </w:style>
  <w:style w:type="character" w:customStyle="1" w:styleId="CharChar31">
    <w:name w:val="Char Char31"/>
    <w:locked/>
    <w:rsid w:val="00CC4E33"/>
    <w:rPr>
      <w:rFonts w:ascii="Tahoma" w:hAnsi="Tahoma"/>
      <w:b/>
      <w:i/>
      <w:kern w:val="28"/>
      <w:sz w:val="22"/>
      <w:szCs w:val="22"/>
      <w:lang w:val="de-AT" w:eastAsia="de-DE" w:bidi="ar-SA"/>
    </w:rPr>
  </w:style>
  <w:style w:type="character" w:customStyle="1" w:styleId="CharChar10">
    <w:name w:val="Char Char10"/>
    <w:semiHidden/>
    <w:locked/>
    <w:rsid w:val="00CC4E33"/>
    <w:rPr>
      <w:rFonts w:ascii="Courier New" w:hAnsi="Courier New" w:cs="Courier New"/>
      <w:szCs w:val="22"/>
      <w:lang w:val="de-AT" w:eastAsia="de-DE" w:bidi="ar-SA"/>
    </w:rPr>
  </w:style>
  <w:style w:type="character" w:customStyle="1" w:styleId="CharChar30">
    <w:name w:val="Char Char30"/>
    <w:locked/>
    <w:rsid w:val="00CC4E33"/>
    <w:rPr>
      <w:rFonts w:ascii="Tahoma" w:hAnsi="Tahoma"/>
      <w:b/>
      <w:i/>
      <w:kern w:val="28"/>
      <w:sz w:val="22"/>
      <w:szCs w:val="22"/>
      <w:lang w:val="de-AT" w:eastAsia="de-DE" w:bidi="ar-SA"/>
    </w:rPr>
  </w:style>
  <w:style w:type="character" w:customStyle="1" w:styleId="CharChar29">
    <w:name w:val="Char Char29"/>
    <w:locked/>
    <w:rsid w:val="00CC4E33"/>
    <w:rPr>
      <w:rFonts w:ascii="Tahoma" w:hAnsi="Tahoma"/>
      <w:b/>
      <w:i/>
      <w:kern w:val="28"/>
      <w:sz w:val="22"/>
      <w:szCs w:val="22"/>
      <w:lang w:val="de-AT" w:eastAsia="de-DE" w:bidi="ar-SA"/>
    </w:rPr>
  </w:style>
  <w:style w:type="character" w:customStyle="1" w:styleId="CharChar28">
    <w:name w:val="Char Char28"/>
    <w:locked/>
    <w:rsid w:val="00CC4E33"/>
    <w:rPr>
      <w:rFonts w:ascii="Tahoma" w:hAnsi="Tahoma"/>
      <w:b/>
      <w:i/>
      <w:kern w:val="28"/>
      <w:sz w:val="22"/>
      <w:szCs w:val="22"/>
      <w:lang w:val="de-AT" w:eastAsia="de-DE" w:bidi="ar-SA"/>
    </w:rPr>
  </w:style>
  <w:style w:type="character" w:customStyle="1" w:styleId="CharChar27">
    <w:name w:val="Char Char27"/>
    <w:locked/>
    <w:rsid w:val="00CC4E33"/>
    <w:rPr>
      <w:rFonts w:ascii="Calibri" w:eastAsia="Calibri" w:hAnsi="Calibri"/>
      <w:lang w:val="sq-AL" w:eastAsia="en-US" w:bidi="ar-SA"/>
    </w:rPr>
  </w:style>
  <w:style w:type="character" w:customStyle="1" w:styleId="CharChar24">
    <w:name w:val="Char Char24"/>
    <w:locked/>
    <w:rsid w:val="00CC4E33"/>
    <w:rPr>
      <w:rFonts w:ascii="Tahoma" w:hAnsi="Tahoma" w:cs="Tahoma"/>
      <w:sz w:val="22"/>
      <w:szCs w:val="22"/>
      <w:lang w:val="de-AT" w:eastAsia="de-DE" w:bidi="ar-SA"/>
    </w:rPr>
  </w:style>
  <w:style w:type="character" w:customStyle="1" w:styleId="CharChar23">
    <w:name w:val="Char Char23"/>
    <w:locked/>
    <w:rsid w:val="00CC4E33"/>
    <w:rPr>
      <w:rFonts w:ascii="Tahoma" w:hAnsi="Tahoma" w:cs="Tahoma"/>
      <w:sz w:val="22"/>
      <w:szCs w:val="22"/>
      <w:lang w:val="de-AT" w:eastAsia="de-DE" w:bidi="ar-SA"/>
    </w:rPr>
  </w:style>
  <w:style w:type="character" w:customStyle="1" w:styleId="CharChar22">
    <w:name w:val="Char Char22"/>
    <w:semiHidden/>
    <w:locked/>
    <w:rsid w:val="00CC4E33"/>
    <w:rPr>
      <w:rFonts w:ascii="Courier New" w:hAnsi="Courier New" w:cs="Courier New"/>
      <w:sz w:val="22"/>
      <w:szCs w:val="22"/>
      <w:lang w:val="de-DE" w:eastAsia="de-DE" w:bidi="ar-SA"/>
    </w:rPr>
  </w:style>
  <w:style w:type="character" w:customStyle="1" w:styleId="CharChar21">
    <w:name w:val="Char Char21"/>
    <w:locked/>
    <w:rsid w:val="00CC4E33"/>
    <w:rPr>
      <w:rFonts w:ascii="Tahoma" w:hAnsi="Tahoma" w:cs="Tahoma"/>
      <w:b/>
      <w:kern w:val="28"/>
      <w:sz w:val="36"/>
      <w:szCs w:val="36"/>
      <w:lang w:val="de-AT" w:eastAsia="de-DE" w:bidi="ar-SA"/>
    </w:rPr>
  </w:style>
  <w:style w:type="character" w:customStyle="1" w:styleId="CharChar12">
    <w:name w:val="Char Char12"/>
    <w:semiHidden/>
    <w:locked/>
    <w:rsid w:val="00CC4E33"/>
    <w:rPr>
      <w:rFonts w:ascii="Tahoma" w:hAnsi="Tahoma" w:cs="Tahoma"/>
      <w:sz w:val="22"/>
      <w:szCs w:val="22"/>
      <w:lang w:val="de-AT" w:eastAsia="de-DE" w:bidi="ar-SA"/>
    </w:rPr>
  </w:style>
  <w:style w:type="character" w:customStyle="1" w:styleId="CharChar9">
    <w:name w:val="Char Char9"/>
    <w:semiHidden/>
    <w:locked/>
    <w:rsid w:val="00CC4E33"/>
    <w:rPr>
      <w:rFonts w:ascii="Tahoma" w:hAnsi="Tahoma" w:cs="Tahoma"/>
      <w:sz w:val="22"/>
      <w:szCs w:val="22"/>
      <w:lang w:val="de-AT" w:eastAsia="de-DE" w:bidi="ar-SA"/>
    </w:rPr>
  </w:style>
  <w:style w:type="character" w:customStyle="1" w:styleId="CharChar25">
    <w:name w:val="Char Char25"/>
    <w:semiHidden/>
    <w:locked/>
    <w:rsid w:val="00CC4E33"/>
    <w:rPr>
      <w:rFonts w:ascii="Tahoma" w:hAnsi="Tahoma" w:cs="Tahoma"/>
      <w:sz w:val="22"/>
      <w:szCs w:val="22"/>
      <w:lang w:val="de-AT" w:eastAsia="de-DE" w:bidi="ar-SA"/>
    </w:rPr>
  </w:style>
  <w:style w:type="character" w:customStyle="1" w:styleId="CharChar15">
    <w:name w:val="Char Char15"/>
    <w:semiHidden/>
    <w:locked/>
    <w:rsid w:val="00CC4E33"/>
    <w:rPr>
      <w:rFonts w:ascii="Tahoma" w:hAnsi="Tahoma" w:cs="Tahoma"/>
      <w:sz w:val="22"/>
      <w:szCs w:val="22"/>
      <w:lang w:val="de-AT" w:eastAsia="de-DE" w:bidi="ar-SA"/>
    </w:rPr>
  </w:style>
  <w:style w:type="character" w:customStyle="1" w:styleId="CharChar16">
    <w:name w:val="Char Char16"/>
    <w:semiHidden/>
    <w:locked/>
    <w:rsid w:val="00CC4E33"/>
    <w:rPr>
      <w:rFonts w:ascii="Tahoma" w:hAnsi="Tahoma" w:cs="Arial"/>
      <w:sz w:val="24"/>
      <w:szCs w:val="24"/>
      <w:lang w:val="de-AT" w:eastAsia="de-DE" w:bidi="ar-SA"/>
    </w:rPr>
  </w:style>
  <w:style w:type="character" w:customStyle="1" w:styleId="CharChar20">
    <w:name w:val="Char Char20"/>
    <w:locked/>
    <w:rsid w:val="00CC4E33"/>
    <w:rPr>
      <w:rFonts w:ascii="Tahoma" w:hAnsi="Tahoma" w:cs="Tahoma"/>
      <w:b/>
      <w:kern w:val="28"/>
      <w:sz w:val="32"/>
      <w:szCs w:val="36"/>
      <w:lang w:val="de-AT" w:eastAsia="de-DE" w:bidi="ar-SA"/>
    </w:rPr>
  </w:style>
  <w:style w:type="character" w:customStyle="1" w:styleId="CharChar13">
    <w:name w:val="Char Char13"/>
    <w:semiHidden/>
    <w:locked/>
    <w:rsid w:val="00CC4E33"/>
    <w:rPr>
      <w:rFonts w:ascii="Tahoma" w:hAnsi="Tahoma" w:cs="Tahoma"/>
      <w:sz w:val="22"/>
      <w:szCs w:val="22"/>
      <w:lang w:val="de-AT" w:eastAsia="de-DE" w:bidi="ar-SA"/>
    </w:rPr>
  </w:style>
  <w:style w:type="character" w:customStyle="1" w:styleId="CharChar19">
    <w:name w:val="Char Char19"/>
    <w:semiHidden/>
    <w:locked/>
    <w:rsid w:val="00CC4E33"/>
    <w:rPr>
      <w:rFonts w:ascii="Tahoma" w:hAnsi="Tahoma" w:cs="Tahoma"/>
      <w:sz w:val="22"/>
      <w:szCs w:val="22"/>
      <w:lang w:val="de-AT" w:eastAsia="de-DE" w:bidi="ar-SA"/>
    </w:rPr>
  </w:style>
  <w:style w:type="character" w:customStyle="1" w:styleId="CharChar3">
    <w:name w:val="Char Char3"/>
    <w:semiHidden/>
    <w:locked/>
    <w:rsid w:val="00CC4E33"/>
  </w:style>
  <w:style w:type="character" w:customStyle="1" w:styleId="CharChar14">
    <w:name w:val="Char Char14"/>
    <w:semiHidden/>
    <w:locked/>
    <w:rsid w:val="00CC4E33"/>
  </w:style>
  <w:style w:type="character" w:customStyle="1" w:styleId="CharChar17">
    <w:name w:val="Char Char17"/>
    <w:locked/>
    <w:rsid w:val="00CC4E33"/>
    <w:rPr>
      <w:rFonts w:ascii="Tahoma" w:hAnsi="Tahoma" w:cs="Tahoma"/>
      <w:sz w:val="22"/>
      <w:szCs w:val="22"/>
      <w:lang w:val="de-AT" w:eastAsia="de-DE" w:bidi="ar-SA"/>
    </w:rPr>
  </w:style>
  <w:style w:type="character" w:customStyle="1" w:styleId="CharChar7">
    <w:name w:val="Char Char7"/>
    <w:semiHidden/>
    <w:locked/>
    <w:rsid w:val="00CC4E33"/>
    <w:rPr>
      <w:rFonts w:ascii="Tahoma" w:hAnsi="Tahoma" w:cs="Tahoma"/>
      <w:sz w:val="22"/>
      <w:szCs w:val="22"/>
      <w:lang w:val="de-AT" w:eastAsia="de-DE" w:bidi="ar-SA"/>
    </w:rPr>
  </w:style>
  <w:style w:type="character" w:customStyle="1" w:styleId="CharChar6">
    <w:name w:val="Char Char6"/>
    <w:semiHidden/>
    <w:locked/>
    <w:rsid w:val="00CC4E33"/>
    <w:rPr>
      <w:rFonts w:ascii="Tahoma" w:hAnsi="Tahoma" w:cs="Tahoma"/>
      <w:sz w:val="16"/>
      <w:szCs w:val="16"/>
      <w:lang w:val="de-AT" w:eastAsia="de-DE" w:bidi="ar-SA"/>
    </w:rPr>
  </w:style>
  <w:style w:type="character" w:customStyle="1" w:styleId="CharChar5">
    <w:name w:val="Char Char5"/>
    <w:semiHidden/>
    <w:locked/>
    <w:rsid w:val="00CC4E33"/>
    <w:rPr>
      <w:rFonts w:ascii="Tahoma" w:hAnsi="Tahoma" w:cs="Tahoma"/>
      <w:sz w:val="22"/>
      <w:szCs w:val="22"/>
      <w:lang w:val="de-AT" w:eastAsia="de-DE" w:bidi="ar-SA"/>
    </w:rPr>
  </w:style>
  <w:style w:type="character" w:customStyle="1" w:styleId="CharChar4">
    <w:name w:val="Char Char4"/>
    <w:semiHidden/>
    <w:locked/>
    <w:rsid w:val="00CC4E33"/>
    <w:rPr>
      <w:rFonts w:ascii="Tahoma" w:hAnsi="Tahoma" w:cs="Tahoma"/>
      <w:sz w:val="16"/>
      <w:szCs w:val="16"/>
      <w:lang w:val="de-AT" w:eastAsia="de-DE" w:bidi="ar-SA"/>
    </w:rPr>
  </w:style>
  <w:style w:type="character" w:customStyle="1" w:styleId="CharChar18">
    <w:name w:val="Char Char18"/>
    <w:semiHidden/>
    <w:locked/>
    <w:rsid w:val="00CC4E33"/>
    <w:rPr>
      <w:rFonts w:ascii="Tahoma" w:hAnsi="Tahoma" w:cs="Tahoma"/>
      <w:sz w:val="22"/>
      <w:szCs w:val="22"/>
      <w:lang w:val="de-AT" w:eastAsia="de-DE" w:bidi="ar-SA"/>
    </w:rPr>
  </w:style>
  <w:style w:type="character" w:customStyle="1" w:styleId="CharChar8">
    <w:name w:val="Char Char8"/>
    <w:locked/>
    <w:rsid w:val="00CC4E33"/>
    <w:rPr>
      <w:rFonts w:ascii="Tahoma" w:hAnsi="Tahoma" w:cs="Tahoma"/>
      <w:sz w:val="22"/>
      <w:szCs w:val="22"/>
      <w:lang w:val="de-AT" w:eastAsia="de-DE" w:bidi="ar-SA"/>
    </w:rPr>
  </w:style>
  <w:style w:type="character" w:customStyle="1" w:styleId="CharChar2">
    <w:name w:val="Char Char2"/>
    <w:locked/>
    <w:rsid w:val="00CC4E33"/>
    <w:rPr>
      <w:rFonts w:ascii="Calibri" w:eastAsia="Calibri" w:hAnsi="Calibri" w:cs="Times New Roman"/>
      <w:b/>
      <w:bCs/>
      <w:sz w:val="20"/>
      <w:szCs w:val="20"/>
      <w:lang w:val="sq-AL" w:eastAsia="en-US" w:bidi="ar-SA"/>
    </w:rPr>
  </w:style>
  <w:style w:type="character" w:customStyle="1" w:styleId="CharChar26">
    <w:name w:val="Char Char26"/>
    <w:semiHidden/>
    <w:locked/>
    <w:rsid w:val="00CC4E33"/>
    <w:rPr>
      <w:rFonts w:ascii="Tahoma" w:hAnsi="Tahoma" w:cs="Tahoma"/>
      <w:sz w:val="16"/>
      <w:szCs w:val="16"/>
      <w:lang w:val="sq-AL" w:eastAsia="en-US" w:bidi="ar-SA"/>
    </w:rPr>
  </w:style>
  <w:style w:type="character" w:customStyle="1" w:styleId="CommentTextChar11">
    <w:name w:val="Comment Text Char11"/>
    <w:aliases w:val="Char Char37"/>
    <w:semiHidden/>
    <w:rsid w:val="00CC4E33"/>
    <w:rPr>
      <w:rFonts w:ascii="Calibri" w:hAnsi="Calibri" w:hint="default"/>
      <w:lang w:val="sq-AL"/>
    </w:rPr>
  </w:style>
  <w:style w:type="character" w:customStyle="1" w:styleId="NormalIndentChar">
    <w:name w:val="Normal Indent Char"/>
    <w:link w:val="NormalIndent"/>
    <w:rsid w:val="00CC4E33"/>
    <w:rPr>
      <w:rFonts w:ascii="Tahoma" w:eastAsia="Times New Roman" w:hAnsi="Tahoma" w:cs="Times New Roman"/>
      <w:lang w:val="de-AT" w:eastAsia="de-DE"/>
    </w:rPr>
  </w:style>
  <w:style w:type="paragraph" w:customStyle="1" w:styleId="AODefHead">
    <w:name w:val="AODefHead"/>
    <w:basedOn w:val="Normal"/>
    <w:next w:val="AODefPara"/>
    <w:link w:val="AODefHeadChar"/>
    <w:locked/>
    <w:rsid w:val="00CC4E33"/>
    <w:pPr>
      <w:spacing w:before="240" w:after="0" w:line="260" w:lineRule="atLeast"/>
      <w:ind w:left="720" w:firstLine="0"/>
      <w:outlineLvl w:val="5"/>
    </w:pPr>
    <w:rPr>
      <w:rFonts w:ascii="Times New Roman" w:eastAsia="Times New Roman" w:hAnsi="Times New Roman"/>
      <w:szCs w:val="20"/>
      <w:lang w:val="sq-AL" w:eastAsia="sq-AL" w:bidi="sq-AL"/>
    </w:rPr>
  </w:style>
  <w:style w:type="paragraph" w:customStyle="1" w:styleId="AODefPara">
    <w:name w:val="AODefPara"/>
    <w:basedOn w:val="AODefHead"/>
    <w:locked/>
    <w:rsid w:val="00CC4E33"/>
    <w:pPr>
      <w:tabs>
        <w:tab w:val="num" w:pos="360"/>
        <w:tab w:val="num" w:pos="1935"/>
        <w:tab w:val="num" w:pos="2563"/>
        <w:tab w:val="num" w:pos="3474"/>
      </w:tabs>
      <w:ind w:left="1935" w:hanging="360"/>
      <w:outlineLvl w:val="6"/>
    </w:pPr>
  </w:style>
  <w:style w:type="character" w:customStyle="1" w:styleId="AODefHeadChar">
    <w:name w:val="AODefHead Char"/>
    <w:link w:val="AODefHead"/>
    <w:rsid w:val="00CC4E33"/>
    <w:rPr>
      <w:rFonts w:ascii="Times New Roman" w:eastAsia="Times New Roman" w:hAnsi="Times New Roman" w:cs="Times New Roman"/>
      <w:szCs w:val="20"/>
      <w:lang w:eastAsia="sq-AL" w:bidi="sq-AL"/>
    </w:rPr>
  </w:style>
  <w:style w:type="paragraph" w:customStyle="1" w:styleId="PARA">
    <w:name w:val="PARA"/>
    <w:basedOn w:val="Normal"/>
    <w:locked/>
    <w:rsid w:val="00CC4E33"/>
    <w:pPr>
      <w:spacing w:after="0" w:line="240" w:lineRule="atLeast"/>
      <w:ind w:left="823" w:firstLine="0"/>
    </w:pPr>
    <w:rPr>
      <w:rFonts w:ascii="Arial" w:eastAsia="Times New Roman" w:hAnsi="Arial"/>
      <w:sz w:val="20"/>
      <w:szCs w:val="20"/>
      <w:lang w:val="sq-AL" w:eastAsia="sq-AL" w:bidi="sq-AL"/>
    </w:rPr>
  </w:style>
  <w:style w:type="paragraph" w:customStyle="1" w:styleId="StyleLeft25cm">
    <w:name w:val="Style Left:  2.5 cm"/>
    <w:basedOn w:val="Normal"/>
    <w:link w:val="StyleLeft25cmChar"/>
    <w:rsid w:val="00CC4E33"/>
    <w:pPr>
      <w:keepLines/>
      <w:tabs>
        <w:tab w:val="left" w:pos="2268"/>
      </w:tabs>
      <w:overflowPunct w:val="0"/>
      <w:autoSpaceDE w:val="0"/>
      <w:autoSpaceDN w:val="0"/>
      <w:adjustRightInd w:val="0"/>
      <w:spacing w:after="120" w:line="240" w:lineRule="auto"/>
      <w:ind w:left="1843" w:hanging="425"/>
      <w:textAlignment w:val="baseline"/>
    </w:pPr>
    <w:rPr>
      <w:rFonts w:ascii="Arial" w:eastAsia="Times New Roman" w:hAnsi="Arial"/>
      <w:sz w:val="20"/>
      <w:szCs w:val="20"/>
      <w:lang w:val="sq-AL" w:eastAsia="sq-AL" w:bidi="sq-AL"/>
    </w:rPr>
  </w:style>
  <w:style w:type="character" w:customStyle="1" w:styleId="StyleLeft25cmChar">
    <w:name w:val="Style Left:  2.5 cm Char"/>
    <w:link w:val="StyleLeft25cm"/>
    <w:rsid w:val="00CC4E33"/>
    <w:rPr>
      <w:rFonts w:ascii="Arial" w:eastAsia="Times New Roman" w:hAnsi="Arial" w:cs="Times New Roman"/>
      <w:sz w:val="20"/>
      <w:szCs w:val="20"/>
      <w:lang w:eastAsia="sq-AL" w:bidi="sq-AL"/>
    </w:rPr>
  </w:style>
  <w:style w:type="paragraph" w:customStyle="1" w:styleId="StyleLeft175cm">
    <w:name w:val="Style Left:  1.75 cm"/>
    <w:basedOn w:val="Normal"/>
    <w:link w:val="StyleLeft175cmChar"/>
    <w:rsid w:val="00CC4E33"/>
    <w:pPr>
      <w:keepLines/>
      <w:tabs>
        <w:tab w:val="left" w:pos="2268"/>
      </w:tabs>
      <w:overflowPunct w:val="0"/>
      <w:autoSpaceDE w:val="0"/>
      <w:autoSpaceDN w:val="0"/>
      <w:adjustRightInd w:val="0"/>
      <w:spacing w:after="120" w:line="240" w:lineRule="auto"/>
      <w:ind w:left="1417" w:hanging="425"/>
      <w:textAlignment w:val="baseline"/>
    </w:pPr>
    <w:rPr>
      <w:rFonts w:ascii="Arial" w:eastAsia="Times New Roman" w:hAnsi="Arial"/>
      <w:sz w:val="20"/>
      <w:szCs w:val="20"/>
      <w:lang w:val="sq-AL" w:eastAsia="sq-AL" w:bidi="sq-AL"/>
    </w:rPr>
  </w:style>
  <w:style w:type="character" w:customStyle="1" w:styleId="StyleLeft175cmChar">
    <w:name w:val="Style Left:  1.75 cm Char"/>
    <w:link w:val="StyleLeft175cm"/>
    <w:rsid w:val="00CC4E33"/>
    <w:rPr>
      <w:rFonts w:ascii="Arial" w:eastAsia="Times New Roman" w:hAnsi="Arial" w:cs="Times New Roman"/>
      <w:sz w:val="20"/>
      <w:szCs w:val="20"/>
      <w:lang w:eastAsia="sq-AL" w:bidi="sq-AL"/>
    </w:rPr>
  </w:style>
  <w:style w:type="character" w:customStyle="1" w:styleId="DeltaViewInsertion">
    <w:name w:val="DeltaView Insertion"/>
    <w:uiPriority w:val="99"/>
    <w:rsid w:val="00CC4E33"/>
    <w:rPr>
      <w:color w:val="0000FF"/>
      <w:spacing w:val="0"/>
      <w:u w:val="double"/>
    </w:rPr>
  </w:style>
  <w:style w:type="paragraph" w:customStyle="1" w:styleId="dia">
    <w:name w:val="di(a)"/>
    <w:basedOn w:val="Normal"/>
    <w:rsid w:val="00CC4E33"/>
    <w:pPr>
      <w:keepLines/>
      <w:tabs>
        <w:tab w:val="num" w:pos="2552"/>
      </w:tabs>
      <w:overflowPunct w:val="0"/>
      <w:autoSpaceDE w:val="0"/>
      <w:autoSpaceDN w:val="0"/>
      <w:adjustRightInd w:val="0"/>
      <w:spacing w:after="120" w:line="240" w:lineRule="auto"/>
      <w:ind w:left="2552" w:hanging="567"/>
      <w:textAlignment w:val="baseline"/>
    </w:pPr>
    <w:rPr>
      <w:rFonts w:ascii="Arial" w:eastAsia="Times New Roman" w:hAnsi="Arial"/>
      <w:sz w:val="20"/>
      <w:szCs w:val="20"/>
      <w:lang w:val="sq-AL" w:eastAsia="sq-AL" w:bidi="sq-AL"/>
    </w:rPr>
  </w:style>
  <w:style w:type="paragraph" w:customStyle="1" w:styleId="PARA1">
    <w:name w:val="PARA1"/>
    <w:basedOn w:val="Normal"/>
    <w:rsid w:val="00CC4E33"/>
    <w:pPr>
      <w:autoSpaceDE w:val="0"/>
      <w:autoSpaceDN w:val="0"/>
      <w:adjustRightInd w:val="0"/>
      <w:spacing w:after="0" w:line="240" w:lineRule="atLeast"/>
      <w:ind w:left="1418" w:hanging="596"/>
    </w:pPr>
    <w:rPr>
      <w:rFonts w:ascii="Univers (WN)" w:eastAsia="Times New Roman" w:hAnsi="Univers (WN)"/>
      <w:sz w:val="20"/>
      <w:szCs w:val="20"/>
      <w:lang w:val="sq-AL" w:eastAsia="sq-AL" w:bidi="sq-AL"/>
    </w:rPr>
  </w:style>
  <w:style w:type="paragraph" w:customStyle="1" w:styleId="text">
    <w:name w:val="text"/>
    <w:basedOn w:val="Normal"/>
    <w:rsid w:val="00CC4E33"/>
    <w:pPr>
      <w:spacing w:after="0" w:line="240" w:lineRule="auto"/>
      <w:ind w:left="709" w:firstLine="0"/>
    </w:pPr>
    <w:rPr>
      <w:rFonts w:ascii="Arial" w:eastAsia="Times New Roman" w:hAnsi="Arial"/>
      <w:sz w:val="20"/>
      <w:szCs w:val="20"/>
      <w:lang w:val="sq-AL" w:eastAsia="sq-AL" w:bidi="sq-AL"/>
    </w:rPr>
  </w:style>
  <w:style w:type="paragraph" w:customStyle="1" w:styleId="Text0">
    <w:name w:val="Text"/>
    <w:basedOn w:val="Normal"/>
    <w:link w:val="TextChar"/>
    <w:uiPriority w:val="99"/>
    <w:rsid w:val="00CC4E33"/>
    <w:pPr>
      <w:spacing w:after="240" w:line="240" w:lineRule="auto"/>
      <w:ind w:firstLine="0"/>
    </w:pPr>
    <w:rPr>
      <w:rFonts w:ascii="Times New Roman" w:eastAsia="Times New Roman" w:hAnsi="Times New Roman"/>
      <w:sz w:val="24"/>
      <w:szCs w:val="20"/>
      <w:lang w:val="en-GB"/>
    </w:rPr>
  </w:style>
  <w:style w:type="character" w:customStyle="1" w:styleId="TextChar">
    <w:name w:val="Text Char"/>
    <w:link w:val="Text0"/>
    <w:uiPriority w:val="99"/>
    <w:locked/>
    <w:rsid w:val="00CC4E33"/>
    <w:rPr>
      <w:rFonts w:ascii="Times New Roman" w:eastAsia="Times New Roman" w:hAnsi="Times New Roman" w:cs="Times New Roman"/>
      <w:sz w:val="24"/>
      <w:szCs w:val="20"/>
      <w:lang w:val="en-GB"/>
    </w:rPr>
  </w:style>
  <w:style w:type="paragraph" w:customStyle="1" w:styleId="Paragrapha">
    <w:name w:val="Paragraph (a)"/>
    <w:basedOn w:val="Normal"/>
    <w:uiPriority w:val="99"/>
    <w:rsid w:val="00CC4E3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uto"/>
      <w:ind w:firstLine="0"/>
    </w:pPr>
    <w:rPr>
      <w:rFonts w:ascii="Times New Roman" w:eastAsia="Times New Roman" w:hAnsi="Times New Roman"/>
      <w:sz w:val="24"/>
      <w:szCs w:val="24"/>
      <w:lang w:val="en-GB" w:eastAsia="en-GB"/>
    </w:rPr>
  </w:style>
  <w:style w:type="character" w:styleId="PlaceholderText">
    <w:name w:val="Placeholder Text"/>
    <w:uiPriority w:val="99"/>
    <w:semiHidden/>
    <w:rsid w:val="00CC4E33"/>
    <w:rPr>
      <w:rFonts w:cs="Times New Roman"/>
      <w:color w:val="808080"/>
    </w:rPr>
  </w:style>
  <w:style w:type="character" w:customStyle="1" w:styleId="az12">
    <w:name w:val="az12"/>
    <w:uiPriority w:val="99"/>
    <w:rsid w:val="00CC4E33"/>
    <w:rPr>
      <w:rFonts w:ascii="Times New Roman" w:hAnsi="Times New Roman" w:cs="Times New Roman"/>
      <w:sz w:val="24"/>
    </w:rPr>
  </w:style>
  <w:style w:type="paragraph" w:customStyle="1" w:styleId="StyleListParagraphAfter6ptCondensedby015pt1">
    <w:name w:val="Style List Paragraph + After:  6 pt Condensed by  0.15 pt1"/>
    <w:basedOn w:val="ListParagraph"/>
    <w:uiPriority w:val="99"/>
    <w:rsid w:val="00CC4E33"/>
    <w:pPr>
      <w:spacing w:after="120" w:line="240" w:lineRule="auto"/>
      <w:contextualSpacing w:val="0"/>
      <w:jc w:val="both"/>
    </w:pPr>
    <w:rPr>
      <w:rFonts w:ascii="Times New Roman" w:hAnsi="Times New Roman"/>
      <w:spacing w:val="-3"/>
      <w:szCs w:val="20"/>
      <w:lang w:val="en-GB"/>
    </w:rPr>
  </w:style>
  <w:style w:type="character" w:customStyle="1" w:styleId="Style2">
    <w:name w:val="Style2"/>
    <w:basedOn w:val="Point1Char"/>
    <w:uiPriority w:val="1"/>
    <w:qFormat/>
    <w:rsid w:val="00CC4E33"/>
    <w:rPr>
      <w:rFonts w:ascii="Calibri" w:eastAsia="Times New Roman" w:hAnsi="Calibri" w:cs="Times New Roman"/>
      <w:sz w:val="24"/>
      <w:szCs w:val="24"/>
      <w:lang w:val="en-GB" w:eastAsia="en-GB"/>
    </w:rPr>
  </w:style>
  <w:style w:type="paragraph" w:customStyle="1" w:styleId="Paragraf02">
    <w:name w:val="Paragraf 0.2"/>
    <w:basedOn w:val="Paragrafi"/>
    <w:qFormat/>
    <w:rsid w:val="00CC4E33"/>
    <w:pPr>
      <w:tabs>
        <w:tab w:val="left" w:pos="6575"/>
      </w:tabs>
    </w:pPr>
    <w:rPr>
      <w:spacing w:val="-4"/>
    </w:rPr>
  </w:style>
  <w:style w:type="table" w:customStyle="1" w:styleId="TableGrid30">
    <w:name w:val="Table Grid3"/>
    <w:basedOn w:val="TableNormal"/>
    <w:next w:val="TableGrid"/>
    <w:uiPriority w:val="59"/>
    <w:rsid w:val="00CC4E33"/>
    <w:pPr>
      <w:ind w:left="0" w:firstLine="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i">
    <w:name w:val="teksti"/>
    <w:uiPriority w:val="99"/>
    <w:rsid w:val="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0" w:lineRule="atLeast"/>
      <w:ind w:left="0" w:firstLine="454"/>
    </w:pPr>
    <w:rPr>
      <w:rFonts w:ascii="CG Times" w:hAnsi="CG Times" w:cs="CG Times"/>
      <w:color w:val="000000"/>
      <w:lang w:val="en-US"/>
    </w:rPr>
  </w:style>
  <w:style w:type="paragraph" w:customStyle="1" w:styleId="nenikorsiv">
    <w:name w:val="neni korsiv"/>
    <w:uiPriority w:val="99"/>
    <w:rsid w:val="00CC4E33"/>
    <w:pPr>
      <w:autoSpaceDE w:val="0"/>
      <w:autoSpaceDN w:val="0"/>
      <w:adjustRightInd w:val="0"/>
      <w:ind w:left="0" w:firstLine="0"/>
      <w:jc w:val="center"/>
    </w:pPr>
    <w:rPr>
      <w:rFonts w:ascii="CG Times" w:hAnsi="CG Times" w:cs="CG Times"/>
      <w:i/>
      <w:iCs/>
      <w:color w:val="000000"/>
      <w:sz w:val="20"/>
      <w:szCs w:val="20"/>
      <w:lang w:val="en-US"/>
    </w:rPr>
  </w:style>
  <w:style w:type="paragraph" w:customStyle="1" w:styleId="neni-titull">
    <w:name w:val="neni-titull"/>
    <w:rsid w:val="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0" w:lineRule="atLeast"/>
      <w:ind w:left="0" w:firstLine="0"/>
      <w:jc w:val="center"/>
    </w:pPr>
    <w:rPr>
      <w:rFonts w:ascii="CG Times" w:hAnsi="CG Times" w:cs="CG Times"/>
      <w:b/>
      <w:bCs/>
      <w:lang w:val="en-US"/>
    </w:rPr>
  </w:style>
  <w:style w:type="paragraph" w:customStyle="1" w:styleId="Neni">
    <w:name w:val="Neni"/>
    <w:uiPriority w:val="99"/>
    <w:rsid w:val="00CC4E33"/>
    <w:pPr>
      <w:tabs>
        <w:tab w:val="left" w:pos="500"/>
        <w:tab w:val="left" w:pos="1020"/>
        <w:tab w:val="left" w:pos="1520"/>
        <w:tab w:val="left" w:pos="2040"/>
        <w:tab w:val="left" w:pos="2540"/>
        <w:tab w:val="left" w:pos="3060"/>
        <w:tab w:val="left" w:pos="3560"/>
        <w:tab w:val="left" w:pos="4080"/>
        <w:tab w:val="left" w:pos="4580"/>
        <w:tab w:val="left" w:pos="5100"/>
        <w:tab w:val="left" w:pos="5600"/>
        <w:tab w:val="left" w:pos="6120"/>
        <w:tab w:val="left" w:pos="6620"/>
        <w:tab w:val="left" w:pos="7140"/>
        <w:tab w:val="left" w:pos="7640"/>
        <w:tab w:val="left" w:pos="8160"/>
        <w:tab w:val="left" w:pos="8660"/>
      </w:tabs>
      <w:autoSpaceDE w:val="0"/>
      <w:autoSpaceDN w:val="0"/>
      <w:adjustRightInd w:val="0"/>
      <w:spacing w:line="270" w:lineRule="atLeast"/>
      <w:ind w:left="0" w:firstLine="0"/>
      <w:jc w:val="center"/>
    </w:pPr>
    <w:rPr>
      <w:rFonts w:ascii="CG Times" w:hAnsi="CG Times" w:cs="CG Times"/>
      <w:lang w:val="en-US"/>
    </w:rPr>
  </w:style>
  <w:style w:type="paragraph" w:customStyle="1" w:styleId="Bllok">
    <w:name w:val="Bllok"/>
    <w:next w:val="Normal"/>
    <w:rsid w:val="00CC4E33"/>
    <w:pPr>
      <w:ind w:left="0" w:firstLine="0"/>
      <w:jc w:val="center"/>
    </w:pPr>
    <w:rPr>
      <w:rFonts w:ascii="CG Times" w:eastAsia="Times New Roman" w:hAnsi="CG Times" w:cs="Times New Roman"/>
      <w:caps/>
      <w:lang w:val="en-GB"/>
    </w:rPr>
  </w:style>
  <w:style w:type="paragraph" w:customStyle="1" w:styleId="TitulliTitull">
    <w:name w:val="Titulli_Titull"/>
    <w:rsid w:val="00CC4E33"/>
    <w:pPr>
      <w:keepNext/>
      <w:widowControl w:val="0"/>
      <w:ind w:left="0" w:firstLine="0"/>
      <w:jc w:val="center"/>
      <w:outlineLvl w:val="0"/>
    </w:pPr>
    <w:rPr>
      <w:rFonts w:ascii="CG Times" w:eastAsia="Times New Roman" w:hAnsi="CG Times" w:cs="Times New Roman"/>
      <w:caps/>
      <w:lang w:val="en-GB"/>
    </w:rPr>
  </w:style>
  <w:style w:type="paragraph" w:customStyle="1" w:styleId="VENDOSI1">
    <w:name w:val="VENDOSI"/>
    <w:next w:val="Normal"/>
    <w:link w:val="VENDOSIChar"/>
    <w:rsid w:val="00CC4E33"/>
    <w:pPr>
      <w:keepNext/>
      <w:widowControl w:val="0"/>
      <w:ind w:left="0" w:firstLine="0"/>
      <w:jc w:val="center"/>
    </w:pPr>
    <w:rPr>
      <w:rFonts w:ascii="CG Times" w:eastAsia="Times New Roman" w:hAnsi="CG Times" w:cs="Times New Roman"/>
      <w:caps/>
      <w:lang w:val="en-GB"/>
    </w:rPr>
  </w:style>
  <w:style w:type="paragraph" w:customStyle="1" w:styleId="Nenpika">
    <w:name w:val="Nenpika"/>
    <w:next w:val="Normal"/>
    <w:autoRedefine/>
    <w:rsid w:val="00CC4E33"/>
    <w:pPr>
      <w:ind w:left="0" w:firstLine="720"/>
      <w:jc w:val="left"/>
    </w:pPr>
    <w:rPr>
      <w:rFonts w:ascii="CG Times" w:eastAsia="Times New Roman" w:hAnsi="CG Times" w:cs="Times New Roman"/>
      <w:szCs w:val="20"/>
      <w:lang w:val="en-US"/>
    </w:rPr>
  </w:style>
  <w:style w:type="character" w:customStyle="1" w:styleId="NeniTitullChar">
    <w:name w:val="Neni_Titull Char"/>
    <w:basedOn w:val="DefaultParagraphFont"/>
    <w:link w:val="NeniTitull"/>
    <w:rsid w:val="00CC4E33"/>
    <w:rPr>
      <w:rFonts w:ascii="Garamond" w:eastAsia="MS Mincho" w:hAnsi="Garamond" w:cs="CG Times"/>
      <w:b/>
      <w:bCs/>
      <w:sz w:val="24"/>
      <w:lang w:val="en-GB"/>
    </w:rPr>
  </w:style>
  <w:style w:type="table" w:customStyle="1" w:styleId="TableGrid40">
    <w:name w:val="Table Grid4"/>
    <w:basedOn w:val="TableNormal"/>
    <w:next w:val="TableGrid"/>
    <w:rsid w:val="00CC4E33"/>
    <w:pPr>
      <w:ind w:left="0" w:firstLine="0"/>
      <w:jc w:val="lef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rsid w:val="00CC4E33"/>
    <w:pPr>
      <w:ind w:left="0" w:firstLine="0"/>
      <w:jc w:val="left"/>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next w:val="TableGrid"/>
    <w:rsid w:val="00CC4E33"/>
    <w:pPr>
      <w:ind w:left="0" w:firstLine="0"/>
      <w:jc w:val="left"/>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NDOSIChar">
    <w:name w:val="VENDOSI Char"/>
    <w:link w:val="VENDOSI1"/>
    <w:locked/>
    <w:rsid w:val="00CC4E33"/>
    <w:rPr>
      <w:rFonts w:ascii="CG Times" w:eastAsia="Times New Roman" w:hAnsi="CG Times" w:cs="Times New Roman"/>
      <w:cap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116</Pages>
  <Words>44125</Words>
  <Characters>251513</Characters>
  <Application>Microsoft Office Word</Application>
  <DocSecurity>0</DocSecurity>
  <Lines>2095</Lines>
  <Paragraphs>590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decisions of the Constitutional Court: no. 13, dated 29.5.1997; no. 46, dated 28</vt:lpstr>
    </vt:vector>
  </TitlesOfParts>
  <Company/>
  <LinksUpToDate>false</LinksUpToDate>
  <CharactersWithSpaces>295048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AIF</dc:creator>
  <cp:keywords/>
  <dc:description/>
  <cp:lastModifiedBy>Orkida Jaku</cp:lastModifiedBy>
  <cp:revision>8</cp:revision>
  <dcterms:created xsi:type="dcterms:W3CDTF">2025-09-01T13:12:00Z</dcterms:created>
  <dcterms:modified xsi:type="dcterms:W3CDTF">2025-09-02T10:49:00Z</dcterms:modified>
</cp:coreProperties>
</file>